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8C7A" w14:textId="20B3F997" w:rsidR="005546D7" w:rsidRDefault="005546D7" w:rsidP="00715897">
      <w:pPr>
        <w:jc w:val="center"/>
        <w:rPr>
          <w:rFonts w:ascii="Arial" w:hAnsi="Arial" w:cs="Arial"/>
          <w:b/>
          <w:u w:val="single"/>
        </w:rPr>
      </w:pPr>
      <w:r>
        <w:rPr>
          <w:rFonts w:ascii="Arial" w:hAnsi="Arial" w:cs="Arial"/>
          <w:b/>
          <w:u w:val="single"/>
        </w:rPr>
        <w:t xml:space="preserve">4201 Capital Grant Program </w:t>
      </w:r>
    </w:p>
    <w:p w14:paraId="53479049" w14:textId="215AD9CF" w:rsidR="0011577C" w:rsidRPr="003F54B9" w:rsidRDefault="006D210B" w:rsidP="00715897">
      <w:pPr>
        <w:jc w:val="center"/>
        <w:rPr>
          <w:rFonts w:ascii="Arial" w:hAnsi="Arial" w:cs="Arial"/>
          <w:b/>
          <w:u w:val="single"/>
        </w:rPr>
      </w:pPr>
      <w:r w:rsidRPr="003F54B9">
        <w:rPr>
          <w:rFonts w:ascii="Arial" w:hAnsi="Arial" w:cs="Arial"/>
          <w:b/>
          <w:u w:val="single"/>
        </w:rPr>
        <w:t xml:space="preserve">State-Supported Schools for the Blind and Deaf </w:t>
      </w:r>
      <w:r w:rsidR="0029444F" w:rsidRPr="003F54B9">
        <w:rPr>
          <w:rFonts w:ascii="Arial" w:hAnsi="Arial" w:cs="Arial"/>
          <w:b/>
          <w:u w:val="single"/>
        </w:rPr>
        <w:t>Facility Grant</w:t>
      </w:r>
      <w:r w:rsidR="00FB11B4" w:rsidRPr="003F54B9">
        <w:rPr>
          <w:rFonts w:ascii="Arial" w:hAnsi="Arial" w:cs="Arial"/>
          <w:b/>
          <w:u w:val="single"/>
        </w:rPr>
        <w:t xml:space="preserve"> Program</w:t>
      </w:r>
    </w:p>
    <w:p w14:paraId="7B77297E" w14:textId="39FDDAE2" w:rsidR="00715897" w:rsidRPr="003F54B9" w:rsidRDefault="000509A4" w:rsidP="00715897">
      <w:pPr>
        <w:jc w:val="center"/>
        <w:rPr>
          <w:rFonts w:ascii="Arial" w:hAnsi="Arial" w:cs="Arial"/>
          <w:b/>
          <w:u w:val="single"/>
        </w:rPr>
      </w:pPr>
      <w:r w:rsidRPr="003F54B9">
        <w:rPr>
          <w:rFonts w:ascii="Arial" w:hAnsi="Arial" w:cs="Arial"/>
          <w:b/>
          <w:u w:val="single"/>
        </w:rPr>
        <w:t>Request for Applications</w:t>
      </w:r>
      <w:r w:rsidR="00710F0F" w:rsidRPr="003F54B9">
        <w:rPr>
          <w:rFonts w:ascii="Arial" w:hAnsi="Arial" w:cs="Arial"/>
          <w:b/>
          <w:u w:val="single"/>
        </w:rPr>
        <w:t xml:space="preserve"> (R</w:t>
      </w:r>
      <w:r w:rsidR="0052512D" w:rsidRPr="003F54B9">
        <w:rPr>
          <w:rFonts w:ascii="Arial" w:hAnsi="Arial" w:cs="Arial"/>
          <w:b/>
          <w:u w:val="single"/>
        </w:rPr>
        <w:t>F</w:t>
      </w:r>
      <w:r w:rsidR="00710F0F" w:rsidRPr="003F54B9">
        <w:rPr>
          <w:rFonts w:ascii="Arial" w:hAnsi="Arial" w:cs="Arial"/>
          <w:b/>
          <w:u w:val="single"/>
        </w:rPr>
        <w:t>A)</w:t>
      </w:r>
    </w:p>
    <w:p w14:paraId="257FB2F9" w14:textId="77777777" w:rsidR="000509A4" w:rsidRPr="003F54B9" w:rsidRDefault="000509A4" w:rsidP="00715897">
      <w:pPr>
        <w:jc w:val="center"/>
        <w:rPr>
          <w:rFonts w:ascii="Arial" w:hAnsi="Arial" w:cs="Arial"/>
          <w:b/>
          <w:u w:val="single"/>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190"/>
      </w:tblGrid>
      <w:tr w:rsidR="0039632F" w:rsidRPr="003F54B9" w14:paraId="6984A797" w14:textId="77777777" w:rsidTr="00973E2E">
        <w:tc>
          <w:tcPr>
            <w:tcW w:w="1710" w:type="dxa"/>
          </w:tcPr>
          <w:p w14:paraId="5EAAFEC8" w14:textId="77777777" w:rsidR="0039632F" w:rsidRPr="003F54B9" w:rsidRDefault="0039632F" w:rsidP="00973E2E">
            <w:pPr>
              <w:pStyle w:val="Heading1"/>
              <w:jc w:val="left"/>
              <w:rPr>
                <w:rFonts w:ascii="Arial" w:hAnsi="Arial" w:cs="Arial"/>
                <w:color w:val="000000"/>
                <w:sz w:val="24"/>
                <w:szCs w:val="24"/>
              </w:rPr>
            </w:pPr>
            <w:r w:rsidRPr="003F54B9">
              <w:rPr>
                <w:rFonts w:ascii="Arial" w:hAnsi="Arial" w:cs="Arial"/>
                <w:color w:val="000000"/>
                <w:sz w:val="24"/>
                <w:szCs w:val="24"/>
              </w:rPr>
              <w:t xml:space="preserve">Legislative Authority </w:t>
            </w:r>
          </w:p>
        </w:tc>
        <w:tc>
          <w:tcPr>
            <w:tcW w:w="8190" w:type="dxa"/>
          </w:tcPr>
          <w:p w14:paraId="60FD1E6A" w14:textId="73C21EEF" w:rsidR="0039632F" w:rsidRPr="003F54B9" w:rsidRDefault="00E84813" w:rsidP="00973E2E">
            <w:pPr>
              <w:rPr>
                <w:rFonts w:ascii="Arial" w:hAnsi="Arial" w:cs="Arial"/>
                <w:color w:val="000000"/>
              </w:rPr>
            </w:pPr>
            <w:r w:rsidRPr="003F54B9">
              <w:rPr>
                <w:rFonts w:ascii="Arial" w:hAnsi="Arial" w:cs="Arial"/>
              </w:rPr>
              <w:t>The 20</w:t>
            </w:r>
            <w:r w:rsidR="00051412" w:rsidRPr="003F54B9">
              <w:rPr>
                <w:rFonts w:ascii="Arial" w:hAnsi="Arial" w:cs="Arial"/>
              </w:rPr>
              <w:t>2</w:t>
            </w:r>
            <w:r w:rsidR="00461A9F" w:rsidRPr="003F54B9">
              <w:rPr>
                <w:rFonts w:ascii="Arial" w:hAnsi="Arial" w:cs="Arial"/>
              </w:rPr>
              <w:t>1</w:t>
            </w:r>
            <w:r w:rsidRPr="003F54B9">
              <w:rPr>
                <w:rFonts w:ascii="Arial" w:hAnsi="Arial" w:cs="Arial"/>
              </w:rPr>
              <w:t>-2</w:t>
            </w:r>
            <w:r w:rsidR="00461A9F" w:rsidRPr="003F54B9">
              <w:rPr>
                <w:rFonts w:ascii="Arial" w:hAnsi="Arial" w:cs="Arial"/>
              </w:rPr>
              <w:t>2</w:t>
            </w:r>
            <w:r w:rsidRPr="003F54B9">
              <w:rPr>
                <w:rFonts w:ascii="Arial" w:hAnsi="Arial" w:cs="Arial"/>
              </w:rPr>
              <w:t xml:space="preserve"> Enacted Budget provided $30 million in capital funds for the alteration, rehabilitation and improvement of various facilities operated by the State-supported Schools for the Blind and Deaf authorized under Article 85 of the Education Law.  </w:t>
            </w:r>
          </w:p>
        </w:tc>
      </w:tr>
      <w:tr w:rsidR="0039632F" w:rsidRPr="003F54B9" w14:paraId="66D2DD88" w14:textId="77777777" w:rsidTr="00973E2E">
        <w:trPr>
          <w:trHeight w:val="647"/>
        </w:trPr>
        <w:tc>
          <w:tcPr>
            <w:tcW w:w="1710" w:type="dxa"/>
          </w:tcPr>
          <w:p w14:paraId="211E38F4" w14:textId="77777777" w:rsidR="0039632F" w:rsidRPr="003F54B9" w:rsidRDefault="0039632F" w:rsidP="00973E2E">
            <w:pPr>
              <w:pStyle w:val="Heading2"/>
              <w:jc w:val="left"/>
              <w:rPr>
                <w:rFonts w:ascii="Arial" w:hAnsi="Arial" w:cs="Arial"/>
                <w:b/>
                <w:color w:val="000000"/>
                <w:szCs w:val="24"/>
                <w:u w:val="none"/>
              </w:rPr>
            </w:pPr>
            <w:r w:rsidRPr="003F54B9">
              <w:rPr>
                <w:rFonts w:ascii="Arial" w:hAnsi="Arial" w:cs="Arial"/>
                <w:b/>
                <w:color w:val="000000"/>
                <w:szCs w:val="24"/>
                <w:u w:val="none"/>
              </w:rPr>
              <w:t xml:space="preserve">Purpose of Grant </w:t>
            </w:r>
          </w:p>
        </w:tc>
        <w:tc>
          <w:tcPr>
            <w:tcW w:w="8190" w:type="dxa"/>
          </w:tcPr>
          <w:p w14:paraId="1F7BAE1A" w14:textId="5AC2ED03" w:rsidR="0039632F" w:rsidRPr="003F54B9" w:rsidRDefault="00E84813" w:rsidP="00973E2E">
            <w:pPr>
              <w:pStyle w:val="Header"/>
              <w:rPr>
                <w:rFonts w:ascii="Arial" w:hAnsi="Arial" w:cs="Arial"/>
                <w:color w:val="000000"/>
              </w:rPr>
            </w:pPr>
            <w:r w:rsidRPr="003F54B9">
              <w:rPr>
                <w:rFonts w:ascii="Arial" w:hAnsi="Arial" w:cs="Arial"/>
              </w:rPr>
              <w:t xml:space="preserve">The appropriation requires that funds be prioritized for health and safety needs and apportioned based on a plan developed by the State Education Department (SED) and approved by the Division of the Budget (DOB).  This </w:t>
            </w:r>
            <w:r w:rsidR="0052512D" w:rsidRPr="003F54B9">
              <w:rPr>
                <w:rFonts w:ascii="Arial" w:hAnsi="Arial" w:cs="Arial"/>
              </w:rPr>
              <w:t>RFA</w:t>
            </w:r>
            <w:r w:rsidRPr="003F54B9">
              <w:rPr>
                <w:rFonts w:ascii="Arial" w:hAnsi="Arial" w:cs="Arial"/>
              </w:rPr>
              <w:t xml:space="preserve"> represents such approved plan.  </w:t>
            </w:r>
          </w:p>
        </w:tc>
      </w:tr>
      <w:tr w:rsidR="0039632F" w:rsidRPr="003F54B9" w14:paraId="63B43E52" w14:textId="77777777" w:rsidTr="00973E2E">
        <w:trPr>
          <w:trHeight w:val="647"/>
        </w:trPr>
        <w:tc>
          <w:tcPr>
            <w:tcW w:w="1710" w:type="dxa"/>
          </w:tcPr>
          <w:p w14:paraId="42898C30" w14:textId="78F07A5F" w:rsidR="0039632F" w:rsidRPr="003F54B9" w:rsidRDefault="007624DD" w:rsidP="00973E2E">
            <w:pPr>
              <w:pStyle w:val="Heading2"/>
              <w:jc w:val="left"/>
              <w:rPr>
                <w:rFonts w:ascii="Arial" w:hAnsi="Arial" w:cs="Arial"/>
                <w:b/>
                <w:color w:val="000000"/>
                <w:szCs w:val="24"/>
                <w:u w:val="none"/>
              </w:rPr>
            </w:pPr>
            <w:r w:rsidRPr="003F54B9">
              <w:rPr>
                <w:rFonts w:ascii="Arial" w:hAnsi="Arial" w:cs="Arial"/>
                <w:b/>
                <w:color w:val="000000"/>
                <w:szCs w:val="24"/>
                <w:u w:val="none"/>
              </w:rPr>
              <w:t xml:space="preserve">Anticipated </w:t>
            </w:r>
            <w:r w:rsidR="0039632F" w:rsidRPr="003F54B9">
              <w:rPr>
                <w:rFonts w:ascii="Arial" w:hAnsi="Arial" w:cs="Arial"/>
                <w:b/>
                <w:color w:val="000000"/>
                <w:szCs w:val="24"/>
                <w:u w:val="none"/>
              </w:rPr>
              <w:t>Project Period</w:t>
            </w:r>
          </w:p>
          <w:p w14:paraId="31D3E8DA" w14:textId="77777777" w:rsidR="0039632F" w:rsidRPr="003F54B9" w:rsidRDefault="0039632F" w:rsidP="00973E2E">
            <w:pPr>
              <w:pStyle w:val="Heading1"/>
              <w:jc w:val="left"/>
              <w:rPr>
                <w:rFonts w:ascii="Arial" w:hAnsi="Arial" w:cs="Arial"/>
                <w:color w:val="000000"/>
                <w:sz w:val="24"/>
                <w:szCs w:val="24"/>
              </w:rPr>
            </w:pPr>
          </w:p>
        </w:tc>
        <w:tc>
          <w:tcPr>
            <w:tcW w:w="8190" w:type="dxa"/>
          </w:tcPr>
          <w:p w14:paraId="59094493" w14:textId="6EE9A4C1" w:rsidR="00030181" w:rsidRPr="003F54B9" w:rsidRDefault="00BB5990" w:rsidP="00973E2E">
            <w:pPr>
              <w:pStyle w:val="Header"/>
              <w:rPr>
                <w:rFonts w:ascii="Arial" w:hAnsi="Arial" w:cs="Arial"/>
                <w:color w:val="000000"/>
              </w:rPr>
            </w:pPr>
            <w:r w:rsidRPr="003F54B9">
              <w:rPr>
                <w:rFonts w:ascii="Arial" w:hAnsi="Arial" w:cs="Arial"/>
                <w:color w:val="000000"/>
              </w:rPr>
              <w:t>Start Date</w:t>
            </w:r>
            <w:r w:rsidR="00B544BE" w:rsidRPr="003F54B9">
              <w:rPr>
                <w:rFonts w:ascii="Arial" w:hAnsi="Arial" w:cs="Arial"/>
                <w:color w:val="000000"/>
              </w:rPr>
              <w:t>:</w:t>
            </w:r>
            <w:r w:rsidRPr="003F54B9">
              <w:rPr>
                <w:rFonts w:ascii="Arial" w:hAnsi="Arial" w:cs="Arial"/>
                <w:color w:val="000000"/>
              </w:rPr>
              <w:t xml:space="preserve"> </w:t>
            </w:r>
            <w:r w:rsidR="00461A9F" w:rsidRPr="003F54B9">
              <w:rPr>
                <w:rFonts w:ascii="Arial" w:hAnsi="Arial" w:cs="Arial"/>
                <w:color w:val="000000"/>
              </w:rPr>
              <w:t>0</w:t>
            </w:r>
            <w:r w:rsidR="002101EB" w:rsidRPr="003F54B9">
              <w:rPr>
                <w:rFonts w:ascii="Arial" w:hAnsi="Arial" w:cs="Arial"/>
                <w:color w:val="000000"/>
              </w:rPr>
              <w:t>4</w:t>
            </w:r>
            <w:r w:rsidR="00461A9F" w:rsidRPr="003F54B9">
              <w:rPr>
                <w:rFonts w:ascii="Arial" w:hAnsi="Arial" w:cs="Arial"/>
                <w:color w:val="000000"/>
              </w:rPr>
              <w:t>/1/2024</w:t>
            </w:r>
          </w:p>
          <w:p w14:paraId="2998BDC0" w14:textId="6DD21140" w:rsidR="00BB5990" w:rsidRPr="003F54B9" w:rsidRDefault="00BB5990" w:rsidP="00973E2E">
            <w:pPr>
              <w:pStyle w:val="Header"/>
              <w:rPr>
                <w:rFonts w:ascii="Arial" w:hAnsi="Arial" w:cs="Arial"/>
                <w:color w:val="000000"/>
              </w:rPr>
            </w:pPr>
            <w:r w:rsidRPr="003F54B9">
              <w:rPr>
                <w:rFonts w:ascii="Arial" w:hAnsi="Arial" w:cs="Arial"/>
                <w:color w:val="000000"/>
              </w:rPr>
              <w:t>End Date</w:t>
            </w:r>
            <w:r w:rsidR="002B334B" w:rsidRPr="003F54B9">
              <w:rPr>
                <w:rFonts w:ascii="Arial" w:hAnsi="Arial" w:cs="Arial"/>
                <w:color w:val="000000"/>
              </w:rPr>
              <w:t>:</w:t>
            </w:r>
            <w:r w:rsidRPr="003F54B9">
              <w:rPr>
                <w:rFonts w:ascii="Arial" w:hAnsi="Arial" w:cs="Arial"/>
                <w:color w:val="000000"/>
              </w:rPr>
              <w:t xml:space="preserve"> </w:t>
            </w:r>
            <w:r w:rsidR="00461A9F" w:rsidRPr="003F54B9">
              <w:rPr>
                <w:rFonts w:ascii="Arial" w:hAnsi="Arial" w:cs="Arial"/>
                <w:color w:val="000000"/>
              </w:rPr>
              <w:t>0</w:t>
            </w:r>
            <w:r w:rsidR="002101EB" w:rsidRPr="003F54B9">
              <w:rPr>
                <w:rFonts w:ascii="Arial" w:hAnsi="Arial" w:cs="Arial"/>
                <w:color w:val="000000"/>
              </w:rPr>
              <w:t>3</w:t>
            </w:r>
            <w:r w:rsidR="00461A9F" w:rsidRPr="003F54B9">
              <w:rPr>
                <w:rFonts w:ascii="Arial" w:hAnsi="Arial" w:cs="Arial"/>
                <w:color w:val="000000"/>
              </w:rPr>
              <w:t>/</w:t>
            </w:r>
            <w:r w:rsidR="002101EB" w:rsidRPr="003F54B9">
              <w:rPr>
                <w:rFonts w:ascii="Arial" w:hAnsi="Arial" w:cs="Arial"/>
                <w:color w:val="000000"/>
              </w:rPr>
              <w:t>31</w:t>
            </w:r>
            <w:r w:rsidR="00461A9F" w:rsidRPr="003F54B9">
              <w:rPr>
                <w:rFonts w:ascii="Arial" w:hAnsi="Arial" w:cs="Arial"/>
                <w:color w:val="000000"/>
              </w:rPr>
              <w:t>/2029</w:t>
            </w:r>
          </w:p>
        </w:tc>
      </w:tr>
      <w:tr w:rsidR="0039632F" w:rsidRPr="003F54B9" w14:paraId="4606B2C5" w14:textId="77777777" w:rsidTr="00973E2E">
        <w:trPr>
          <w:trHeight w:val="647"/>
        </w:trPr>
        <w:tc>
          <w:tcPr>
            <w:tcW w:w="1710" w:type="dxa"/>
          </w:tcPr>
          <w:p w14:paraId="14C7CC3F" w14:textId="77777777" w:rsidR="0039632F" w:rsidRPr="003F54B9" w:rsidRDefault="0039632F" w:rsidP="00973E2E">
            <w:pPr>
              <w:pStyle w:val="Heading1"/>
              <w:jc w:val="left"/>
              <w:rPr>
                <w:rFonts w:ascii="Arial" w:hAnsi="Arial" w:cs="Arial"/>
                <w:color w:val="000000"/>
                <w:sz w:val="24"/>
                <w:szCs w:val="24"/>
              </w:rPr>
            </w:pPr>
            <w:r w:rsidRPr="003F54B9">
              <w:rPr>
                <w:rFonts w:ascii="Arial" w:hAnsi="Arial" w:cs="Arial"/>
                <w:color w:val="000000"/>
                <w:sz w:val="24"/>
                <w:szCs w:val="24"/>
              </w:rPr>
              <w:t>Eligible Applicants</w:t>
            </w:r>
          </w:p>
        </w:tc>
        <w:tc>
          <w:tcPr>
            <w:tcW w:w="8190" w:type="dxa"/>
          </w:tcPr>
          <w:p w14:paraId="4FF35B69" w14:textId="1D51EA45" w:rsidR="0039632F" w:rsidRPr="003F54B9" w:rsidRDefault="00E84813" w:rsidP="00973E2E">
            <w:pPr>
              <w:pStyle w:val="Header"/>
              <w:rPr>
                <w:rFonts w:ascii="Arial" w:hAnsi="Arial" w:cs="Arial"/>
                <w:color w:val="000000"/>
              </w:rPr>
            </w:pPr>
            <w:r w:rsidRPr="003F54B9">
              <w:rPr>
                <w:rFonts w:ascii="Arial" w:hAnsi="Arial" w:cs="Arial"/>
                <w:color w:val="000000"/>
              </w:rPr>
              <w:t xml:space="preserve">See </w:t>
            </w:r>
            <w:r w:rsidR="004D3CC8" w:rsidRPr="003F54B9">
              <w:rPr>
                <w:rFonts w:ascii="Arial" w:hAnsi="Arial" w:cs="Arial"/>
                <w:color w:val="000000"/>
              </w:rPr>
              <w:t xml:space="preserve">list of </w:t>
            </w:r>
            <w:r w:rsidRPr="003F54B9">
              <w:rPr>
                <w:rFonts w:ascii="Arial" w:hAnsi="Arial" w:cs="Arial"/>
                <w:color w:val="000000"/>
              </w:rPr>
              <w:t>Eligible Applicants below</w:t>
            </w:r>
          </w:p>
        </w:tc>
      </w:tr>
      <w:tr w:rsidR="0039632F" w:rsidRPr="003F54B9" w14:paraId="0FC0F9D6" w14:textId="77777777" w:rsidTr="00973E2E">
        <w:tc>
          <w:tcPr>
            <w:tcW w:w="1710" w:type="dxa"/>
          </w:tcPr>
          <w:p w14:paraId="0A05116D" w14:textId="77777777" w:rsidR="0039632F" w:rsidRPr="003F54B9" w:rsidRDefault="0039632F" w:rsidP="00973E2E">
            <w:pPr>
              <w:rPr>
                <w:rFonts w:ascii="Arial" w:hAnsi="Arial" w:cs="Arial"/>
                <w:b/>
                <w:color w:val="000000"/>
              </w:rPr>
            </w:pPr>
            <w:r w:rsidRPr="003F54B9">
              <w:rPr>
                <w:rFonts w:ascii="Arial" w:hAnsi="Arial" w:cs="Arial"/>
                <w:b/>
                <w:color w:val="000000"/>
              </w:rPr>
              <w:t>Amount of Funding</w:t>
            </w:r>
          </w:p>
        </w:tc>
        <w:tc>
          <w:tcPr>
            <w:tcW w:w="8190" w:type="dxa"/>
          </w:tcPr>
          <w:p w14:paraId="4B47DB60" w14:textId="563CB494" w:rsidR="00E84813" w:rsidRPr="003F54B9" w:rsidRDefault="00E84813" w:rsidP="00E84813">
            <w:pPr>
              <w:rPr>
                <w:rFonts w:ascii="Arial" w:hAnsi="Arial" w:cs="Arial"/>
              </w:rPr>
            </w:pPr>
            <w:r w:rsidRPr="003F54B9">
              <w:rPr>
                <w:rFonts w:ascii="Arial" w:hAnsi="Arial" w:cs="Arial"/>
              </w:rPr>
              <w:t>$</w:t>
            </w:r>
            <w:r w:rsidR="001A6033" w:rsidRPr="003F54B9">
              <w:rPr>
                <w:rFonts w:ascii="Arial" w:hAnsi="Arial" w:cs="Arial"/>
              </w:rPr>
              <w:t>30</w:t>
            </w:r>
            <w:r w:rsidRPr="003F54B9">
              <w:rPr>
                <w:rFonts w:ascii="Arial" w:hAnsi="Arial" w:cs="Arial"/>
              </w:rPr>
              <w:t xml:space="preserve"> million will </w:t>
            </w:r>
            <w:r w:rsidR="0052512D" w:rsidRPr="003F54B9">
              <w:rPr>
                <w:rFonts w:ascii="Arial" w:hAnsi="Arial" w:cs="Arial"/>
              </w:rPr>
              <w:t xml:space="preserve">be </w:t>
            </w:r>
            <w:r w:rsidRPr="003F54B9">
              <w:rPr>
                <w:rFonts w:ascii="Arial" w:hAnsi="Arial" w:cs="Arial"/>
              </w:rPr>
              <w:t xml:space="preserve">awarded for eligible projects pursuant to this </w:t>
            </w:r>
            <w:r w:rsidR="0052512D" w:rsidRPr="003F54B9">
              <w:rPr>
                <w:rFonts w:ascii="Arial" w:hAnsi="Arial" w:cs="Arial"/>
              </w:rPr>
              <w:t>RFA</w:t>
            </w:r>
            <w:r w:rsidRPr="003F54B9">
              <w:rPr>
                <w:rFonts w:ascii="Arial" w:hAnsi="Arial" w:cs="Arial"/>
              </w:rPr>
              <w:t>.</w:t>
            </w:r>
          </w:p>
          <w:p w14:paraId="1EB7BDC8" w14:textId="326E4650" w:rsidR="00E84813" w:rsidRPr="003F54B9" w:rsidRDefault="00E84813" w:rsidP="00E84813">
            <w:pPr>
              <w:pStyle w:val="ListParagraph"/>
              <w:numPr>
                <w:ilvl w:val="0"/>
                <w:numId w:val="5"/>
              </w:numPr>
              <w:rPr>
                <w:rFonts w:ascii="Arial" w:hAnsi="Arial" w:cs="Arial"/>
              </w:rPr>
            </w:pPr>
            <w:r w:rsidRPr="003F54B9">
              <w:rPr>
                <w:rFonts w:ascii="Arial" w:hAnsi="Arial" w:cs="Arial"/>
                <w:color w:val="000000"/>
              </w:rPr>
              <w:t>$1</w:t>
            </w:r>
            <w:r w:rsidR="00084766" w:rsidRPr="003F54B9">
              <w:rPr>
                <w:rFonts w:ascii="Arial" w:hAnsi="Arial" w:cs="Arial"/>
                <w:color w:val="000000"/>
              </w:rPr>
              <w:t>2.</w:t>
            </w:r>
            <w:r w:rsidRPr="003F54B9">
              <w:rPr>
                <w:rFonts w:ascii="Arial" w:hAnsi="Arial" w:cs="Arial"/>
                <w:color w:val="000000"/>
              </w:rPr>
              <w:t>5 million will be allocated</w:t>
            </w:r>
            <w:r w:rsidRPr="003F54B9">
              <w:rPr>
                <w:rFonts w:ascii="Arial" w:hAnsi="Arial" w:cs="Arial"/>
              </w:rPr>
              <w:t xml:space="preserve"> for projects totaling $500,000 or more.</w:t>
            </w:r>
          </w:p>
          <w:p w14:paraId="53425D30" w14:textId="3067F290" w:rsidR="00E65C68" w:rsidRPr="003F54B9" w:rsidRDefault="00E84813" w:rsidP="00E84813">
            <w:pPr>
              <w:pStyle w:val="ListParagraph"/>
              <w:numPr>
                <w:ilvl w:val="0"/>
                <w:numId w:val="5"/>
              </w:numPr>
              <w:rPr>
                <w:rFonts w:ascii="Arial" w:hAnsi="Arial" w:cs="Arial"/>
              </w:rPr>
            </w:pPr>
            <w:r w:rsidRPr="003F54B9">
              <w:rPr>
                <w:rFonts w:ascii="Arial" w:hAnsi="Arial" w:cs="Arial"/>
              </w:rPr>
              <w:t>$1</w:t>
            </w:r>
            <w:r w:rsidR="00084766" w:rsidRPr="003F54B9">
              <w:rPr>
                <w:rFonts w:ascii="Arial" w:hAnsi="Arial" w:cs="Arial"/>
              </w:rPr>
              <w:t>2.</w:t>
            </w:r>
            <w:r w:rsidR="001A6033" w:rsidRPr="003F54B9">
              <w:rPr>
                <w:rFonts w:ascii="Arial" w:hAnsi="Arial" w:cs="Arial"/>
              </w:rPr>
              <w:t>5</w:t>
            </w:r>
            <w:r w:rsidRPr="003F54B9">
              <w:rPr>
                <w:rFonts w:ascii="Arial" w:hAnsi="Arial" w:cs="Arial"/>
              </w:rPr>
              <w:t xml:space="preserve"> million will be allocated for projects under $500,000.</w:t>
            </w:r>
          </w:p>
          <w:p w14:paraId="521C5D02" w14:textId="77777777" w:rsidR="00E65C68" w:rsidRPr="003F54B9" w:rsidRDefault="00E65C68" w:rsidP="00E65C68">
            <w:pPr>
              <w:rPr>
                <w:rFonts w:ascii="Arial" w:hAnsi="Arial" w:cs="Arial"/>
              </w:rPr>
            </w:pPr>
          </w:p>
          <w:p w14:paraId="09F85536" w14:textId="4BD56583" w:rsidR="00E84813" w:rsidRPr="003F54B9" w:rsidRDefault="00E84813" w:rsidP="00E65C68">
            <w:pPr>
              <w:rPr>
                <w:rFonts w:ascii="Arial" w:hAnsi="Arial" w:cs="Arial"/>
              </w:rPr>
            </w:pPr>
            <w:r w:rsidRPr="003F54B9">
              <w:rPr>
                <w:rFonts w:ascii="Arial" w:hAnsi="Arial" w:cs="Arial"/>
              </w:rPr>
              <w:t xml:space="preserve"> </w:t>
            </w:r>
            <w:r w:rsidR="00E65C68" w:rsidRPr="003F54B9">
              <w:rPr>
                <w:rFonts w:ascii="Arial" w:hAnsi="Arial" w:cs="Arial"/>
              </w:rPr>
              <w:t>Emergency Set Aside</w:t>
            </w:r>
            <w:r w:rsidR="00084766" w:rsidRPr="003F54B9">
              <w:rPr>
                <w:rFonts w:ascii="Arial" w:hAnsi="Arial" w:cs="Arial"/>
              </w:rPr>
              <w:t xml:space="preserve"> Reserve</w:t>
            </w:r>
          </w:p>
          <w:p w14:paraId="29B8CB95" w14:textId="114BCF3F" w:rsidR="00E65C68" w:rsidRPr="003F54B9" w:rsidRDefault="00E65C68" w:rsidP="00E65C68">
            <w:pPr>
              <w:pStyle w:val="ListParagraph"/>
              <w:numPr>
                <w:ilvl w:val="0"/>
                <w:numId w:val="29"/>
              </w:numPr>
              <w:rPr>
                <w:rFonts w:ascii="Arial" w:hAnsi="Arial" w:cs="Arial"/>
              </w:rPr>
            </w:pPr>
            <w:r w:rsidRPr="003F54B9">
              <w:rPr>
                <w:rFonts w:ascii="Arial" w:hAnsi="Arial" w:cs="Arial"/>
              </w:rPr>
              <w:t>$</w:t>
            </w:r>
            <w:r w:rsidR="00084766" w:rsidRPr="003F54B9">
              <w:rPr>
                <w:rFonts w:ascii="Arial" w:hAnsi="Arial" w:cs="Arial"/>
              </w:rPr>
              <w:t>5 million will be allocated as a reserve for emergency projects. See below for definition and application procedures.</w:t>
            </w:r>
          </w:p>
          <w:p w14:paraId="7F7A3E9D" w14:textId="77777777" w:rsidR="0039632F" w:rsidRPr="003F54B9" w:rsidRDefault="0039632F" w:rsidP="00973E2E">
            <w:pPr>
              <w:rPr>
                <w:rFonts w:ascii="Arial" w:hAnsi="Arial" w:cs="Arial"/>
                <w:color w:val="000000"/>
              </w:rPr>
            </w:pPr>
          </w:p>
        </w:tc>
      </w:tr>
      <w:tr w:rsidR="0039632F" w:rsidRPr="003F54B9" w14:paraId="10E97D80" w14:textId="77777777" w:rsidTr="00973E2E">
        <w:tc>
          <w:tcPr>
            <w:tcW w:w="1710" w:type="dxa"/>
          </w:tcPr>
          <w:p w14:paraId="793D3053" w14:textId="08BDB93A" w:rsidR="0039632F" w:rsidRPr="003F54B9" w:rsidRDefault="0039632F" w:rsidP="00973E2E">
            <w:pPr>
              <w:rPr>
                <w:rFonts w:ascii="Arial" w:hAnsi="Arial" w:cs="Arial"/>
                <w:b/>
                <w:color w:val="000000"/>
              </w:rPr>
            </w:pPr>
            <w:r w:rsidRPr="003F54B9">
              <w:rPr>
                <w:rFonts w:ascii="Arial" w:hAnsi="Arial" w:cs="Arial"/>
                <w:b/>
                <w:color w:val="000000"/>
              </w:rPr>
              <w:t xml:space="preserve">Application Due Date </w:t>
            </w:r>
            <w:r w:rsidR="00D450DF">
              <w:rPr>
                <w:rFonts w:ascii="Arial" w:hAnsi="Arial" w:cs="Arial"/>
                <w:b/>
                <w:color w:val="000000"/>
              </w:rPr>
              <w:t>and submission</w:t>
            </w:r>
          </w:p>
        </w:tc>
        <w:tc>
          <w:tcPr>
            <w:tcW w:w="8190" w:type="dxa"/>
          </w:tcPr>
          <w:p w14:paraId="14A4ED76" w14:textId="1C6FC8E6" w:rsidR="0039632F" w:rsidRDefault="00634EAA" w:rsidP="00D450DF">
            <w:pPr>
              <w:rPr>
                <w:rFonts w:ascii="Arial" w:hAnsi="Arial" w:cs="Arial"/>
                <w:color w:val="000000"/>
              </w:rPr>
            </w:pPr>
            <w:r w:rsidRPr="003F54B9">
              <w:rPr>
                <w:rFonts w:ascii="Arial" w:hAnsi="Arial" w:cs="Arial"/>
                <w:color w:val="000000"/>
              </w:rPr>
              <w:t>The complete grant application form (which can be found</w:t>
            </w:r>
            <w:r w:rsidR="0025186D">
              <w:rPr>
                <w:rFonts w:ascii="Arial" w:hAnsi="Arial" w:cs="Arial"/>
                <w:color w:val="000000"/>
              </w:rPr>
              <w:t xml:space="preserve"> on the </w:t>
            </w:r>
            <w:hyperlink r:id="rId8" w:history="1">
              <w:r w:rsidR="0025186D" w:rsidRPr="0025186D">
                <w:rPr>
                  <w:rStyle w:val="Hyperlink"/>
                  <w:rFonts w:ascii="Arial" w:hAnsi="Arial" w:cs="Arial"/>
                </w:rPr>
                <w:t>P-12 Funding Opportunities web page</w:t>
              </w:r>
            </w:hyperlink>
            <w:r w:rsidR="0025186D">
              <w:rPr>
                <w:rFonts w:ascii="Arial" w:hAnsi="Arial" w:cs="Arial"/>
                <w:color w:val="000000"/>
              </w:rPr>
              <w:t xml:space="preserve">) </w:t>
            </w:r>
            <w:r w:rsidRPr="003F54B9">
              <w:rPr>
                <w:rFonts w:ascii="Arial" w:hAnsi="Arial" w:cs="Arial"/>
                <w:color w:val="000000"/>
              </w:rPr>
              <w:t xml:space="preserve">and all necessary supporting documents must be filed and sent electronically via email to </w:t>
            </w:r>
            <w:hyperlink r:id="rId9" w:history="1">
              <w:r w:rsidR="00C26E37" w:rsidRPr="00600D85">
                <w:rPr>
                  <w:rStyle w:val="Hyperlink"/>
                  <w:rFonts w:ascii="Arial" w:hAnsi="Arial" w:cs="Arial"/>
                </w:rPr>
                <w:t>4201CapitalGrant2@nysed.gov</w:t>
              </w:r>
            </w:hyperlink>
            <w:r w:rsidRPr="003F54B9">
              <w:rPr>
                <w:rFonts w:ascii="Arial" w:hAnsi="Arial" w:cs="Arial"/>
                <w:color w:val="000000"/>
              </w:rPr>
              <w:t xml:space="preserve"> no later than </w:t>
            </w:r>
            <w:r w:rsidR="00D450DF">
              <w:rPr>
                <w:rFonts w:ascii="Arial" w:hAnsi="Arial" w:cs="Arial"/>
                <w:b/>
                <w:color w:val="000000"/>
              </w:rPr>
              <w:t>November 3</w:t>
            </w:r>
            <w:r w:rsidR="008E70FB" w:rsidRPr="003F54B9">
              <w:rPr>
                <w:rFonts w:ascii="Arial" w:hAnsi="Arial" w:cs="Arial"/>
                <w:b/>
                <w:color w:val="000000"/>
              </w:rPr>
              <w:t>, 202</w:t>
            </w:r>
            <w:r w:rsidR="00051412" w:rsidRPr="00595E1D">
              <w:rPr>
                <w:rFonts w:ascii="Arial" w:hAnsi="Arial" w:cs="Arial"/>
                <w:b/>
                <w:bCs/>
                <w:color w:val="000000"/>
              </w:rPr>
              <w:t>3</w:t>
            </w:r>
            <w:r w:rsidRPr="003F54B9">
              <w:rPr>
                <w:rFonts w:ascii="Arial" w:hAnsi="Arial" w:cs="Arial"/>
                <w:color w:val="000000"/>
              </w:rPr>
              <w:t xml:space="preserve">. </w:t>
            </w:r>
          </w:p>
          <w:p w14:paraId="7D67C47A" w14:textId="71779BE7" w:rsidR="00D450DF" w:rsidRPr="00D450DF" w:rsidRDefault="00D450DF" w:rsidP="00D450DF">
            <w:pPr>
              <w:rPr>
                <w:rFonts w:ascii="Arial" w:hAnsi="Arial" w:cs="Arial"/>
                <w:b/>
                <w:color w:val="000000"/>
              </w:rPr>
            </w:pPr>
          </w:p>
        </w:tc>
      </w:tr>
      <w:tr w:rsidR="0039632F" w:rsidRPr="003F54B9" w14:paraId="19F7D1E5" w14:textId="77777777" w:rsidTr="00973E2E">
        <w:trPr>
          <w:cantSplit/>
        </w:trPr>
        <w:tc>
          <w:tcPr>
            <w:tcW w:w="1710" w:type="dxa"/>
          </w:tcPr>
          <w:p w14:paraId="688050AB" w14:textId="77777777" w:rsidR="0039632F" w:rsidRPr="003F54B9" w:rsidRDefault="0039632F" w:rsidP="00973E2E">
            <w:pPr>
              <w:pStyle w:val="Heading1"/>
              <w:jc w:val="left"/>
              <w:rPr>
                <w:rFonts w:ascii="Arial" w:hAnsi="Arial" w:cs="Arial"/>
                <w:color w:val="000000"/>
                <w:sz w:val="24"/>
                <w:szCs w:val="24"/>
              </w:rPr>
            </w:pPr>
            <w:r w:rsidRPr="003F54B9">
              <w:rPr>
                <w:rFonts w:ascii="Arial" w:hAnsi="Arial" w:cs="Arial"/>
                <w:color w:val="000000"/>
                <w:sz w:val="24"/>
                <w:szCs w:val="24"/>
              </w:rPr>
              <w:t>Questions and Answers</w:t>
            </w:r>
          </w:p>
        </w:tc>
        <w:tc>
          <w:tcPr>
            <w:tcW w:w="8190" w:type="dxa"/>
          </w:tcPr>
          <w:p w14:paraId="1E2892FF" w14:textId="2C3FB98B" w:rsidR="0039632F" w:rsidRPr="003F54B9" w:rsidRDefault="0039632F" w:rsidP="00385FC3">
            <w:pPr>
              <w:rPr>
                <w:rFonts w:ascii="Arial" w:hAnsi="Arial" w:cs="Arial"/>
                <w:color w:val="000000"/>
              </w:rPr>
            </w:pPr>
            <w:r w:rsidRPr="003F54B9">
              <w:rPr>
                <w:rFonts w:ascii="Arial" w:hAnsi="Arial" w:cs="Arial"/>
                <w:color w:val="000000"/>
              </w:rPr>
              <w:t xml:space="preserve">All questions must be submitted via </w:t>
            </w:r>
            <w:r w:rsidR="0059014A" w:rsidRPr="003F54B9">
              <w:rPr>
                <w:rFonts w:ascii="Arial" w:hAnsi="Arial" w:cs="Arial"/>
                <w:color w:val="000000"/>
              </w:rPr>
              <w:t>em</w:t>
            </w:r>
            <w:r w:rsidRPr="003F54B9">
              <w:rPr>
                <w:rFonts w:ascii="Arial" w:hAnsi="Arial" w:cs="Arial"/>
                <w:color w:val="000000"/>
              </w:rPr>
              <w:t xml:space="preserve">ail to </w:t>
            </w:r>
            <w:hyperlink r:id="rId10" w:history="1">
              <w:r w:rsidR="00C26E37" w:rsidRPr="00600D85">
                <w:rPr>
                  <w:rStyle w:val="Hyperlink"/>
                  <w:rFonts w:ascii="Arial" w:hAnsi="Arial" w:cs="Arial"/>
                </w:rPr>
                <w:t>4201CapitalGrant2@nysed.gov</w:t>
              </w:r>
            </w:hyperlink>
            <w:r w:rsidR="00220ED9" w:rsidRPr="003F54B9">
              <w:rPr>
                <w:rFonts w:ascii="Arial" w:hAnsi="Arial" w:cs="Arial"/>
                <w:color w:val="000000"/>
              </w:rPr>
              <w:t xml:space="preserve"> </w:t>
            </w:r>
            <w:r w:rsidRPr="003F54B9">
              <w:rPr>
                <w:rFonts w:ascii="Arial" w:hAnsi="Arial" w:cs="Arial"/>
                <w:color w:val="000000"/>
              </w:rPr>
              <w:t xml:space="preserve">by </w:t>
            </w:r>
            <w:r w:rsidR="00D450DF">
              <w:rPr>
                <w:rFonts w:ascii="Arial" w:hAnsi="Arial" w:cs="Arial"/>
                <w:color w:val="000000"/>
              </w:rPr>
              <w:t>September</w:t>
            </w:r>
            <w:r w:rsidR="00D450DF" w:rsidRPr="003F54B9">
              <w:rPr>
                <w:rFonts w:ascii="Arial" w:hAnsi="Arial" w:cs="Arial"/>
                <w:color w:val="000000"/>
              </w:rPr>
              <w:t xml:space="preserve"> </w:t>
            </w:r>
            <w:r w:rsidR="00D450DF">
              <w:rPr>
                <w:rFonts w:ascii="Arial" w:hAnsi="Arial" w:cs="Arial"/>
                <w:color w:val="000000"/>
              </w:rPr>
              <w:t>22</w:t>
            </w:r>
            <w:r w:rsidR="008E70FB" w:rsidRPr="003F54B9">
              <w:rPr>
                <w:rFonts w:ascii="Arial" w:hAnsi="Arial" w:cs="Arial"/>
                <w:color w:val="000000"/>
              </w:rPr>
              <w:t>, 202</w:t>
            </w:r>
            <w:r w:rsidR="00051412" w:rsidRPr="003F54B9">
              <w:rPr>
                <w:rFonts w:ascii="Arial" w:hAnsi="Arial" w:cs="Arial"/>
                <w:color w:val="000000"/>
              </w:rPr>
              <w:t>3</w:t>
            </w:r>
            <w:r w:rsidRPr="003F54B9">
              <w:rPr>
                <w:rFonts w:ascii="Arial" w:hAnsi="Arial" w:cs="Arial"/>
                <w:color w:val="000000"/>
              </w:rPr>
              <w:t xml:space="preserve">. A complete list of all Questions and Answers will be posted </w:t>
            </w:r>
            <w:r w:rsidR="0025186D">
              <w:rPr>
                <w:rFonts w:ascii="Arial" w:hAnsi="Arial" w:cs="Arial"/>
                <w:color w:val="000000"/>
              </w:rPr>
              <w:t xml:space="preserve">on the </w:t>
            </w:r>
            <w:hyperlink r:id="rId11" w:history="1">
              <w:r w:rsidR="0025186D" w:rsidRPr="0025186D">
                <w:rPr>
                  <w:rStyle w:val="Hyperlink"/>
                  <w:rFonts w:ascii="Arial" w:hAnsi="Arial" w:cs="Arial"/>
                </w:rPr>
                <w:t>P-12 Funding Opportunities web page</w:t>
              </w:r>
            </w:hyperlink>
            <w:r w:rsidR="0025186D">
              <w:rPr>
                <w:rFonts w:ascii="Arial" w:hAnsi="Arial" w:cs="Arial"/>
                <w:color w:val="000000"/>
              </w:rPr>
              <w:t xml:space="preserve"> </w:t>
            </w:r>
            <w:r w:rsidRPr="003F54B9">
              <w:rPr>
                <w:rFonts w:ascii="Arial" w:hAnsi="Arial" w:cs="Arial"/>
                <w:color w:val="000000"/>
              </w:rPr>
              <w:t xml:space="preserve">no later than </w:t>
            </w:r>
            <w:r w:rsidR="00D450DF">
              <w:rPr>
                <w:rFonts w:ascii="Arial" w:hAnsi="Arial" w:cs="Arial"/>
                <w:color w:val="000000"/>
              </w:rPr>
              <w:t>October</w:t>
            </w:r>
            <w:r w:rsidR="007624DD" w:rsidRPr="003F54B9">
              <w:rPr>
                <w:rFonts w:ascii="Arial" w:hAnsi="Arial" w:cs="Arial"/>
                <w:color w:val="000000"/>
              </w:rPr>
              <w:t xml:space="preserve"> </w:t>
            </w:r>
            <w:r w:rsidR="00D450DF">
              <w:rPr>
                <w:rFonts w:ascii="Arial" w:hAnsi="Arial" w:cs="Arial"/>
                <w:color w:val="000000"/>
              </w:rPr>
              <w:t>6</w:t>
            </w:r>
            <w:r w:rsidR="008E70FB" w:rsidRPr="003F54B9">
              <w:rPr>
                <w:rFonts w:ascii="Arial" w:hAnsi="Arial" w:cs="Arial"/>
                <w:color w:val="000000"/>
              </w:rPr>
              <w:t>, 202</w:t>
            </w:r>
            <w:r w:rsidR="00051412" w:rsidRPr="003F54B9">
              <w:rPr>
                <w:rFonts w:ascii="Arial" w:hAnsi="Arial" w:cs="Arial"/>
                <w:color w:val="000000"/>
              </w:rPr>
              <w:t>3</w:t>
            </w:r>
            <w:r w:rsidR="00385FC3" w:rsidRPr="003F54B9">
              <w:rPr>
                <w:rFonts w:ascii="Arial" w:hAnsi="Arial" w:cs="Arial"/>
                <w:color w:val="000000"/>
              </w:rPr>
              <w:t>.</w:t>
            </w:r>
          </w:p>
          <w:p w14:paraId="29576CDB" w14:textId="7250BB26" w:rsidR="00385FC3" w:rsidRPr="003F54B9" w:rsidRDefault="00385FC3" w:rsidP="00385FC3">
            <w:pPr>
              <w:rPr>
                <w:rFonts w:ascii="Arial" w:hAnsi="Arial" w:cs="Arial"/>
                <w:color w:val="000000"/>
              </w:rPr>
            </w:pPr>
          </w:p>
        </w:tc>
      </w:tr>
      <w:tr w:rsidR="00C92B3C" w:rsidRPr="003F54B9" w14:paraId="237927EE" w14:textId="77777777" w:rsidTr="00C92B3C">
        <w:trPr>
          <w:cantSplit/>
        </w:trPr>
        <w:tc>
          <w:tcPr>
            <w:tcW w:w="1710" w:type="dxa"/>
          </w:tcPr>
          <w:p w14:paraId="3B8E9A10" w14:textId="77777777" w:rsidR="00C92B3C" w:rsidRPr="003F54B9" w:rsidRDefault="00C92B3C" w:rsidP="00C92B3C">
            <w:pPr>
              <w:rPr>
                <w:rFonts w:ascii="Arial" w:hAnsi="Arial" w:cs="Arial"/>
                <w:b/>
              </w:rPr>
            </w:pPr>
            <w:r w:rsidRPr="003F54B9">
              <w:rPr>
                <w:rFonts w:ascii="Arial" w:hAnsi="Arial" w:cs="Arial"/>
                <w:b/>
              </w:rPr>
              <w:t>Pre-qualification Requirement</w:t>
            </w:r>
          </w:p>
        </w:tc>
        <w:tc>
          <w:tcPr>
            <w:tcW w:w="8190" w:type="dxa"/>
          </w:tcPr>
          <w:p w14:paraId="68B93027" w14:textId="79BFB569" w:rsidR="00C92B3C" w:rsidRPr="003F54B9" w:rsidRDefault="00C92B3C" w:rsidP="00C92B3C">
            <w:pPr>
              <w:rPr>
                <w:rFonts w:ascii="Arial" w:hAnsi="Arial" w:cs="Arial"/>
              </w:rPr>
            </w:pPr>
            <w:r w:rsidRPr="003F54B9">
              <w:rPr>
                <w:rFonts w:ascii="Arial" w:hAnsi="Arial" w:cs="Arial"/>
              </w:rPr>
              <w:t xml:space="preserve">Proposals received from nonprofit applicants that are not Prequalified in the Grants Gateway by 5:00 PM on the proposal due date of </w:t>
            </w:r>
            <w:r w:rsidR="00D450DF">
              <w:rPr>
                <w:rFonts w:ascii="Arial" w:hAnsi="Arial" w:cs="Arial"/>
              </w:rPr>
              <w:t>November</w:t>
            </w:r>
            <w:r w:rsidR="00AA1066" w:rsidRPr="003F54B9">
              <w:rPr>
                <w:rFonts w:ascii="Arial" w:hAnsi="Arial" w:cs="Arial"/>
              </w:rPr>
              <w:t xml:space="preserve"> </w:t>
            </w:r>
            <w:r w:rsidR="00D450DF">
              <w:rPr>
                <w:rFonts w:ascii="Arial" w:hAnsi="Arial" w:cs="Arial"/>
              </w:rPr>
              <w:t>3</w:t>
            </w:r>
            <w:r w:rsidR="007624DD" w:rsidRPr="003F54B9">
              <w:rPr>
                <w:rFonts w:ascii="Arial" w:hAnsi="Arial" w:cs="Arial"/>
              </w:rPr>
              <w:t xml:space="preserve">, </w:t>
            </w:r>
            <w:proofErr w:type="gramStart"/>
            <w:r w:rsidR="007624DD" w:rsidRPr="003F54B9">
              <w:rPr>
                <w:rFonts w:ascii="Arial" w:hAnsi="Arial" w:cs="Arial"/>
              </w:rPr>
              <w:t>202</w:t>
            </w:r>
            <w:r w:rsidR="00051412" w:rsidRPr="003F54B9">
              <w:rPr>
                <w:rFonts w:ascii="Arial" w:hAnsi="Arial" w:cs="Arial"/>
                <w:color w:val="000000"/>
              </w:rPr>
              <w:t>3</w:t>
            </w:r>
            <w:proofErr w:type="gramEnd"/>
            <w:r w:rsidRPr="003F54B9">
              <w:rPr>
                <w:rFonts w:ascii="Arial" w:hAnsi="Arial" w:cs="Arial"/>
                <w:color w:val="000000"/>
              </w:rPr>
              <w:t xml:space="preserve"> </w:t>
            </w:r>
            <w:r w:rsidRPr="003F54B9">
              <w:rPr>
                <w:rFonts w:ascii="Arial" w:hAnsi="Arial" w:cs="Arial"/>
              </w:rPr>
              <w:t>cannot be evaluated. Such proposals will be disqualified from further consideration. Please see the “Prequalification Requirement” section for additional information.</w:t>
            </w:r>
          </w:p>
        </w:tc>
      </w:tr>
      <w:tr w:rsidR="0039632F" w:rsidRPr="003F54B9" w14:paraId="53508666" w14:textId="77777777" w:rsidTr="00973E2E">
        <w:trPr>
          <w:cantSplit/>
        </w:trPr>
        <w:tc>
          <w:tcPr>
            <w:tcW w:w="1710" w:type="dxa"/>
          </w:tcPr>
          <w:p w14:paraId="533C0AD8" w14:textId="77777777" w:rsidR="0039632F" w:rsidRPr="003F54B9" w:rsidRDefault="0039632F" w:rsidP="00973E2E">
            <w:pPr>
              <w:rPr>
                <w:rFonts w:ascii="Arial" w:hAnsi="Arial" w:cs="Arial"/>
                <w:b/>
              </w:rPr>
            </w:pPr>
            <w:r w:rsidRPr="003F54B9">
              <w:rPr>
                <w:rFonts w:ascii="Arial" w:hAnsi="Arial" w:cs="Arial"/>
                <w:b/>
              </w:rPr>
              <w:lastRenderedPageBreak/>
              <w:t>Non-Mandatory Notice of Intent</w:t>
            </w:r>
          </w:p>
        </w:tc>
        <w:tc>
          <w:tcPr>
            <w:tcW w:w="8190" w:type="dxa"/>
          </w:tcPr>
          <w:p w14:paraId="4178D357" w14:textId="01FA4946" w:rsidR="0039632F" w:rsidRPr="003F54B9" w:rsidRDefault="0039632F" w:rsidP="00973E2E">
            <w:pPr>
              <w:rPr>
                <w:rFonts w:ascii="Arial" w:hAnsi="Arial" w:cs="Arial"/>
              </w:rPr>
            </w:pPr>
            <w:r w:rsidRPr="003F54B9">
              <w:rPr>
                <w:rFonts w:ascii="Arial" w:hAnsi="Arial" w:cs="Arial"/>
              </w:rPr>
              <w:t xml:space="preserve">The Notice of Intent (NOI) is not a requirement for submitting a complete application by the application date; however, NYSED strongly encourages all prospective applicants to submit an NOI to ensure a timely and thorough review and rating process. A non-profit applicant’s NOI will also help to facilitate timely review of their prequalification materials. The notice of intent is a simple email notice stating your organization’s (use the legal name) intent to submit an application for this grant. Please also include your organization’s NYS Vendor ID. The due date is </w:t>
            </w:r>
            <w:r w:rsidR="00D450DF">
              <w:rPr>
                <w:rFonts w:ascii="Arial" w:hAnsi="Arial" w:cs="Arial"/>
              </w:rPr>
              <w:t>October</w:t>
            </w:r>
            <w:r w:rsidR="00AA1066" w:rsidRPr="003F54B9">
              <w:rPr>
                <w:rFonts w:ascii="Arial" w:hAnsi="Arial" w:cs="Arial"/>
              </w:rPr>
              <w:t xml:space="preserve"> </w:t>
            </w:r>
            <w:r w:rsidR="00D450DF">
              <w:rPr>
                <w:rFonts w:ascii="Arial" w:hAnsi="Arial" w:cs="Arial"/>
              </w:rPr>
              <w:t>11</w:t>
            </w:r>
            <w:r w:rsidR="008E70FB" w:rsidRPr="003F54B9">
              <w:rPr>
                <w:rFonts w:ascii="Arial" w:hAnsi="Arial" w:cs="Arial"/>
              </w:rPr>
              <w:t>, 202</w:t>
            </w:r>
            <w:r w:rsidR="00051412" w:rsidRPr="003F54B9">
              <w:rPr>
                <w:rFonts w:ascii="Arial" w:hAnsi="Arial" w:cs="Arial"/>
              </w:rPr>
              <w:t>3</w:t>
            </w:r>
            <w:r w:rsidRPr="003F54B9">
              <w:rPr>
                <w:rFonts w:ascii="Arial" w:hAnsi="Arial" w:cs="Arial"/>
              </w:rPr>
              <w:t xml:space="preserve">.  Please send the NOI to </w:t>
            </w:r>
            <w:hyperlink r:id="rId12" w:history="1">
              <w:r w:rsidR="00C26E37" w:rsidRPr="00600D85">
                <w:rPr>
                  <w:rStyle w:val="Hyperlink"/>
                  <w:rFonts w:ascii="Arial" w:hAnsi="Arial" w:cs="Arial"/>
                </w:rPr>
                <w:t>4201CapitalGrant2@nysed.gov</w:t>
              </w:r>
            </w:hyperlink>
            <w:r w:rsidRPr="003F54B9">
              <w:rPr>
                <w:rFonts w:ascii="Arial" w:hAnsi="Arial" w:cs="Arial"/>
              </w:rPr>
              <w:t>.</w:t>
            </w:r>
          </w:p>
        </w:tc>
      </w:tr>
      <w:tr w:rsidR="00C92B3C" w:rsidRPr="003F54B9" w14:paraId="1C810475" w14:textId="77777777" w:rsidTr="00C92B3C">
        <w:trPr>
          <w:cantSplit/>
        </w:trPr>
        <w:tc>
          <w:tcPr>
            <w:tcW w:w="1710" w:type="dxa"/>
            <w:tcBorders>
              <w:top w:val="single" w:sz="4" w:space="0" w:color="auto"/>
              <w:left w:val="single" w:sz="4" w:space="0" w:color="auto"/>
              <w:bottom w:val="single" w:sz="4" w:space="0" w:color="auto"/>
              <w:right w:val="single" w:sz="4" w:space="0" w:color="auto"/>
            </w:tcBorders>
          </w:tcPr>
          <w:p w14:paraId="6B3875C8" w14:textId="77777777" w:rsidR="00C92B3C" w:rsidRPr="003F54B9" w:rsidRDefault="00C92B3C" w:rsidP="00C92B3C">
            <w:pPr>
              <w:rPr>
                <w:rFonts w:ascii="Arial" w:hAnsi="Arial" w:cs="Arial"/>
                <w:b/>
              </w:rPr>
            </w:pPr>
            <w:r w:rsidRPr="003F54B9">
              <w:rPr>
                <w:rFonts w:ascii="Arial" w:hAnsi="Arial" w:cs="Arial"/>
                <w:b/>
              </w:rPr>
              <w:t>NYSED Designated Contacts</w:t>
            </w:r>
          </w:p>
        </w:tc>
        <w:tc>
          <w:tcPr>
            <w:tcW w:w="8190" w:type="dxa"/>
            <w:tcBorders>
              <w:top w:val="single" w:sz="4" w:space="0" w:color="auto"/>
              <w:left w:val="single" w:sz="4" w:space="0" w:color="auto"/>
              <w:bottom w:val="single" w:sz="4" w:space="0" w:color="auto"/>
              <w:right w:val="single" w:sz="4" w:space="0" w:color="auto"/>
            </w:tcBorders>
          </w:tcPr>
          <w:p w14:paraId="700B61BB" w14:textId="7BA90FA2" w:rsidR="00C92B3C" w:rsidRPr="003F54B9" w:rsidRDefault="00C92B3C" w:rsidP="00C92B3C">
            <w:pPr>
              <w:rPr>
                <w:rFonts w:ascii="Arial" w:hAnsi="Arial" w:cs="Arial"/>
              </w:rPr>
            </w:pPr>
            <w:r w:rsidRPr="003F54B9">
              <w:rPr>
                <w:rFonts w:ascii="Arial" w:hAnsi="Arial" w:cs="Arial"/>
              </w:rPr>
              <w:t xml:space="preserve">Program: </w:t>
            </w:r>
            <w:r w:rsidR="00051412" w:rsidRPr="003F54B9">
              <w:rPr>
                <w:rFonts w:ascii="Arial" w:hAnsi="Arial" w:cs="Arial"/>
              </w:rPr>
              <w:t>Jaime Byron, Francis Kramer</w:t>
            </w:r>
          </w:p>
          <w:p w14:paraId="7FB1284F" w14:textId="2991D052" w:rsidR="00C92B3C" w:rsidRPr="003F54B9" w:rsidRDefault="00C92B3C" w:rsidP="00C92B3C">
            <w:pPr>
              <w:rPr>
                <w:rFonts w:ascii="Arial" w:hAnsi="Arial" w:cs="Arial"/>
              </w:rPr>
            </w:pPr>
            <w:r w:rsidRPr="003F54B9">
              <w:rPr>
                <w:rFonts w:ascii="Arial" w:hAnsi="Arial" w:cs="Arial"/>
              </w:rPr>
              <w:t xml:space="preserve">Fiscal: </w:t>
            </w:r>
            <w:r w:rsidRPr="003F54B9">
              <w:rPr>
                <w:rFonts w:ascii="Arial" w:hAnsi="Arial" w:cs="Arial"/>
                <w:color w:val="000000"/>
              </w:rPr>
              <w:t>Adam Kutryb</w:t>
            </w:r>
          </w:p>
          <w:p w14:paraId="4A6455C3" w14:textId="69F131E4" w:rsidR="00C92B3C" w:rsidRPr="003F54B9" w:rsidRDefault="00C92B3C" w:rsidP="00C92B3C">
            <w:pPr>
              <w:rPr>
                <w:rFonts w:ascii="Arial" w:hAnsi="Arial" w:cs="Arial"/>
              </w:rPr>
            </w:pPr>
            <w:r w:rsidRPr="003F54B9">
              <w:rPr>
                <w:rFonts w:ascii="Arial" w:hAnsi="Arial" w:cs="Arial"/>
              </w:rPr>
              <w:t>M/WBE:</w:t>
            </w:r>
            <w:r w:rsidR="00051412" w:rsidRPr="003F54B9">
              <w:rPr>
                <w:rFonts w:ascii="Arial" w:hAnsi="Arial" w:cs="Arial"/>
              </w:rPr>
              <w:t xml:space="preserve"> Brian Hackett</w:t>
            </w:r>
          </w:p>
          <w:p w14:paraId="063AE572" w14:textId="572E3D2F" w:rsidR="00C92B3C" w:rsidRPr="003F54B9" w:rsidRDefault="0025186D" w:rsidP="00C92B3C">
            <w:pPr>
              <w:rPr>
                <w:rFonts w:ascii="Arial" w:hAnsi="Arial" w:cs="Arial"/>
              </w:rPr>
            </w:pPr>
            <w:hyperlink r:id="rId13" w:history="1">
              <w:r w:rsidR="00C26E37" w:rsidRPr="00600D85">
                <w:rPr>
                  <w:rStyle w:val="Hyperlink"/>
                  <w:rFonts w:ascii="Arial" w:hAnsi="Arial" w:cs="Arial"/>
                </w:rPr>
                <w:t>4201CapitalGrant2@nysed.gov</w:t>
              </w:r>
            </w:hyperlink>
            <w:r w:rsidR="00C92B3C" w:rsidRPr="003F54B9">
              <w:rPr>
                <w:rFonts w:ascii="Arial" w:hAnsi="Arial" w:cs="Arial"/>
                <w:color w:val="000000"/>
              </w:rPr>
              <w:t xml:space="preserve"> </w:t>
            </w:r>
          </w:p>
        </w:tc>
      </w:tr>
    </w:tbl>
    <w:p w14:paraId="5340D012" w14:textId="77777777" w:rsidR="0039632F" w:rsidRPr="003F54B9" w:rsidRDefault="0039632F" w:rsidP="0039632F">
      <w:pPr>
        <w:pStyle w:val="BodyTextIndent"/>
        <w:ind w:left="180" w:right="-720" w:firstLine="0"/>
        <w:jc w:val="both"/>
        <w:rPr>
          <w:rFonts w:ascii="Arial" w:hAnsi="Arial" w:cs="Arial"/>
          <w:color w:val="000000"/>
          <w:szCs w:val="24"/>
        </w:rPr>
      </w:pPr>
    </w:p>
    <w:p w14:paraId="24ABAD6F" w14:textId="77777777" w:rsidR="0052512D" w:rsidRPr="003F54B9" w:rsidRDefault="0052512D" w:rsidP="0052512D">
      <w:pPr>
        <w:pStyle w:val="BodyTextIndent"/>
        <w:ind w:left="180" w:right="-720" w:firstLine="0"/>
        <w:jc w:val="both"/>
        <w:rPr>
          <w:rFonts w:ascii="Arial" w:hAnsi="Arial" w:cs="Arial"/>
          <w:color w:val="000000"/>
          <w:sz w:val="20"/>
        </w:rPr>
        <w:sectPr w:rsidR="0052512D" w:rsidRPr="003F54B9" w:rsidSect="00B7186E">
          <w:footerReference w:type="even" r:id="rId14"/>
          <w:footerReference w:type="default" r:id="rId15"/>
          <w:footerReference w:type="first" r:id="rId16"/>
          <w:pgSz w:w="12240" w:h="15840"/>
          <w:pgMar w:top="990" w:right="1440" w:bottom="720" w:left="1440" w:header="720" w:footer="720" w:gutter="0"/>
          <w:cols w:space="720"/>
          <w:titlePg/>
        </w:sectPr>
      </w:pPr>
      <w:r w:rsidRPr="003F54B9">
        <w:rPr>
          <w:rFonts w:ascii="Arial" w:hAnsi="Arial" w:cs="Arial"/>
          <w:color w:val="000000"/>
          <w:sz w:val="20"/>
        </w:rPr>
        <w:t>The State Education Department does not discriminate on the basis of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4DFBFCFD" w14:textId="77777777" w:rsidR="00973E2E" w:rsidRPr="003F54B9" w:rsidRDefault="00973E2E" w:rsidP="00973E2E">
      <w:pPr>
        <w:jc w:val="center"/>
        <w:rPr>
          <w:rFonts w:ascii="Arial" w:hAnsi="Arial" w:cs="Arial"/>
          <w:b/>
          <w:u w:val="single"/>
        </w:rPr>
      </w:pPr>
      <w:r w:rsidRPr="003F54B9">
        <w:rPr>
          <w:rFonts w:ascii="Arial" w:hAnsi="Arial" w:cs="Arial"/>
          <w:b/>
          <w:u w:val="single"/>
        </w:rPr>
        <w:lastRenderedPageBreak/>
        <w:t>State-Supported Schools for the Blind and Deaf Facility Grant Program</w:t>
      </w:r>
    </w:p>
    <w:p w14:paraId="5EA5CCFC" w14:textId="558F50FB" w:rsidR="00973E2E" w:rsidRPr="00441895" w:rsidRDefault="00973E2E" w:rsidP="00B94ACD">
      <w:pPr>
        <w:jc w:val="center"/>
        <w:rPr>
          <w:rFonts w:ascii="Arial" w:hAnsi="Arial" w:cs="Arial"/>
        </w:rPr>
      </w:pPr>
      <w:r w:rsidRPr="003F54B9">
        <w:rPr>
          <w:rFonts w:ascii="Arial" w:hAnsi="Arial" w:cs="Arial"/>
          <w:b/>
          <w:u w:val="single"/>
        </w:rPr>
        <w:t>Request for Applications (</w:t>
      </w:r>
      <w:r w:rsidR="0052512D" w:rsidRPr="003F54B9">
        <w:rPr>
          <w:rFonts w:ascii="Arial" w:hAnsi="Arial" w:cs="Arial"/>
          <w:b/>
          <w:u w:val="single"/>
        </w:rPr>
        <w:t>RFA</w:t>
      </w:r>
      <w:r w:rsidRPr="003F54B9">
        <w:rPr>
          <w:rFonts w:ascii="Arial" w:hAnsi="Arial" w:cs="Arial"/>
          <w:b/>
          <w:u w:val="single"/>
        </w:rPr>
        <w:t>)</w:t>
      </w:r>
    </w:p>
    <w:p w14:paraId="5762D1CD" w14:textId="598BAE2D" w:rsidR="0039632F" w:rsidRPr="003F54B9" w:rsidRDefault="0039632F" w:rsidP="0039632F">
      <w:pPr>
        <w:pStyle w:val="Title"/>
        <w:ind w:right="-630"/>
        <w:rPr>
          <w:rFonts w:ascii="Arial" w:hAnsi="Arial" w:cs="Arial"/>
          <w:color w:val="000000"/>
          <w:szCs w:val="24"/>
        </w:rPr>
      </w:pPr>
    </w:p>
    <w:p w14:paraId="1A2DBFD4" w14:textId="77777777" w:rsidR="0039632F" w:rsidRPr="003F54B9" w:rsidRDefault="0039632F" w:rsidP="000509A4">
      <w:pPr>
        <w:rPr>
          <w:rFonts w:ascii="Arial" w:hAnsi="Arial" w:cs="Arial"/>
          <w:u w:val="single"/>
        </w:rPr>
      </w:pPr>
    </w:p>
    <w:p w14:paraId="7023E85A" w14:textId="4DD5B280" w:rsidR="000509A4" w:rsidRPr="003F54B9" w:rsidRDefault="00710F0F" w:rsidP="000509A4">
      <w:pPr>
        <w:rPr>
          <w:rFonts w:ascii="Arial" w:hAnsi="Arial" w:cs="Arial"/>
          <w:u w:val="single"/>
        </w:rPr>
      </w:pPr>
      <w:bookmarkStart w:id="0" w:name="_Hlk143786447"/>
      <w:r w:rsidRPr="003F54B9">
        <w:rPr>
          <w:rFonts w:ascii="Arial" w:hAnsi="Arial" w:cs="Arial"/>
          <w:u w:val="single"/>
        </w:rPr>
        <w:t>Program Overview</w:t>
      </w:r>
      <w:r w:rsidR="00797648" w:rsidRPr="003F54B9">
        <w:rPr>
          <w:rFonts w:ascii="Arial" w:hAnsi="Arial" w:cs="Arial"/>
          <w:u w:val="single"/>
        </w:rPr>
        <w:t>:</w:t>
      </w:r>
    </w:p>
    <w:p w14:paraId="2C95C859" w14:textId="77777777" w:rsidR="00710F0F" w:rsidRPr="003F54B9" w:rsidRDefault="00710F0F" w:rsidP="00710F0F">
      <w:pPr>
        <w:rPr>
          <w:rFonts w:ascii="Arial" w:hAnsi="Arial" w:cs="Arial"/>
          <w:u w:val="single"/>
        </w:rPr>
      </w:pPr>
    </w:p>
    <w:p w14:paraId="0933B75B" w14:textId="2942E5CC" w:rsidR="00710F0F" w:rsidRPr="003F54B9" w:rsidRDefault="00710F0F" w:rsidP="00710F0F">
      <w:pPr>
        <w:rPr>
          <w:rFonts w:ascii="Arial" w:hAnsi="Arial" w:cs="Arial"/>
        </w:rPr>
      </w:pPr>
      <w:r w:rsidRPr="003F54B9">
        <w:rPr>
          <w:rFonts w:ascii="Arial" w:hAnsi="Arial" w:cs="Arial"/>
        </w:rPr>
        <w:t xml:space="preserve">The </w:t>
      </w:r>
      <w:r w:rsidR="00AA23C9" w:rsidRPr="003F54B9">
        <w:rPr>
          <w:rFonts w:ascii="Arial" w:hAnsi="Arial" w:cs="Arial"/>
        </w:rPr>
        <w:t>20</w:t>
      </w:r>
      <w:r w:rsidR="00051412" w:rsidRPr="003F54B9">
        <w:rPr>
          <w:rFonts w:ascii="Arial" w:hAnsi="Arial" w:cs="Arial"/>
        </w:rPr>
        <w:t>2</w:t>
      </w:r>
      <w:r w:rsidR="00461A9F" w:rsidRPr="003F54B9">
        <w:rPr>
          <w:rFonts w:ascii="Arial" w:hAnsi="Arial" w:cs="Arial"/>
        </w:rPr>
        <w:t>1</w:t>
      </w:r>
      <w:r w:rsidR="00AA23C9" w:rsidRPr="003F54B9">
        <w:rPr>
          <w:rFonts w:ascii="Arial" w:hAnsi="Arial" w:cs="Arial"/>
        </w:rPr>
        <w:t>-2</w:t>
      </w:r>
      <w:r w:rsidR="00461A9F" w:rsidRPr="003F54B9">
        <w:rPr>
          <w:rFonts w:ascii="Arial" w:hAnsi="Arial" w:cs="Arial"/>
        </w:rPr>
        <w:t>2</w:t>
      </w:r>
      <w:r w:rsidRPr="003F54B9">
        <w:rPr>
          <w:rFonts w:ascii="Arial" w:hAnsi="Arial" w:cs="Arial"/>
        </w:rPr>
        <w:t xml:space="preserve"> Enacted Budget provided $30 million in capital funds for the alteration, rehabilitation and improvement of various facilities operated by the State-supported Schools for the Blind and Deaf authorized under Article 85 of the Education Law.  The appropriation requires that funds be prioritized for health and safety needs and apportioned based on a plan developed by the State Education Department</w:t>
      </w:r>
      <w:r w:rsidR="007A7410" w:rsidRPr="003F54B9">
        <w:rPr>
          <w:rFonts w:ascii="Arial" w:hAnsi="Arial" w:cs="Arial"/>
        </w:rPr>
        <w:t xml:space="preserve"> (SED)</w:t>
      </w:r>
      <w:r w:rsidRPr="003F54B9">
        <w:rPr>
          <w:rFonts w:ascii="Arial" w:hAnsi="Arial" w:cs="Arial"/>
        </w:rPr>
        <w:t xml:space="preserve"> and approved by the Division of the Budget</w:t>
      </w:r>
      <w:r w:rsidR="007A7410" w:rsidRPr="003F54B9">
        <w:rPr>
          <w:rFonts w:ascii="Arial" w:hAnsi="Arial" w:cs="Arial"/>
        </w:rPr>
        <w:t xml:space="preserve"> (DOB)</w:t>
      </w:r>
      <w:r w:rsidRPr="003F54B9">
        <w:rPr>
          <w:rFonts w:ascii="Arial" w:hAnsi="Arial" w:cs="Arial"/>
        </w:rPr>
        <w:t>.</w:t>
      </w:r>
      <w:r w:rsidR="001039D9" w:rsidRPr="003F54B9">
        <w:rPr>
          <w:rFonts w:ascii="Arial" w:hAnsi="Arial" w:cs="Arial"/>
        </w:rPr>
        <w:t xml:space="preserve">  This </w:t>
      </w:r>
      <w:r w:rsidR="0052512D" w:rsidRPr="003F54B9">
        <w:rPr>
          <w:rFonts w:ascii="Arial" w:hAnsi="Arial" w:cs="Arial"/>
        </w:rPr>
        <w:t>RFA</w:t>
      </w:r>
      <w:r w:rsidR="001039D9" w:rsidRPr="003F54B9">
        <w:rPr>
          <w:rFonts w:ascii="Arial" w:hAnsi="Arial" w:cs="Arial"/>
        </w:rPr>
        <w:t xml:space="preserve"> represents such approved plan. </w:t>
      </w:r>
      <w:r w:rsidRPr="003F54B9">
        <w:rPr>
          <w:rFonts w:ascii="Arial" w:hAnsi="Arial" w:cs="Arial"/>
        </w:rPr>
        <w:t xml:space="preserve"> </w:t>
      </w:r>
    </w:p>
    <w:p w14:paraId="200DDA4E" w14:textId="77777777" w:rsidR="003D090F" w:rsidRPr="003F54B9" w:rsidRDefault="003D090F" w:rsidP="00710F0F">
      <w:pPr>
        <w:rPr>
          <w:rFonts w:ascii="Arial" w:hAnsi="Arial" w:cs="Arial"/>
        </w:rPr>
      </w:pPr>
    </w:p>
    <w:p w14:paraId="4E7C974F" w14:textId="77777777" w:rsidR="003D090F" w:rsidRPr="003F54B9" w:rsidRDefault="003D090F" w:rsidP="00710F0F">
      <w:pPr>
        <w:rPr>
          <w:rFonts w:ascii="Arial" w:hAnsi="Arial" w:cs="Arial"/>
          <w:u w:val="single"/>
        </w:rPr>
      </w:pPr>
      <w:r w:rsidRPr="003F54B9">
        <w:rPr>
          <w:rFonts w:ascii="Arial" w:hAnsi="Arial" w:cs="Arial"/>
          <w:u w:val="single"/>
        </w:rPr>
        <w:t>Eligible Applicants</w:t>
      </w:r>
      <w:r w:rsidR="00797648" w:rsidRPr="003F54B9">
        <w:rPr>
          <w:rFonts w:ascii="Arial" w:hAnsi="Arial" w:cs="Arial"/>
          <w:u w:val="single"/>
        </w:rPr>
        <w:t>:</w:t>
      </w:r>
    </w:p>
    <w:p w14:paraId="1CC59BA6" w14:textId="77777777" w:rsidR="003D090F" w:rsidRPr="003F54B9" w:rsidRDefault="003D090F" w:rsidP="00710F0F">
      <w:pPr>
        <w:rPr>
          <w:rFonts w:ascii="Arial" w:hAnsi="Arial" w:cs="Arial"/>
        </w:rPr>
      </w:pPr>
    </w:p>
    <w:p w14:paraId="63F102FF"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Cleary School for the Deaf</w:t>
      </w:r>
    </w:p>
    <w:p w14:paraId="300CECB8"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Henry Viscardi School</w:t>
      </w:r>
    </w:p>
    <w:p w14:paraId="7AE220E3"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Lavelle School for the Blind</w:t>
      </w:r>
    </w:p>
    <w:p w14:paraId="5014A0B2"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Lexington School for the Deaf</w:t>
      </w:r>
    </w:p>
    <w:p w14:paraId="4265ACCC"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Mill Neck Manor School for the Deaf</w:t>
      </w:r>
    </w:p>
    <w:p w14:paraId="51A2E9AC"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New York Institute for Special Education</w:t>
      </w:r>
    </w:p>
    <w:p w14:paraId="71EB43F9"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New York School for the Deaf</w:t>
      </w:r>
    </w:p>
    <w:p w14:paraId="699B9526"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Rochester School for the Deaf</w:t>
      </w:r>
    </w:p>
    <w:p w14:paraId="10B5D003"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St. Francis de Sales School for the Deaf</w:t>
      </w:r>
    </w:p>
    <w:p w14:paraId="29F9CA93"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St. Joseph School for the Deaf</w:t>
      </w:r>
    </w:p>
    <w:p w14:paraId="6EDD27D1" w14:textId="77777777" w:rsidR="003D090F" w:rsidRPr="003F54B9" w:rsidRDefault="003D090F" w:rsidP="00973E2E">
      <w:pPr>
        <w:pStyle w:val="ListParagraph"/>
        <w:numPr>
          <w:ilvl w:val="0"/>
          <w:numId w:val="4"/>
        </w:numPr>
        <w:rPr>
          <w:rFonts w:ascii="Arial" w:hAnsi="Arial" w:cs="Arial"/>
        </w:rPr>
      </w:pPr>
      <w:r w:rsidRPr="003F54B9">
        <w:rPr>
          <w:rFonts w:ascii="Arial" w:hAnsi="Arial" w:cs="Arial"/>
        </w:rPr>
        <w:t>St. Mary's School for the Deaf</w:t>
      </w:r>
    </w:p>
    <w:p w14:paraId="354D6288" w14:textId="77777777" w:rsidR="00AA0917" w:rsidRPr="003F54B9" w:rsidRDefault="00AA0917" w:rsidP="00AA0917">
      <w:pPr>
        <w:rPr>
          <w:rFonts w:ascii="Arial" w:hAnsi="Arial" w:cs="Arial"/>
          <w:u w:val="single"/>
        </w:rPr>
      </w:pPr>
    </w:p>
    <w:p w14:paraId="43F8BF2C" w14:textId="45FEE561" w:rsidR="00324B57" w:rsidRPr="003F54B9" w:rsidRDefault="00710F0F" w:rsidP="00A77A13">
      <w:pPr>
        <w:rPr>
          <w:rFonts w:ascii="Arial" w:hAnsi="Arial" w:cs="Arial"/>
          <w:u w:val="single"/>
        </w:rPr>
      </w:pPr>
      <w:r w:rsidRPr="003F54B9">
        <w:rPr>
          <w:rFonts w:ascii="Arial" w:hAnsi="Arial" w:cs="Arial"/>
        </w:rPr>
        <w:tab/>
      </w:r>
    </w:p>
    <w:p w14:paraId="38CACEE8" w14:textId="6785859F" w:rsidR="00324B57" w:rsidRPr="003F54B9" w:rsidRDefault="0052512D" w:rsidP="00A77A13">
      <w:pPr>
        <w:rPr>
          <w:rFonts w:ascii="Arial" w:hAnsi="Arial" w:cs="Arial"/>
          <w:u w:val="single"/>
        </w:rPr>
      </w:pPr>
      <w:r w:rsidRPr="003F54B9">
        <w:rPr>
          <w:rFonts w:ascii="Arial" w:hAnsi="Arial" w:cs="Arial"/>
          <w:u w:val="single"/>
        </w:rPr>
        <w:t>RFA</w:t>
      </w:r>
      <w:r w:rsidR="00324B57" w:rsidRPr="003F54B9">
        <w:rPr>
          <w:rFonts w:ascii="Arial" w:hAnsi="Arial" w:cs="Arial"/>
          <w:u w:val="single"/>
        </w:rPr>
        <w:t xml:space="preserve"> Questions and Clarifications:</w:t>
      </w:r>
    </w:p>
    <w:p w14:paraId="57705E8A" w14:textId="77777777" w:rsidR="00324B57" w:rsidRPr="003F54B9" w:rsidRDefault="00324B57" w:rsidP="00A77A13">
      <w:pPr>
        <w:rPr>
          <w:rFonts w:ascii="Arial" w:hAnsi="Arial" w:cs="Arial"/>
          <w:u w:val="single"/>
        </w:rPr>
      </w:pPr>
    </w:p>
    <w:p w14:paraId="0CE7C02F" w14:textId="2F8C8FBD" w:rsidR="00324B57" w:rsidRPr="003F54B9" w:rsidRDefault="00324B57" w:rsidP="00A77A13">
      <w:pPr>
        <w:rPr>
          <w:rFonts w:ascii="Arial" w:hAnsi="Arial" w:cs="Arial"/>
        </w:rPr>
      </w:pPr>
      <w:r w:rsidRPr="003F54B9">
        <w:rPr>
          <w:rFonts w:ascii="Arial" w:hAnsi="Arial" w:cs="Arial"/>
        </w:rPr>
        <w:t xml:space="preserve">All questions or requests for clarification concerning this </w:t>
      </w:r>
      <w:r w:rsidR="0052512D" w:rsidRPr="003F54B9">
        <w:rPr>
          <w:rFonts w:ascii="Arial" w:hAnsi="Arial" w:cs="Arial"/>
        </w:rPr>
        <w:t>RFA</w:t>
      </w:r>
      <w:r w:rsidRPr="003F54B9">
        <w:rPr>
          <w:rFonts w:ascii="Arial" w:hAnsi="Arial" w:cs="Arial"/>
        </w:rPr>
        <w:t xml:space="preserve"> </w:t>
      </w:r>
      <w:r w:rsidR="00C02112" w:rsidRPr="003F54B9">
        <w:rPr>
          <w:rFonts w:ascii="Arial" w:hAnsi="Arial" w:cs="Arial"/>
        </w:rPr>
        <w:t>must</w:t>
      </w:r>
      <w:r w:rsidRPr="003F54B9">
        <w:rPr>
          <w:rFonts w:ascii="Arial" w:hAnsi="Arial" w:cs="Arial"/>
        </w:rPr>
        <w:t xml:space="preserve"> be submitt</w:t>
      </w:r>
      <w:r w:rsidR="00C02112" w:rsidRPr="003F54B9">
        <w:rPr>
          <w:rFonts w:ascii="Arial" w:hAnsi="Arial" w:cs="Arial"/>
        </w:rPr>
        <w:t>ed</w:t>
      </w:r>
      <w:r w:rsidRPr="003F54B9">
        <w:rPr>
          <w:rFonts w:ascii="Arial" w:hAnsi="Arial" w:cs="Arial"/>
        </w:rPr>
        <w:t xml:space="preserve"> to the </w:t>
      </w:r>
      <w:r w:rsidR="007A55A4" w:rsidRPr="003F54B9">
        <w:rPr>
          <w:rFonts w:ascii="Arial" w:hAnsi="Arial" w:cs="Arial"/>
        </w:rPr>
        <w:t>Designated Contacts</w:t>
      </w:r>
      <w:r w:rsidRPr="003F54B9">
        <w:rPr>
          <w:rFonts w:ascii="Arial" w:hAnsi="Arial" w:cs="Arial"/>
        </w:rPr>
        <w:t xml:space="preserve"> by email at </w:t>
      </w:r>
      <w:hyperlink r:id="rId17" w:history="1">
        <w:r w:rsidR="00C26E37" w:rsidRPr="00600D85">
          <w:rPr>
            <w:rStyle w:val="Hyperlink"/>
            <w:rFonts w:ascii="Arial" w:hAnsi="Arial" w:cs="Arial"/>
            <w:b/>
          </w:rPr>
          <w:t>4201CapitalGrant2@nysed.gov</w:t>
        </w:r>
      </w:hyperlink>
      <w:r w:rsidR="007A55A4" w:rsidRPr="003F54B9">
        <w:rPr>
          <w:rFonts w:ascii="Arial" w:hAnsi="Arial" w:cs="Arial"/>
          <w:b/>
        </w:rPr>
        <w:t xml:space="preserve"> </w:t>
      </w:r>
      <w:r w:rsidRPr="003F54B9">
        <w:rPr>
          <w:rFonts w:ascii="Arial" w:hAnsi="Arial" w:cs="Arial"/>
        </w:rPr>
        <w:t xml:space="preserve">by </w:t>
      </w:r>
      <w:r w:rsidR="002A38B5">
        <w:rPr>
          <w:rFonts w:ascii="Arial" w:hAnsi="Arial" w:cs="Arial"/>
        </w:rPr>
        <w:t>the dates listed above</w:t>
      </w:r>
      <w:r w:rsidR="00BB5990" w:rsidRPr="003F54B9">
        <w:rPr>
          <w:rFonts w:ascii="Arial" w:hAnsi="Arial" w:cs="Arial"/>
        </w:rPr>
        <w:t>.</w:t>
      </w:r>
      <w:r w:rsidRPr="003F54B9">
        <w:rPr>
          <w:rFonts w:ascii="Arial" w:hAnsi="Arial" w:cs="Arial"/>
        </w:rPr>
        <w:t xml:space="preserve">  The questions and answers will be posted on SED</w:t>
      </w:r>
      <w:r w:rsidR="0018489A" w:rsidRPr="003F54B9">
        <w:rPr>
          <w:rFonts w:ascii="Arial" w:hAnsi="Arial" w:cs="Arial"/>
        </w:rPr>
        <w:t>'s</w:t>
      </w:r>
      <w:r w:rsidRPr="003F54B9">
        <w:rPr>
          <w:rFonts w:ascii="Arial" w:hAnsi="Arial" w:cs="Arial"/>
        </w:rPr>
        <w:t xml:space="preserve"> website and will be limited to addressing only those questions submitted by the deadline.  No questions will be answered by telephone or in person. </w:t>
      </w:r>
    </w:p>
    <w:p w14:paraId="31C47BB4" w14:textId="77777777" w:rsidR="00324B57" w:rsidRPr="003F54B9" w:rsidRDefault="00324B57" w:rsidP="00A77A13">
      <w:pPr>
        <w:rPr>
          <w:rFonts w:ascii="Arial" w:hAnsi="Arial" w:cs="Arial"/>
          <w:u w:val="single"/>
        </w:rPr>
      </w:pPr>
    </w:p>
    <w:p w14:paraId="24EA62CB" w14:textId="666951C1" w:rsidR="00A77A13" w:rsidRPr="003F54B9" w:rsidRDefault="00A77A13" w:rsidP="00A77A13">
      <w:pPr>
        <w:rPr>
          <w:rFonts w:ascii="Arial" w:hAnsi="Arial" w:cs="Arial"/>
          <w:u w:val="single"/>
        </w:rPr>
      </w:pPr>
      <w:r w:rsidRPr="003F54B9">
        <w:rPr>
          <w:rFonts w:ascii="Arial" w:hAnsi="Arial" w:cs="Arial"/>
          <w:u w:val="single"/>
        </w:rPr>
        <w:t>Reservations</w:t>
      </w:r>
      <w:r w:rsidR="00797648" w:rsidRPr="003F54B9">
        <w:rPr>
          <w:rFonts w:ascii="Arial" w:hAnsi="Arial" w:cs="Arial"/>
          <w:u w:val="single"/>
        </w:rPr>
        <w:t>:</w:t>
      </w:r>
    </w:p>
    <w:p w14:paraId="4EDCBB18" w14:textId="77777777" w:rsidR="00A77A13" w:rsidRPr="003F54B9" w:rsidRDefault="00A77A13" w:rsidP="00A77A13">
      <w:pPr>
        <w:rPr>
          <w:rFonts w:ascii="Arial" w:hAnsi="Arial" w:cs="Arial"/>
        </w:rPr>
      </w:pPr>
    </w:p>
    <w:p w14:paraId="05026E26" w14:textId="68D56E9B" w:rsidR="00FA5AD2" w:rsidRPr="003F54B9" w:rsidRDefault="00FA5AD2" w:rsidP="00050F67">
      <w:pPr>
        <w:rPr>
          <w:rFonts w:ascii="Arial" w:hAnsi="Arial" w:cs="Arial"/>
        </w:rPr>
      </w:pPr>
      <w:r w:rsidRPr="003F54B9">
        <w:rPr>
          <w:rFonts w:ascii="Arial" w:hAnsi="Arial" w:cs="Arial"/>
        </w:rPr>
        <w:t>$</w:t>
      </w:r>
      <w:r w:rsidR="001A6033" w:rsidRPr="003F54B9">
        <w:rPr>
          <w:rFonts w:ascii="Arial" w:hAnsi="Arial" w:cs="Arial"/>
        </w:rPr>
        <w:t>30</w:t>
      </w:r>
      <w:r w:rsidRPr="003F54B9">
        <w:rPr>
          <w:rFonts w:ascii="Arial" w:hAnsi="Arial" w:cs="Arial"/>
        </w:rPr>
        <w:t xml:space="preserve"> million will awarded</w:t>
      </w:r>
      <w:r w:rsidR="004D79AC" w:rsidRPr="003F54B9">
        <w:rPr>
          <w:rFonts w:ascii="Arial" w:hAnsi="Arial" w:cs="Arial"/>
        </w:rPr>
        <w:t xml:space="preserve"> for eligible projects pursuant to </w:t>
      </w:r>
      <w:r w:rsidRPr="003F54B9">
        <w:rPr>
          <w:rFonts w:ascii="Arial" w:hAnsi="Arial" w:cs="Arial"/>
        </w:rPr>
        <w:t xml:space="preserve">this </w:t>
      </w:r>
      <w:r w:rsidR="0052512D" w:rsidRPr="003F54B9">
        <w:rPr>
          <w:rFonts w:ascii="Arial" w:hAnsi="Arial" w:cs="Arial"/>
        </w:rPr>
        <w:t>RFA</w:t>
      </w:r>
      <w:r w:rsidRPr="003F54B9">
        <w:rPr>
          <w:rFonts w:ascii="Arial" w:hAnsi="Arial" w:cs="Arial"/>
        </w:rPr>
        <w:t>.</w:t>
      </w:r>
    </w:p>
    <w:p w14:paraId="494866E5" w14:textId="100CCFC9" w:rsidR="004D79AC" w:rsidRPr="003F54B9" w:rsidRDefault="004D79AC" w:rsidP="001F6130">
      <w:pPr>
        <w:pStyle w:val="ListParagraph"/>
        <w:numPr>
          <w:ilvl w:val="0"/>
          <w:numId w:val="5"/>
        </w:numPr>
        <w:rPr>
          <w:rFonts w:ascii="Arial" w:hAnsi="Arial" w:cs="Arial"/>
        </w:rPr>
      </w:pPr>
      <w:r w:rsidRPr="003F54B9">
        <w:rPr>
          <w:rFonts w:ascii="Arial" w:hAnsi="Arial" w:cs="Arial"/>
        </w:rPr>
        <w:t>$1</w:t>
      </w:r>
      <w:r w:rsidR="00084766" w:rsidRPr="003F54B9">
        <w:rPr>
          <w:rFonts w:ascii="Arial" w:hAnsi="Arial" w:cs="Arial"/>
        </w:rPr>
        <w:t>2.</w:t>
      </w:r>
      <w:r w:rsidRPr="003F54B9">
        <w:rPr>
          <w:rFonts w:ascii="Arial" w:hAnsi="Arial" w:cs="Arial"/>
        </w:rPr>
        <w:t>5 million will be allocated for projects totaling $500,000 or more.</w:t>
      </w:r>
    </w:p>
    <w:p w14:paraId="79A036C8" w14:textId="23E4BBCE" w:rsidR="004D79AC" w:rsidRPr="003F54B9" w:rsidRDefault="00050F67" w:rsidP="001F6130">
      <w:pPr>
        <w:pStyle w:val="ListParagraph"/>
        <w:numPr>
          <w:ilvl w:val="0"/>
          <w:numId w:val="5"/>
        </w:numPr>
        <w:rPr>
          <w:rFonts w:ascii="Arial" w:hAnsi="Arial" w:cs="Arial"/>
        </w:rPr>
      </w:pPr>
      <w:r w:rsidRPr="003F54B9">
        <w:rPr>
          <w:rFonts w:ascii="Arial" w:hAnsi="Arial" w:cs="Arial"/>
        </w:rPr>
        <w:t>$</w:t>
      </w:r>
      <w:r w:rsidR="00412E35" w:rsidRPr="003F54B9">
        <w:rPr>
          <w:rFonts w:ascii="Arial" w:hAnsi="Arial" w:cs="Arial"/>
        </w:rPr>
        <w:t>1</w:t>
      </w:r>
      <w:r w:rsidR="00084766" w:rsidRPr="003F54B9">
        <w:rPr>
          <w:rFonts w:ascii="Arial" w:hAnsi="Arial" w:cs="Arial"/>
        </w:rPr>
        <w:t>2.</w:t>
      </w:r>
      <w:r w:rsidR="001A6033" w:rsidRPr="003F54B9">
        <w:rPr>
          <w:rFonts w:ascii="Arial" w:hAnsi="Arial" w:cs="Arial"/>
        </w:rPr>
        <w:t>5</w:t>
      </w:r>
      <w:r w:rsidRPr="003F54B9">
        <w:rPr>
          <w:rFonts w:ascii="Arial" w:hAnsi="Arial" w:cs="Arial"/>
        </w:rPr>
        <w:t xml:space="preserve"> million will be </w:t>
      </w:r>
      <w:r w:rsidR="004D79AC" w:rsidRPr="003F54B9">
        <w:rPr>
          <w:rFonts w:ascii="Arial" w:hAnsi="Arial" w:cs="Arial"/>
        </w:rPr>
        <w:t xml:space="preserve">allocated </w:t>
      </w:r>
      <w:r w:rsidRPr="003F54B9">
        <w:rPr>
          <w:rFonts w:ascii="Arial" w:hAnsi="Arial" w:cs="Arial"/>
        </w:rPr>
        <w:t xml:space="preserve">for projects under $500,000. </w:t>
      </w:r>
    </w:p>
    <w:p w14:paraId="450BC776" w14:textId="2A3B7A00" w:rsidR="00E65C68" w:rsidRPr="003F54B9" w:rsidRDefault="00E65C68" w:rsidP="00E65C68">
      <w:pPr>
        <w:rPr>
          <w:rFonts w:ascii="Arial" w:hAnsi="Arial" w:cs="Arial"/>
        </w:rPr>
      </w:pPr>
    </w:p>
    <w:p w14:paraId="7BEB05B0" w14:textId="5028D606" w:rsidR="00E65C68" w:rsidRPr="003F54B9" w:rsidRDefault="00E65C68" w:rsidP="00E65C68">
      <w:pPr>
        <w:rPr>
          <w:rFonts w:ascii="Arial" w:hAnsi="Arial" w:cs="Arial"/>
        </w:rPr>
      </w:pPr>
      <w:r w:rsidRPr="003F54B9">
        <w:rPr>
          <w:rFonts w:ascii="Arial" w:hAnsi="Arial" w:cs="Arial"/>
        </w:rPr>
        <w:t>Emergency Set Aside</w:t>
      </w:r>
      <w:r w:rsidR="00084766" w:rsidRPr="003F54B9">
        <w:rPr>
          <w:rFonts w:ascii="Arial" w:hAnsi="Arial" w:cs="Arial"/>
        </w:rPr>
        <w:t xml:space="preserve"> Reserve</w:t>
      </w:r>
    </w:p>
    <w:p w14:paraId="02462CCC" w14:textId="65EF8DE1" w:rsidR="00E65C68" w:rsidRPr="003F54B9" w:rsidRDefault="00E65C68" w:rsidP="00E65C68">
      <w:pPr>
        <w:pStyle w:val="ListParagraph"/>
        <w:numPr>
          <w:ilvl w:val="0"/>
          <w:numId w:val="29"/>
        </w:numPr>
        <w:rPr>
          <w:rFonts w:ascii="Arial" w:hAnsi="Arial" w:cs="Arial"/>
        </w:rPr>
      </w:pPr>
      <w:r w:rsidRPr="003F54B9">
        <w:rPr>
          <w:rFonts w:ascii="Arial" w:hAnsi="Arial" w:cs="Arial"/>
        </w:rPr>
        <w:t xml:space="preserve">$ </w:t>
      </w:r>
      <w:r w:rsidR="00084766" w:rsidRPr="003F54B9">
        <w:rPr>
          <w:rFonts w:ascii="Arial" w:hAnsi="Arial" w:cs="Arial"/>
        </w:rPr>
        <w:t>5 million will be allocated as a reserve for emergency requests.</w:t>
      </w:r>
    </w:p>
    <w:p w14:paraId="46C41656" w14:textId="77777777" w:rsidR="00E65C68" w:rsidRPr="003F54B9" w:rsidRDefault="00E65C68" w:rsidP="00E65C68">
      <w:pPr>
        <w:rPr>
          <w:rFonts w:ascii="Arial" w:hAnsi="Arial" w:cs="Arial"/>
          <w:highlight w:val="yellow"/>
        </w:rPr>
      </w:pPr>
    </w:p>
    <w:p w14:paraId="12627D76" w14:textId="77777777" w:rsidR="00050F67" w:rsidRPr="003F54B9" w:rsidRDefault="00050F67" w:rsidP="003664DC">
      <w:pPr>
        <w:pStyle w:val="ListParagraph"/>
        <w:rPr>
          <w:rFonts w:ascii="Arial" w:hAnsi="Arial" w:cs="Arial"/>
        </w:rPr>
      </w:pPr>
      <w:r w:rsidRPr="003F54B9">
        <w:rPr>
          <w:rFonts w:ascii="Arial" w:hAnsi="Arial" w:cs="Arial"/>
        </w:rPr>
        <w:t xml:space="preserve"> </w:t>
      </w:r>
    </w:p>
    <w:p w14:paraId="013BD92A" w14:textId="77777777" w:rsidR="000509A4" w:rsidRPr="003F54B9" w:rsidRDefault="008E578F" w:rsidP="00B713A0">
      <w:pPr>
        <w:rPr>
          <w:rFonts w:ascii="Arial" w:hAnsi="Arial" w:cs="Arial"/>
          <w:b/>
          <w:u w:val="single"/>
        </w:rPr>
      </w:pPr>
      <w:r w:rsidRPr="003F54B9">
        <w:rPr>
          <w:rFonts w:ascii="Arial" w:hAnsi="Arial" w:cs="Arial"/>
          <w:u w:val="single"/>
        </w:rPr>
        <w:t xml:space="preserve">Request </w:t>
      </w:r>
      <w:r w:rsidR="000509A4" w:rsidRPr="003F54B9">
        <w:rPr>
          <w:rFonts w:ascii="Arial" w:hAnsi="Arial" w:cs="Arial"/>
          <w:u w:val="single"/>
        </w:rPr>
        <w:t>Guidelines</w:t>
      </w:r>
      <w:r w:rsidR="00797648" w:rsidRPr="003F54B9">
        <w:rPr>
          <w:rFonts w:ascii="Arial" w:hAnsi="Arial" w:cs="Arial"/>
          <w:u w:val="single"/>
        </w:rPr>
        <w:t>:</w:t>
      </w:r>
    </w:p>
    <w:p w14:paraId="7006CA37" w14:textId="77777777" w:rsidR="00175479" w:rsidRPr="003F54B9" w:rsidRDefault="00175479">
      <w:pPr>
        <w:rPr>
          <w:rFonts w:ascii="Arial" w:hAnsi="Arial" w:cs="Arial"/>
        </w:rPr>
      </w:pPr>
    </w:p>
    <w:p w14:paraId="4F889565" w14:textId="09D664AC" w:rsidR="00F96D5F" w:rsidRPr="003F54B9" w:rsidRDefault="00677283" w:rsidP="001769D2">
      <w:pPr>
        <w:rPr>
          <w:rFonts w:ascii="Arial" w:hAnsi="Arial" w:cs="Arial"/>
        </w:rPr>
      </w:pPr>
      <w:r w:rsidRPr="003F54B9">
        <w:rPr>
          <w:rFonts w:ascii="Arial" w:hAnsi="Arial" w:cs="Arial"/>
        </w:rPr>
        <w:t>For each identified</w:t>
      </w:r>
      <w:r w:rsidR="00F25D57" w:rsidRPr="003F54B9">
        <w:rPr>
          <w:rFonts w:ascii="Arial" w:hAnsi="Arial" w:cs="Arial"/>
        </w:rPr>
        <w:t xml:space="preserve"> project</w:t>
      </w:r>
      <w:r w:rsidRPr="003F54B9">
        <w:rPr>
          <w:rFonts w:ascii="Arial" w:hAnsi="Arial" w:cs="Arial"/>
        </w:rPr>
        <w:t>, s</w:t>
      </w:r>
      <w:r w:rsidR="001769D2" w:rsidRPr="003F54B9">
        <w:rPr>
          <w:rFonts w:ascii="Arial" w:hAnsi="Arial" w:cs="Arial"/>
        </w:rPr>
        <w:t xml:space="preserve">chools </w:t>
      </w:r>
      <w:r w:rsidR="00D40F80" w:rsidRPr="003F54B9">
        <w:rPr>
          <w:rFonts w:ascii="Arial" w:hAnsi="Arial" w:cs="Arial"/>
        </w:rPr>
        <w:t>must</w:t>
      </w:r>
      <w:r w:rsidR="001769D2" w:rsidRPr="003F54B9">
        <w:rPr>
          <w:rFonts w:ascii="Arial" w:hAnsi="Arial" w:cs="Arial"/>
        </w:rPr>
        <w:t xml:space="preserve"> </w:t>
      </w:r>
      <w:r w:rsidR="00D677FB" w:rsidRPr="003F54B9">
        <w:rPr>
          <w:rFonts w:ascii="Arial" w:hAnsi="Arial" w:cs="Arial"/>
        </w:rPr>
        <w:t>complete</w:t>
      </w:r>
      <w:r w:rsidR="006C275E" w:rsidRPr="003F54B9">
        <w:rPr>
          <w:rFonts w:ascii="Arial" w:hAnsi="Arial" w:cs="Arial"/>
        </w:rPr>
        <w:t xml:space="preserve"> an</w:t>
      </w:r>
      <w:r w:rsidR="00D677FB" w:rsidRPr="003F54B9">
        <w:rPr>
          <w:rFonts w:ascii="Arial" w:hAnsi="Arial" w:cs="Arial"/>
        </w:rPr>
        <w:t xml:space="preserve"> application</w:t>
      </w:r>
      <w:r w:rsidR="000231D7" w:rsidRPr="003F54B9">
        <w:rPr>
          <w:rFonts w:ascii="Arial" w:hAnsi="Arial" w:cs="Arial"/>
        </w:rPr>
        <w:t xml:space="preserve">.  </w:t>
      </w:r>
      <w:r w:rsidR="00DB6754" w:rsidRPr="003F54B9">
        <w:rPr>
          <w:rFonts w:ascii="Arial" w:hAnsi="Arial" w:cs="Arial"/>
        </w:rPr>
        <w:t xml:space="preserve">The </w:t>
      </w:r>
      <w:r w:rsidR="000231D7" w:rsidRPr="003F54B9">
        <w:rPr>
          <w:rFonts w:ascii="Arial" w:hAnsi="Arial" w:cs="Arial"/>
        </w:rPr>
        <w:t>application</w:t>
      </w:r>
      <w:r w:rsidR="00D677FB" w:rsidRPr="003F54B9">
        <w:rPr>
          <w:rFonts w:ascii="Arial" w:hAnsi="Arial" w:cs="Arial"/>
        </w:rPr>
        <w:t xml:space="preserve"> </w:t>
      </w:r>
      <w:r w:rsidR="0067780F" w:rsidRPr="003F54B9">
        <w:rPr>
          <w:rFonts w:ascii="Arial" w:hAnsi="Arial" w:cs="Arial"/>
        </w:rPr>
        <w:t>requir</w:t>
      </w:r>
      <w:r w:rsidR="000231D7" w:rsidRPr="003F54B9">
        <w:rPr>
          <w:rFonts w:ascii="Arial" w:hAnsi="Arial" w:cs="Arial"/>
        </w:rPr>
        <w:t>es</w:t>
      </w:r>
      <w:r w:rsidR="0067780F" w:rsidRPr="003F54B9">
        <w:rPr>
          <w:rFonts w:ascii="Arial" w:hAnsi="Arial" w:cs="Arial"/>
        </w:rPr>
        <w:t xml:space="preserve"> </w:t>
      </w:r>
      <w:r w:rsidR="00DB6754" w:rsidRPr="003F54B9">
        <w:rPr>
          <w:rFonts w:ascii="Arial" w:hAnsi="Arial" w:cs="Arial"/>
        </w:rPr>
        <w:t xml:space="preserve">schools to address the following: </w:t>
      </w:r>
      <w:r w:rsidR="00555597" w:rsidRPr="003F54B9">
        <w:rPr>
          <w:rFonts w:ascii="Arial" w:hAnsi="Arial" w:cs="Arial"/>
        </w:rPr>
        <w:t>assignment of a unique sequential priority number to each proposed project (1 being the highest priority</w:t>
      </w:r>
      <w:r w:rsidR="00D87F62" w:rsidRPr="003F54B9">
        <w:rPr>
          <w:rFonts w:ascii="Arial" w:hAnsi="Arial" w:cs="Arial"/>
        </w:rPr>
        <w:t xml:space="preserve">); </w:t>
      </w:r>
      <w:r w:rsidR="001769D2" w:rsidRPr="003F54B9">
        <w:rPr>
          <w:rFonts w:ascii="Arial" w:hAnsi="Arial" w:cs="Arial"/>
        </w:rPr>
        <w:t xml:space="preserve">a description of </w:t>
      </w:r>
      <w:r w:rsidR="008A081B" w:rsidRPr="003F54B9">
        <w:rPr>
          <w:rFonts w:ascii="Arial" w:hAnsi="Arial" w:cs="Arial"/>
        </w:rPr>
        <w:t>the proposed project</w:t>
      </w:r>
      <w:r w:rsidR="00D677FB" w:rsidRPr="003F54B9">
        <w:rPr>
          <w:rFonts w:ascii="Arial" w:hAnsi="Arial" w:cs="Arial"/>
        </w:rPr>
        <w:t>;</w:t>
      </w:r>
      <w:r w:rsidR="008A081B" w:rsidRPr="003F54B9">
        <w:rPr>
          <w:rFonts w:ascii="Arial" w:hAnsi="Arial" w:cs="Arial"/>
        </w:rPr>
        <w:t xml:space="preserve"> the health and safety issue(s) to be addressed</w:t>
      </w:r>
      <w:r w:rsidR="00D677FB" w:rsidRPr="003F54B9">
        <w:rPr>
          <w:rFonts w:ascii="Arial" w:hAnsi="Arial" w:cs="Arial"/>
        </w:rPr>
        <w:t xml:space="preserve"> by the project;</w:t>
      </w:r>
      <w:r w:rsidR="00A90534" w:rsidRPr="003F54B9">
        <w:rPr>
          <w:rFonts w:ascii="Arial" w:hAnsi="Arial" w:cs="Arial"/>
        </w:rPr>
        <w:t xml:space="preserve"> the age</w:t>
      </w:r>
      <w:r w:rsidR="00555597" w:rsidRPr="003F54B9">
        <w:rPr>
          <w:rFonts w:ascii="Arial" w:hAnsi="Arial" w:cs="Arial"/>
        </w:rPr>
        <w:t>, remaining useful life,</w:t>
      </w:r>
      <w:r w:rsidR="00A90534" w:rsidRPr="003F54B9">
        <w:rPr>
          <w:rFonts w:ascii="Arial" w:hAnsi="Arial" w:cs="Arial"/>
        </w:rPr>
        <w:t xml:space="preserve"> and condition of the building</w:t>
      </w:r>
      <w:r w:rsidR="00230B2D" w:rsidRPr="003F54B9">
        <w:rPr>
          <w:rFonts w:ascii="Arial" w:hAnsi="Arial" w:cs="Arial"/>
        </w:rPr>
        <w:t xml:space="preserve"> equipment</w:t>
      </w:r>
      <w:r w:rsidR="00A90534" w:rsidRPr="003F54B9">
        <w:rPr>
          <w:rFonts w:ascii="Arial" w:hAnsi="Arial" w:cs="Arial"/>
        </w:rPr>
        <w:t xml:space="preserve"> or systems</w:t>
      </w:r>
      <w:r w:rsidR="008A081B" w:rsidRPr="003F54B9">
        <w:rPr>
          <w:rFonts w:ascii="Arial" w:hAnsi="Arial" w:cs="Arial"/>
        </w:rPr>
        <w:t xml:space="preserve"> </w:t>
      </w:r>
      <w:r w:rsidR="00D677FB" w:rsidRPr="003F54B9">
        <w:rPr>
          <w:rFonts w:ascii="Arial" w:hAnsi="Arial" w:cs="Arial"/>
        </w:rPr>
        <w:t xml:space="preserve">requiring alteration, </w:t>
      </w:r>
      <w:r w:rsidR="002C0CF7" w:rsidRPr="003F54B9">
        <w:rPr>
          <w:rFonts w:ascii="Arial" w:hAnsi="Arial" w:cs="Arial"/>
        </w:rPr>
        <w:t xml:space="preserve">rehabilitation </w:t>
      </w:r>
      <w:r w:rsidR="00D677FB" w:rsidRPr="003F54B9">
        <w:rPr>
          <w:rFonts w:ascii="Arial" w:hAnsi="Arial" w:cs="Arial"/>
        </w:rPr>
        <w:t xml:space="preserve">or improvement; </w:t>
      </w:r>
      <w:r w:rsidR="00AE15F8" w:rsidRPr="003F54B9">
        <w:rPr>
          <w:rFonts w:ascii="Arial" w:hAnsi="Arial" w:cs="Arial"/>
        </w:rPr>
        <w:t>the expected useful life of the</w:t>
      </w:r>
      <w:r w:rsidR="00230B2D" w:rsidRPr="003F54B9">
        <w:rPr>
          <w:rFonts w:ascii="Arial" w:hAnsi="Arial" w:cs="Arial"/>
        </w:rPr>
        <w:t xml:space="preserve"> proposed</w:t>
      </w:r>
      <w:r w:rsidR="00AE15F8" w:rsidRPr="003F54B9">
        <w:rPr>
          <w:rFonts w:ascii="Arial" w:hAnsi="Arial" w:cs="Arial"/>
        </w:rPr>
        <w:t xml:space="preserve"> new building</w:t>
      </w:r>
      <w:r w:rsidR="00230B2D" w:rsidRPr="003F54B9">
        <w:rPr>
          <w:rFonts w:ascii="Arial" w:hAnsi="Arial" w:cs="Arial"/>
        </w:rPr>
        <w:t xml:space="preserve"> equipment or</w:t>
      </w:r>
      <w:r w:rsidR="00AE15F8" w:rsidRPr="003F54B9">
        <w:rPr>
          <w:rFonts w:ascii="Arial" w:hAnsi="Arial" w:cs="Arial"/>
        </w:rPr>
        <w:t xml:space="preserve"> system</w:t>
      </w:r>
      <w:r w:rsidR="00230B2D" w:rsidRPr="003F54B9">
        <w:rPr>
          <w:rFonts w:ascii="Arial" w:hAnsi="Arial" w:cs="Arial"/>
        </w:rPr>
        <w:t xml:space="preserve">; </w:t>
      </w:r>
      <w:r w:rsidR="008A081B" w:rsidRPr="003F54B9">
        <w:rPr>
          <w:rFonts w:ascii="Arial" w:hAnsi="Arial" w:cs="Arial"/>
        </w:rPr>
        <w:t xml:space="preserve">the </w:t>
      </w:r>
      <w:r w:rsidR="00763502" w:rsidRPr="003F54B9">
        <w:rPr>
          <w:rFonts w:ascii="Arial" w:hAnsi="Arial" w:cs="Arial"/>
        </w:rPr>
        <w:t xml:space="preserve">overall </w:t>
      </w:r>
      <w:r w:rsidR="008A081B" w:rsidRPr="003F54B9">
        <w:rPr>
          <w:rFonts w:ascii="Arial" w:hAnsi="Arial" w:cs="Arial"/>
        </w:rPr>
        <w:t>cost of the project</w:t>
      </w:r>
      <w:r w:rsidR="00763502" w:rsidRPr="003F54B9">
        <w:rPr>
          <w:rFonts w:ascii="Arial" w:hAnsi="Arial" w:cs="Arial"/>
        </w:rPr>
        <w:t>, including State</w:t>
      </w:r>
      <w:r w:rsidR="007656EE" w:rsidRPr="003F54B9">
        <w:rPr>
          <w:rFonts w:ascii="Arial" w:hAnsi="Arial" w:cs="Arial"/>
        </w:rPr>
        <w:t>,</w:t>
      </w:r>
      <w:r w:rsidR="00763502" w:rsidRPr="003F54B9">
        <w:rPr>
          <w:rFonts w:ascii="Arial" w:hAnsi="Arial" w:cs="Arial"/>
        </w:rPr>
        <w:t xml:space="preserve"> and </w:t>
      </w:r>
      <w:r w:rsidR="007656EE" w:rsidRPr="003F54B9">
        <w:rPr>
          <w:rFonts w:ascii="Arial" w:hAnsi="Arial" w:cs="Arial"/>
        </w:rPr>
        <w:t xml:space="preserve">if applicable (but not required) </w:t>
      </w:r>
      <w:r w:rsidR="00763502" w:rsidRPr="003F54B9">
        <w:rPr>
          <w:rFonts w:ascii="Arial" w:hAnsi="Arial" w:cs="Arial"/>
        </w:rPr>
        <w:t>school</w:t>
      </w:r>
      <w:r w:rsidR="00DB6754" w:rsidRPr="003F54B9">
        <w:rPr>
          <w:rFonts w:ascii="Arial" w:hAnsi="Arial" w:cs="Arial"/>
        </w:rPr>
        <w:t>/other funding source</w:t>
      </w:r>
      <w:r w:rsidR="00763502" w:rsidRPr="003F54B9">
        <w:rPr>
          <w:rFonts w:ascii="Arial" w:hAnsi="Arial" w:cs="Arial"/>
        </w:rPr>
        <w:t xml:space="preserve"> share</w:t>
      </w:r>
      <w:r w:rsidR="00D677FB" w:rsidRPr="003F54B9">
        <w:rPr>
          <w:rFonts w:ascii="Arial" w:hAnsi="Arial" w:cs="Arial"/>
        </w:rPr>
        <w:t>;</w:t>
      </w:r>
      <w:r w:rsidR="00763502" w:rsidRPr="003F54B9">
        <w:rPr>
          <w:rFonts w:ascii="Arial" w:hAnsi="Arial" w:cs="Arial"/>
        </w:rPr>
        <w:t xml:space="preserve"> a detailed cost breakout; </w:t>
      </w:r>
      <w:r w:rsidR="008A081B" w:rsidRPr="003F54B9">
        <w:rPr>
          <w:rFonts w:ascii="Arial" w:hAnsi="Arial" w:cs="Arial"/>
        </w:rPr>
        <w:t>and</w:t>
      </w:r>
      <w:r w:rsidR="00D677FB" w:rsidRPr="003F54B9">
        <w:rPr>
          <w:rFonts w:ascii="Arial" w:hAnsi="Arial" w:cs="Arial"/>
        </w:rPr>
        <w:t xml:space="preserve"> project milestones and</w:t>
      </w:r>
      <w:r w:rsidR="008A081B" w:rsidRPr="003F54B9">
        <w:rPr>
          <w:rFonts w:ascii="Arial" w:hAnsi="Arial" w:cs="Arial"/>
        </w:rPr>
        <w:t xml:space="preserve"> timeframe for completion.</w:t>
      </w:r>
      <w:r w:rsidR="00D677FB" w:rsidRPr="003F54B9">
        <w:rPr>
          <w:rFonts w:ascii="Arial" w:hAnsi="Arial" w:cs="Arial"/>
        </w:rPr>
        <w:t xml:space="preserve"> </w:t>
      </w:r>
    </w:p>
    <w:p w14:paraId="45D81AFC" w14:textId="77777777" w:rsidR="00F96D5F" w:rsidRPr="003F54B9" w:rsidRDefault="00F96D5F" w:rsidP="001769D2">
      <w:pPr>
        <w:rPr>
          <w:rFonts w:ascii="Arial" w:hAnsi="Arial" w:cs="Arial"/>
        </w:rPr>
      </w:pPr>
    </w:p>
    <w:p w14:paraId="05CCDF34" w14:textId="77777777" w:rsidR="00CF3DF7" w:rsidRPr="003F54B9" w:rsidRDefault="003165D1" w:rsidP="001769D2">
      <w:pPr>
        <w:rPr>
          <w:rFonts w:ascii="Arial" w:hAnsi="Arial" w:cs="Arial"/>
        </w:rPr>
      </w:pPr>
      <w:r w:rsidRPr="003F54B9">
        <w:rPr>
          <w:rFonts w:ascii="Arial" w:hAnsi="Arial" w:cs="Arial"/>
        </w:rPr>
        <w:t xml:space="preserve">Schools must </w:t>
      </w:r>
      <w:r w:rsidR="004D79AC" w:rsidRPr="003F54B9">
        <w:rPr>
          <w:rFonts w:ascii="Arial" w:hAnsi="Arial" w:cs="Arial"/>
        </w:rPr>
        <w:t>assign each application a project priority number</w:t>
      </w:r>
      <w:r w:rsidRPr="003F54B9">
        <w:rPr>
          <w:rFonts w:ascii="Arial" w:hAnsi="Arial" w:cs="Arial"/>
        </w:rPr>
        <w:t xml:space="preserve"> (i.e., priority #1, 2..</w:t>
      </w:r>
      <w:r w:rsidR="00A131EC" w:rsidRPr="003F54B9">
        <w:rPr>
          <w:rFonts w:ascii="Arial" w:hAnsi="Arial" w:cs="Arial"/>
        </w:rPr>
        <w:t>.</w:t>
      </w:r>
      <w:r w:rsidRPr="003F54B9">
        <w:rPr>
          <w:rFonts w:ascii="Arial" w:hAnsi="Arial" w:cs="Arial"/>
        </w:rPr>
        <w:t>)</w:t>
      </w:r>
      <w:r w:rsidR="00D0358F" w:rsidRPr="003F54B9">
        <w:rPr>
          <w:rFonts w:ascii="Arial" w:hAnsi="Arial" w:cs="Arial"/>
        </w:rPr>
        <w:t xml:space="preserve"> based on</w:t>
      </w:r>
      <w:r w:rsidR="00D677FB" w:rsidRPr="003F54B9">
        <w:rPr>
          <w:rFonts w:ascii="Arial" w:hAnsi="Arial" w:cs="Arial"/>
        </w:rPr>
        <w:t xml:space="preserve"> the most </w:t>
      </w:r>
      <w:r w:rsidR="0067780F" w:rsidRPr="003F54B9">
        <w:rPr>
          <w:rFonts w:ascii="Arial" w:hAnsi="Arial" w:cs="Arial"/>
        </w:rPr>
        <w:t xml:space="preserve">critical and </w:t>
      </w:r>
      <w:r w:rsidR="00D0358F" w:rsidRPr="003F54B9">
        <w:rPr>
          <w:rFonts w:ascii="Arial" w:hAnsi="Arial" w:cs="Arial"/>
        </w:rPr>
        <w:t>immediate health and safety needs</w:t>
      </w:r>
      <w:r w:rsidR="007F03FA" w:rsidRPr="003F54B9">
        <w:rPr>
          <w:rFonts w:ascii="Arial" w:hAnsi="Arial" w:cs="Arial"/>
        </w:rPr>
        <w:t xml:space="preserve"> of the school</w:t>
      </w:r>
      <w:r w:rsidR="00D0358F" w:rsidRPr="003F54B9">
        <w:rPr>
          <w:rFonts w:ascii="Arial" w:hAnsi="Arial" w:cs="Arial"/>
        </w:rPr>
        <w:t xml:space="preserve">. </w:t>
      </w:r>
      <w:r w:rsidR="00D54074" w:rsidRPr="003F54B9">
        <w:rPr>
          <w:rFonts w:ascii="Arial" w:hAnsi="Arial" w:cs="Arial"/>
        </w:rPr>
        <w:t xml:space="preserve"> </w:t>
      </w:r>
    </w:p>
    <w:p w14:paraId="2BBEC4D2" w14:textId="77777777" w:rsidR="00CF3DF7" w:rsidRPr="003F54B9" w:rsidRDefault="00CF3DF7" w:rsidP="001769D2">
      <w:pPr>
        <w:rPr>
          <w:rFonts w:ascii="Arial" w:hAnsi="Arial" w:cs="Arial"/>
        </w:rPr>
      </w:pPr>
    </w:p>
    <w:p w14:paraId="17978FC4" w14:textId="77777777" w:rsidR="002423BC" w:rsidRPr="003F54B9" w:rsidRDefault="00CF3DF7" w:rsidP="001769D2">
      <w:pPr>
        <w:rPr>
          <w:rFonts w:ascii="Arial" w:hAnsi="Arial" w:cs="Arial"/>
          <w:b/>
        </w:rPr>
      </w:pPr>
      <w:r w:rsidRPr="003F54B9">
        <w:rPr>
          <w:rFonts w:ascii="Arial" w:hAnsi="Arial" w:cs="Arial"/>
          <w:b/>
        </w:rPr>
        <w:t>Projects not assigned a priority number will not be considered</w:t>
      </w:r>
      <w:r w:rsidR="002423BC" w:rsidRPr="003F54B9">
        <w:rPr>
          <w:rFonts w:ascii="Arial" w:hAnsi="Arial" w:cs="Arial"/>
          <w:b/>
        </w:rPr>
        <w:t xml:space="preserve"> unless only one project is submitted by the applicant</w:t>
      </w:r>
      <w:r w:rsidRPr="003F54B9">
        <w:rPr>
          <w:rFonts w:ascii="Arial" w:hAnsi="Arial" w:cs="Arial"/>
          <w:b/>
        </w:rPr>
        <w:t xml:space="preserve">. </w:t>
      </w:r>
    </w:p>
    <w:p w14:paraId="5673B5F0" w14:textId="77777777" w:rsidR="002423BC" w:rsidRPr="003F54B9" w:rsidRDefault="002423BC" w:rsidP="001769D2">
      <w:pPr>
        <w:rPr>
          <w:rFonts w:ascii="Arial" w:hAnsi="Arial" w:cs="Arial"/>
        </w:rPr>
      </w:pPr>
    </w:p>
    <w:p w14:paraId="3B77F3DC" w14:textId="1F000ACA" w:rsidR="006E03EB" w:rsidRPr="003F54B9" w:rsidRDefault="00763502" w:rsidP="001769D2">
      <w:pPr>
        <w:rPr>
          <w:rFonts w:ascii="Arial" w:hAnsi="Arial" w:cs="Arial"/>
        </w:rPr>
      </w:pPr>
      <w:r w:rsidRPr="003F54B9">
        <w:rPr>
          <w:rFonts w:ascii="Arial" w:hAnsi="Arial" w:cs="Arial"/>
        </w:rPr>
        <w:t xml:space="preserve">Schools </w:t>
      </w:r>
      <w:r w:rsidR="00CF3DF7" w:rsidRPr="003F54B9">
        <w:rPr>
          <w:rFonts w:ascii="Arial" w:hAnsi="Arial" w:cs="Arial"/>
        </w:rPr>
        <w:t>shall provide</w:t>
      </w:r>
      <w:r w:rsidRPr="003F54B9">
        <w:rPr>
          <w:rFonts w:ascii="Arial" w:hAnsi="Arial" w:cs="Arial"/>
        </w:rPr>
        <w:t xml:space="preserve"> any relevant supporting documentation</w:t>
      </w:r>
      <w:r w:rsidR="002A00E2" w:rsidRPr="003F54B9">
        <w:rPr>
          <w:rFonts w:ascii="Arial" w:hAnsi="Arial" w:cs="Arial"/>
        </w:rPr>
        <w:t xml:space="preserve"> (</w:t>
      </w:r>
      <w:r w:rsidR="00DE4CB7" w:rsidRPr="003F54B9">
        <w:rPr>
          <w:rFonts w:ascii="Arial" w:hAnsi="Arial" w:cs="Arial"/>
        </w:rPr>
        <w:t>e</w:t>
      </w:r>
      <w:r w:rsidR="002A00E2" w:rsidRPr="003F54B9">
        <w:rPr>
          <w:rFonts w:ascii="Arial" w:hAnsi="Arial" w:cs="Arial"/>
        </w:rPr>
        <w:t>.</w:t>
      </w:r>
      <w:r w:rsidR="00DE4CB7" w:rsidRPr="003F54B9">
        <w:rPr>
          <w:rFonts w:ascii="Arial" w:hAnsi="Arial" w:cs="Arial"/>
        </w:rPr>
        <w:t>g</w:t>
      </w:r>
      <w:r w:rsidR="002A00E2" w:rsidRPr="003F54B9">
        <w:rPr>
          <w:rFonts w:ascii="Arial" w:hAnsi="Arial" w:cs="Arial"/>
        </w:rPr>
        <w:t>., code violations, inspection reports</w:t>
      </w:r>
      <w:r w:rsidR="00DE4CB7" w:rsidRPr="003F54B9">
        <w:rPr>
          <w:rFonts w:ascii="Arial" w:hAnsi="Arial" w:cs="Arial"/>
        </w:rPr>
        <w:t>, maintenance/repair logs</w:t>
      </w:r>
      <w:r w:rsidR="002A00E2" w:rsidRPr="003F54B9">
        <w:rPr>
          <w:rFonts w:ascii="Arial" w:hAnsi="Arial" w:cs="Arial"/>
        </w:rPr>
        <w:t>)</w:t>
      </w:r>
      <w:r w:rsidR="007F03FA" w:rsidRPr="003F54B9">
        <w:rPr>
          <w:rFonts w:ascii="Arial" w:hAnsi="Arial" w:cs="Arial"/>
        </w:rPr>
        <w:t xml:space="preserve"> to demonstrate the need for such project</w:t>
      </w:r>
      <w:r w:rsidRPr="003F54B9">
        <w:rPr>
          <w:rFonts w:ascii="Arial" w:hAnsi="Arial" w:cs="Arial"/>
        </w:rPr>
        <w:t xml:space="preserve">. </w:t>
      </w:r>
      <w:r w:rsidR="00B20167" w:rsidRPr="003F54B9">
        <w:rPr>
          <w:rFonts w:ascii="Arial" w:hAnsi="Arial" w:cs="Arial"/>
        </w:rPr>
        <w:t>Submit any relevant supporting documentation in PDF format and attach to the grant funding application transmittal email. Clearly label the PDF documents with the school name and project priority number.</w:t>
      </w:r>
      <w:r w:rsidRPr="003F54B9">
        <w:rPr>
          <w:rFonts w:ascii="Arial" w:hAnsi="Arial" w:cs="Arial"/>
        </w:rPr>
        <w:t xml:space="preserve"> </w:t>
      </w:r>
    </w:p>
    <w:p w14:paraId="5308326B" w14:textId="77777777" w:rsidR="006E03EB" w:rsidRPr="003F54B9" w:rsidRDefault="006E03EB" w:rsidP="001769D2">
      <w:pPr>
        <w:rPr>
          <w:rFonts w:ascii="Arial" w:hAnsi="Arial" w:cs="Arial"/>
        </w:rPr>
      </w:pPr>
    </w:p>
    <w:p w14:paraId="456F145F" w14:textId="77777777" w:rsidR="00D677FB" w:rsidRPr="003F54B9" w:rsidRDefault="00D677FB" w:rsidP="001769D2">
      <w:pPr>
        <w:rPr>
          <w:rFonts w:ascii="Arial" w:hAnsi="Arial" w:cs="Arial"/>
        </w:rPr>
      </w:pPr>
    </w:p>
    <w:p w14:paraId="516D685D" w14:textId="77777777" w:rsidR="004D79AC" w:rsidRPr="003F54B9" w:rsidRDefault="00643F80" w:rsidP="001769D2">
      <w:pPr>
        <w:rPr>
          <w:rFonts w:ascii="Arial" w:hAnsi="Arial" w:cs="Arial"/>
        </w:rPr>
      </w:pPr>
      <w:r w:rsidRPr="003F54B9">
        <w:rPr>
          <w:rFonts w:ascii="Arial" w:hAnsi="Arial" w:cs="Arial"/>
        </w:rPr>
        <w:t>For multi-faceted projects</w:t>
      </w:r>
      <w:r w:rsidR="00A07CBA" w:rsidRPr="003F54B9">
        <w:rPr>
          <w:rFonts w:ascii="Arial" w:hAnsi="Arial" w:cs="Arial"/>
        </w:rPr>
        <w:t xml:space="preserve"> intended to address more than one issue or need</w:t>
      </w:r>
      <w:r w:rsidRPr="003F54B9">
        <w:rPr>
          <w:rFonts w:ascii="Arial" w:hAnsi="Arial" w:cs="Arial"/>
        </w:rPr>
        <w:t>,</w:t>
      </w:r>
      <w:r w:rsidR="00FE39E5" w:rsidRPr="003F54B9">
        <w:rPr>
          <w:rFonts w:ascii="Arial" w:hAnsi="Arial" w:cs="Arial"/>
        </w:rPr>
        <w:t xml:space="preserve"> </w:t>
      </w:r>
      <w:r w:rsidRPr="003F54B9">
        <w:rPr>
          <w:rFonts w:ascii="Arial" w:hAnsi="Arial" w:cs="Arial"/>
        </w:rPr>
        <w:t xml:space="preserve">schools are </w:t>
      </w:r>
      <w:r w:rsidR="00A07CBA" w:rsidRPr="003F54B9">
        <w:rPr>
          <w:rFonts w:ascii="Arial" w:hAnsi="Arial" w:cs="Arial"/>
        </w:rPr>
        <w:t xml:space="preserve">strongly encouraged </w:t>
      </w:r>
      <w:r w:rsidRPr="003F54B9">
        <w:rPr>
          <w:rFonts w:ascii="Arial" w:hAnsi="Arial" w:cs="Arial"/>
        </w:rPr>
        <w:t>to separately request and prioritize individual project components</w:t>
      </w:r>
      <w:r w:rsidR="004D79AC" w:rsidRPr="003F54B9">
        <w:rPr>
          <w:rFonts w:ascii="Arial" w:hAnsi="Arial" w:cs="Arial"/>
        </w:rPr>
        <w:t xml:space="preserve"> within separate applications</w:t>
      </w:r>
      <w:r w:rsidR="00844AFB" w:rsidRPr="003F54B9">
        <w:rPr>
          <w:rFonts w:ascii="Arial" w:hAnsi="Arial" w:cs="Arial"/>
        </w:rPr>
        <w:t xml:space="preserve"> to the extent practicable</w:t>
      </w:r>
      <w:r w:rsidRPr="003F54B9">
        <w:rPr>
          <w:rFonts w:ascii="Arial" w:hAnsi="Arial" w:cs="Arial"/>
        </w:rPr>
        <w:t xml:space="preserve"> </w:t>
      </w:r>
      <w:r w:rsidR="00A90534" w:rsidRPr="003F54B9">
        <w:rPr>
          <w:rFonts w:ascii="Arial" w:hAnsi="Arial" w:cs="Arial"/>
        </w:rPr>
        <w:t>to</w:t>
      </w:r>
      <w:r w:rsidRPr="003F54B9">
        <w:rPr>
          <w:rFonts w:ascii="Arial" w:hAnsi="Arial" w:cs="Arial"/>
        </w:rPr>
        <w:t xml:space="preserve"> ensure that the most critical </w:t>
      </w:r>
      <w:r w:rsidR="00E179B5" w:rsidRPr="003F54B9">
        <w:rPr>
          <w:rFonts w:ascii="Arial" w:hAnsi="Arial" w:cs="Arial"/>
        </w:rPr>
        <w:t>elements</w:t>
      </w:r>
      <w:r w:rsidRPr="003F54B9">
        <w:rPr>
          <w:rFonts w:ascii="Arial" w:hAnsi="Arial" w:cs="Arial"/>
        </w:rPr>
        <w:t xml:space="preserve"> </w:t>
      </w:r>
      <w:r w:rsidR="00A07CBA" w:rsidRPr="003F54B9">
        <w:rPr>
          <w:rFonts w:ascii="Arial" w:hAnsi="Arial" w:cs="Arial"/>
        </w:rPr>
        <w:t>may be</w:t>
      </w:r>
      <w:r w:rsidRPr="003F54B9">
        <w:rPr>
          <w:rFonts w:ascii="Arial" w:hAnsi="Arial" w:cs="Arial"/>
        </w:rPr>
        <w:t xml:space="preserve"> considered.</w:t>
      </w:r>
      <w:r w:rsidR="0067780F" w:rsidRPr="003F54B9">
        <w:rPr>
          <w:rFonts w:ascii="Arial" w:hAnsi="Arial" w:cs="Arial"/>
        </w:rPr>
        <w:t xml:space="preserve"> </w:t>
      </w:r>
    </w:p>
    <w:p w14:paraId="6D49882E" w14:textId="77777777" w:rsidR="004D79AC" w:rsidRPr="003F54B9" w:rsidRDefault="004D79AC" w:rsidP="001769D2">
      <w:pPr>
        <w:rPr>
          <w:rFonts w:ascii="Arial" w:hAnsi="Arial" w:cs="Arial"/>
        </w:rPr>
      </w:pPr>
    </w:p>
    <w:p w14:paraId="38FA4918" w14:textId="2B6730E8" w:rsidR="00643F80" w:rsidRPr="003F54B9" w:rsidRDefault="004D79AC" w:rsidP="001769D2">
      <w:pPr>
        <w:rPr>
          <w:rFonts w:ascii="Arial" w:hAnsi="Arial" w:cs="Arial"/>
        </w:rPr>
      </w:pPr>
      <w:r w:rsidRPr="003F54B9">
        <w:rPr>
          <w:rFonts w:ascii="Arial" w:hAnsi="Arial" w:cs="Arial"/>
        </w:rPr>
        <w:t xml:space="preserve">Schools must provide a total project budget for each application, including the amount of State funds requested for that project </w:t>
      </w:r>
      <w:r w:rsidR="00DF3BD4" w:rsidRPr="003F54B9">
        <w:rPr>
          <w:rFonts w:ascii="Arial" w:hAnsi="Arial" w:cs="Arial"/>
        </w:rPr>
        <w:t>through</w:t>
      </w:r>
      <w:r w:rsidRPr="003F54B9">
        <w:rPr>
          <w:rFonts w:ascii="Arial" w:hAnsi="Arial" w:cs="Arial"/>
        </w:rPr>
        <w:t xml:space="preserve"> this </w:t>
      </w:r>
      <w:r w:rsidR="0052512D" w:rsidRPr="003F54B9">
        <w:rPr>
          <w:rFonts w:ascii="Arial" w:hAnsi="Arial" w:cs="Arial"/>
        </w:rPr>
        <w:t>RFA</w:t>
      </w:r>
      <w:r w:rsidRPr="003F54B9">
        <w:rPr>
          <w:rFonts w:ascii="Arial" w:hAnsi="Arial" w:cs="Arial"/>
        </w:rPr>
        <w:t xml:space="preserve">. </w:t>
      </w:r>
      <w:r w:rsidR="00D0205A" w:rsidRPr="003F54B9">
        <w:rPr>
          <w:rFonts w:ascii="Arial" w:hAnsi="Arial" w:cs="Arial"/>
        </w:rPr>
        <w:t xml:space="preserve"> Although not required, additional non-State funding may be identified by the applicant if</w:t>
      </w:r>
      <w:r w:rsidR="00DF3BD4" w:rsidRPr="003F54B9">
        <w:rPr>
          <w:rFonts w:ascii="Arial" w:hAnsi="Arial" w:cs="Arial"/>
        </w:rPr>
        <w:t xml:space="preserve"> such funding is</w:t>
      </w:r>
      <w:r w:rsidR="00D0205A" w:rsidRPr="003F54B9">
        <w:rPr>
          <w:rFonts w:ascii="Arial" w:hAnsi="Arial" w:cs="Arial"/>
        </w:rPr>
        <w:t xml:space="preserve"> available to support project costs.  The availability of non-State resources will not be considered in the scoring of applications; however, p</w:t>
      </w:r>
      <w:r w:rsidR="00D54074" w:rsidRPr="003F54B9">
        <w:rPr>
          <w:rFonts w:ascii="Arial" w:hAnsi="Arial" w:cs="Arial"/>
        </w:rPr>
        <w:t>artial funding will not be provided</w:t>
      </w:r>
      <w:r w:rsidR="0067780F" w:rsidRPr="003F54B9">
        <w:rPr>
          <w:rFonts w:ascii="Arial" w:hAnsi="Arial" w:cs="Arial"/>
        </w:rPr>
        <w:t xml:space="preserve"> for a requested project </w:t>
      </w:r>
      <w:r w:rsidR="00D54074" w:rsidRPr="003F54B9">
        <w:rPr>
          <w:rFonts w:ascii="Arial" w:hAnsi="Arial" w:cs="Arial"/>
        </w:rPr>
        <w:t xml:space="preserve">unless a school can demonstrate that such project can be completed with other funding sources. </w:t>
      </w:r>
    </w:p>
    <w:p w14:paraId="74D2E546" w14:textId="77777777" w:rsidR="001769D2" w:rsidRPr="003F54B9" w:rsidRDefault="001769D2" w:rsidP="001769D2">
      <w:pPr>
        <w:rPr>
          <w:rFonts w:ascii="Arial" w:hAnsi="Arial" w:cs="Arial"/>
        </w:rPr>
      </w:pPr>
    </w:p>
    <w:p w14:paraId="59B29A2D" w14:textId="79EE29F0" w:rsidR="00FD70CB" w:rsidRPr="003F54B9" w:rsidRDefault="001769D2" w:rsidP="001769D2">
      <w:pPr>
        <w:rPr>
          <w:rFonts w:ascii="Arial" w:hAnsi="Arial" w:cs="Arial"/>
        </w:rPr>
      </w:pPr>
      <w:r w:rsidRPr="003F54B9">
        <w:rPr>
          <w:rFonts w:ascii="Arial" w:hAnsi="Arial" w:cs="Arial"/>
        </w:rPr>
        <w:t>Examples of eligible projects include, but are not limited to, repair</w:t>
      </w:r>
      <w:r w:rsidR="00195B1F" w:rsidRPr="003F54B9">
        <w:rPr>
          <w:rFonts w:ascii="Arial" w:hAnsi="Arial" w:cs="Arial"/>
        </w:rPr>
        <w:t xml:space="preserve"> or replacement</w:t>
      </w:r>
      <w:r w:rsidRPr="003F54B9">
        <w:rPr>
          <w:rFonts w:ascii="Arial" w:hAnsi="Arial" w:cs="Arial"/>
        </w:rPr>
        <w:t xml:space="preserve"> of </w:t>
      </w:r>
      <w:r w:rsidR="00195B1F" w:rsidRPr="003F54B9">
        <w:rPr>
          <w:rFonts w:ascii="Arial" w:hAnsi="Arial" w:cs="Arial"/>
        </w:rPr>
        <w:t xml:space="preserve">interior and exterior </w:t>
      </w:r>
      <w:r w:rsidRPr="003F54B9">
        <w:rPr>
          <w:rFonts w:ascii="Arial" w:hAnsi="Arial" w:cs="Arial"/>
        </w:rPr>
        <w:t>systems</w:t>
      </w:r>
      <w:r w:rsidR="00195B1F" w:rsidRPr="003F54B9">
        <w:rPr>
          <w:rFonts w:ascii="Arial" w:hAnsi="Arial" w:cs="Arial"/>
        </w:rPr>
        <w:t xml:space="preserve"> such as a roof, building </w:t>
      </w:r>
      <w:r w:rsidR="00933A41" w:rsidRPr="003F54B9">
        <w:rPr>
          <w:rFonts w:ascii="Arial" w:hAnsi="Arial" w:cs="Arial"/>
        </w:rPr>
        <w:t>envelope</w:t>
      </w:r>
      <w:r w:rsidR="00195B1F" w:rsidRPr="003F54B9">
        <w:rPr>
          <w:rFonts w:ascii="Arial" w:hAnsi="Arial" w:cs="Arial"/>
        </w:rPr>
        <w:t>, water drainage or sewage system; repair or replacement of building mechanical systems such as a heating, cooling, and building ventilation system;</w:t>
      </w:r>
      <w:r w:rsidRPr="003F54B9">
        <w:rPr>
          <w:rFonts w:ascii="Arial" w:hAnsi="Arial" w:cs="Arial"/>
        </w:rPr>
        <w:t xml:space="preserve"> </w:t>
      </w:r>
      <w:r w:rsidR="00195B1F" w:rsidRPr="003F54B9">
        <w:rPr>
          <w:rFonts w:ascii="Arial" w:hAnsi="Arial" w:cs="Arial"/>
        </w:rPr>
        <w:t>systems to mitigate poor</w:t>
      </w:r>
      <w:r w:rsidRPr="003F54B9">
        <w:rPr>
          <w:rFonts w:ascii="Arial" w:hAnsi="Arial" w:cs="Arial"/>
        </w:rPr>
        <w:t xml:space="preserve"> </w:t>
      </w:r>
      <w:r w:rsidRPr="003F54B9">
        <w:rPr>
          <w:rFonts w:ascii="Arial" w:hAnsi="Arial" w:cs="Arial"/>
        </w:rPr>
        <w:lastRenderedPageBreak/>
        <w:t>indoor air</w:t>
      </w:r>
      <w:r w:rsidR="00195B1F" w:rsidRPr="003F54B9">
        <w:rPr>
          <w:rFonts w:ascii="Arial" w:hAnsi="Arial" w:cs="Arial"/>
        </w:rPr>
        <w:t xml:space="preserve"> or water</w:t>
      </w:r>
      <w:r w:rsidRPr="003F54B9">
        <w:rPr>
          <w:rFonts w:ascii="Arial" w:hAnsi="Arial" w:cs="Arial"/>
        </w:rPr>
        <w:t xml:space="preserve"> quality</w:t>
      </w:r>
      <w:r w:rsidR="00E12728" w:rsidRPr="003F54B9">
        <w:rPr>
          <w:rFonts w:ascii="Arial" w:hAnsi="Arial" w:cs="Arial"/>
        </w:rPr>
        <w:t>; repair or replacement of</w:t>
      </w:r>
      <w:r w:rsidRPr="003F54B9">
        <w:rPr>
          <w:rFonts w:ascii="Arial" w:hAnsi="Arial" w:cs="Arial"/>
        </w:rPr>
        <w:t xml:space="preserve"> plumbing</w:t>
      </w:r>
      <w:r w:rsidR="00FD70CB" w:rsidRPr="003F54B9">
        <w:rPr>
          <w:rFonts w:ascii="Arial" w:hAnsi="Arial" w:cs="Arial"/>
        </w:rPr>
        <w:t xml:space="preserve"> </w:t>
      </w:r>
      <w:r w:rsidR="00E12728" w:rsidRPr="003F54B9">
        <w:rPr>
          <w:rFonts w:ascii="Arial" w:hAnsi="Arial" w:cs="Arial"/>
        </w:rPr>
        <w:t>or</w:t>
      </w:r>
      <w:r w:rsidRPr="003F54B9">
        <w:rPr>
          <w:rFonts w:ascii="Arial" w:hAnsi="Arial" w:cs="Arial"/>
        </w:rPr>
        <w:t xml:space="preserve"> electrical</w:t>
      </w:r>
      <w:r w:rsidR="00FD70CB" w:rsidRPr="003F54B9">
        <w:rPr>
          <w:rFonts w:ascii="Arial" w:hAnsi="Arial" w:cs="Arial"/>
        </w:rPr>
        <w:t xml:space="preserve"> systems</w:t>
      </w:r>
      <w:r w:rsidR="00BF4E4D" w:rsidRPr="003F54B9">
        <w:rPr>
          <w:rFonts w:ascii="Arial" w:hAnsi="Arial" w:cs="Arial"/>
        </w:rPr>
        <w:t>;</w:t>
      </w:r>
      <w:r w:rsidRPr="003F54B9">
        <w:rPr>
          <w:rFonts w:ascii="Arial" w:hAnsi="Arial" w:cs="Arial"/>
        </w:rPr>
        <w:t xml:space="preserve"> repair</w:t>
      </w:r>
      <w:r w:rsidR="00195B1F" w:rsidRPr="003F54B9">
        <w:rPr>
          <w:rFonts w:ascii="Arial" w:hAnsi="Arial" w:cs="Arial"/>
        </w:rPr>
        <w:t xml:space="preserve"> or replacement</w:t>
      </w:r>
      <w:r w:rsidRPr="003F54B9">
        <w:rPr>
          <w:rFonts w:ascii="Arial" w:hAnsi="Arial" w:cs="Arial"/>
        </w:rPr>
        <w:t xml:space="preserve"> of other unsafe building conditions needing immediate attention</w:t>
      </w:r>
      <w:r w:rsidR="00BF4E4D" w:rsidRPr="003F54B9">
        <w:rPr>
          <w:rFonts w:ascii="Arial" w:hAnsi="Arial" w:cs="Arial"/>
        </w:rPr>
        <w:t>;</w:t>
      </w:r>
      <w:r w:rsidRPr="003F54B9">
        <w:rPr>
          <w:rFonts w:ascii="Arial" w:hAnsi="Arial" w:cs="Arial"/>
        </w:rPr>
        <w:t xml:space="preserve"> </w:t>
      </w:r>
      <w:r w:rsidR="00E37EEE" w:rsidRPr="003F54B9">
        <w:rPr>
          <w:rFonts w:ascii="Arial" w:hAnsi="Arial" w:cs="Arial"/>
        </w:rPr>
        <w:t xml:space="preserve">alterations, rehabilitation or improvements </w:t>
      </w:r>
      <w:r w:rsidR="007E1B74" w:rsidRPr="003F54B9">
        <w:rPr>
          <w:rFonts w:ascii="Arial" w:hAnsi="Arial" w:cs="Arial"/>
        </w:rPr>
        <w:t xml:space="preserve">needed to comply with the </w:t>
      </w:r>
      <w:r w:rsidR="00E12728" w:rsidRPr="003F54B9">
        <w:rPr>
          <w:rFonts w:ascii="Arial" w:hAnsi="Arial" w:cs="Arial"/>
        </w:rPr>
        <w:t xml:space="preserve">Americans with Disabilities Act (ADA); </w:t>
      </w:r>
      <w:r w:rsidR="00E37EEE" w:rsidRPr="003F54B9">
        <w:rPr>
          <w:rFonts w:ascii="Arial" w:hAnsi="Arial" w:cs="Arial"/>
        </w:rPr>
        <w:t>alterations, rehabilitation or improvements for</w:t>
      </w:r>
      <w:r w:rsidRPr="003F54B9">
        <w:rPr>
          <w:rFonts w:ascii="Arial" w:hAnsi="Arial" w:cs="Arial"/>
        </w:rPr>
        <w:t xml:space="preserve"> building emergenc</w:t>
      </w:r>
      <w:r w:rsidR="00E37EEE" w:rsidRPr="003F54B9">
        <w:rPr>
          <w:rFonts w:ascii="Arial" w:hAnsi="Arial" w:cs="Arial"/>
        </w:rPr>
        <w:t>y systems</w:t>
      </w:r>
      <w:r w:rsidRPr="003F54B9">
        <w:rPr>
          <w:rFonts w:ascii="Arial" w:hAnsi="Arial" w:cs="Arial"/>
        </w:rPr>
        <w:t xml:space="preserve">, such as emergency exit and egress pathways, fire alarm or fire suppression systems, </w:t>
      </w:r>
      <w:r w:rsidR="00195B1F" w:rsidRPr="003F54B9">
        <w:rPr>
          <w:rFonts w:ascii="Arial" w:hAnsi="Arial" w:cs="Arial"/>
        </w:rPr>
        <w:t>access controls and door hardening</w:t>
      </w:r>
      <w:r w:rsidR="007E1B74" w:rsidRPr="003F54B9">
        <w:rPr>
          <w:rFonts w:ascii="Arial" w:hAnsi="Arial" w:cs="Arial"/>
        </w:rPr>
        <w:t xml:space="preserve">, </w:t>
      </w:r>
      <w:r w:rsidRPr="003F54B9">
        <w:rPr>
          <w:rFonts w:ascii="Arial" w:hAnsi="Arial" w:cs="Arial"/>
        </w:rPr>
        <w:t>electrical system hazards</w:t>
      </w:r>
      <w:r w:rsidR="00BF1FF8" w:rsidRPr="003F54B9">
        <w:rPr>
          <w:rFonts w:ascii="Arial" w:hAnsi="Arial" w:cs="Arial"/>
        </w:rPr>
        <w:t>;</w:t>
      </w:r>
      <w:r w:rsidRPr="003F54B9">
        <w:rPr>
          <w:rFonts w:ascii="Arial" w:hAnsi="Arial" w:cs="Arial"/>
        </w:rPr>
        <w:t xml:space="preserve"> flooding protection hazards and mechanical system hazards needing immediate attention</w:t>
      </w:r>
      <w:r w:rsidR="00BF4E4D" w:rsidRPr="003F54B9">
        <w:rPr>
          <w:rFonts w:ascii="Arial" w:hAnsi="Arial" w:cs="Arial"/>
        </w:rPr>
        <w:t>;</w:t>
      </w:r>
      <w:r w:rsidRPr="003F54B9">
        <w:rPr>
          <w:rFonts w:ascii="Arial" w:hAnsi="Arial" w:cs="Arial"/>
        </w:rPr>
        <w:t xml:space="preserve"> and </w:t>
      </w:r>
      <w:r w:rsidR="00FD70CB" w:rsidRPr="003F54B9">
        <w:rPr>
          <w:rFonts w:ascii="Arial" w:hAnsi="Arial" w:cs="Arial"/>
        </w:rPr>
        <w:t>renovations required</w:t>
      </w:r>
      <w:r w:rsidR="00EB69E0" w:rsidRPr="003F54B9">
        <w:rPr>
          <w:rFonts w:ascii="Arial" w:hAnsi="Arial" w:cs="Arial"/>
        </w:rPr>
        <w:t xml:space="preserve"> as a result of</w:t>
      </w:r>
      <w:r w:rsidR="00FD70CB" w:rsidRPr="003F54B9">
        <w:rPr>
          <w:rFonts w:ascii="Arial" w:hAnsi="Arial" w:cs="Arial"/>
        </w:rPr>
        <w:t xml:space="preserve"> the </w:t>
      </w:r>
      <w:r w:rsidRPr="003F54B9">
        <w:rPr>
          <w:rFonts w:ascii="Arial" w:hAnsi="Arial" w:cs="Arial"/>
        </w:rPr>
        <w:t xml:space="preserve">abatement or removal </w:t>
      </w:r>
      <w:r w:rsidR="00241F4D" w:rsidRPr="003F54B9">
        <w:rPr>
          <w:rFonts w:ascii="Arial" w:hAnsi="Arial" w:cs="Arial"/>
        </w:rPr>
        <w:t xml:space="preserve">of </w:t>
      </w:r>
      <w:r w:rsidRPr="003F54B9">
        <w:rPr>
          <w:rFonts w:ascii="Arial" w:hAnsi="Arial" w:cs="Arial"/>
        </w:rPr>
        <w:t>hazardous materials</w:t>
      </w:r>
      <w:r w:rsidR="007E1B74" w:rsidRPr="003F54B9">
        <w:rPr>
          <w:rFonts w:ascii="Arial" w:hAnsi="Arial" w:cs="Arial"/>
        </w:rPr>
        <w:t xml:space="preserve"> such as mold or asbestos</w:t>
      </w:r>
      <w:r w:rsidR="00D65E3D" w:rsidRPr="003F54B9">
        <w:rPr>
          <w:rFonts w:ascii="Arial" w:hAnsi="Arial" w:cs="Arial"/>
        </w:rPr>
        <w:t>.</w:t>
      </w:r>
    </w:p>
    <w:p w14:paraId="33D191FB" w14:textId="77777777" w:rsidR="001769D2" w:rsidRPr="003F54B9" w:rsidRDefault="001769D2">
      <w:pPr>
        <w:rPr>
          <w:rFonts w:ascii="Arial" w:hAnsi="Arial" w:cs="Arial"/>
        </w:rPr>
      </w:pPr>
    </w:p>
    <w:p w14:paraId="09DA17AA" w14:textId="4F577E4F" w:rsidR="00FC5408" w:rsidRPr="003F54B9" w:rsidRDefault="008A53AC">
      <w:pPr>
        <w:rPr>
          <w:rFonts w:ascii="Arial" w:hAnsi="Arial" w:cs="Arial"/>
        </w:rPr>
      </w:pPr>
      <w:r w:rsidRPr="003F54B9">
        <w:rPr>
          <w:rFonts w:ascii="Arial" w:hAnsi="Arial" w:cs="Arial"/>
        </w:rPr>
        <w:t>The following project</w:t>
      </w:r>
      <w:r w:rsidR="00555597" w:rsidRPr="003F54B9">
        <w:rPr>
          <w:rFonts w:ascii="Arial" w:hAnsi="Arial" w:cs="Arial"/>
        </w:rPr>
        <w:t xml:space="preserve"> attributes and project </w:t>
      </w:r>
      <w:r w:rsidR="00921EBE" w:rsidRPr="003F54B9">
        <w:rPr>
          <w:rFonts w:ascii="Arial" w:hAnsi="Arial" w:cs="Arial"/>
        </w:rPr>
        <w:t>costs</w:t>
      </w:r>
      <w:r w:rsidRPr="003F54B9">
        <w:rPr>
          <w:rFonts w:ascii="Arial" w:hAnsi="Arial" w:cs="Arial"/>
        </w:rPr>
        <w:t xml:space="preserve"> are </w:t>
      </w:r>
      <w:r w:rsidRPr="003F54B9">
        <w:rPr>
          <w:rFonts w:ascii="Arial" w:hAnsi="Arial" w:cs="Arial"/>
          <w:b/>
          <w:u w:val="single"/>
        </w:rPr>
        <w:t>not</w:t>
      </w:r>
      <w:r w:rsidRPr="003F54B9">
        <w:rPr>
          <w:rFonts w:ascii="Arial" w:hAnsi="Arial" w:cs="Arial"/>
        </w:rPr>
        <w:t xml:space="preserve"> eligible for funding</w:t>
      </w:r>
      <w:r w:rsidR="008E6A8A" w:rsidRPr="003F54B9">
        <w:rPr>
          <w:rFonts w:ascii="Arial" w:hAnsi="Arial" w:cs="Arial"/>
        </w:rPr>
        <w:t xml:space="preserve"> and </w:t>
      </w:r>
      <w:r w:rsidR="007409D0" w:rsidRPr="003F54B9">
        <w:rPr>
          <w:rFonts w:ascii="Arial" w:hAnsi="Arial" w:cs="Arial"/>
        </w:rPr>
        <w:t>may</w:t>
      </w:r>
      <w:r w:rsidR="00480735" w:rsidRPr="003F54B9">
        <w:rPr>
          <w:rFonts w:ascii="Arial" w:hAnsi="Arial" w:cs="Arial"/>
        </w:rPr>
        <w:t xml:space="preserve"> </w:t>
      </w:r>
      <w:r w:rsidR="008E6A8A" w:rsidRPr="003F54B9">
        <w:rPr>
          <w:rFonts w:ascii="Arial" w:hAnsi="Arial" w:cs="Arial"/>
        </w:rPr>
        <w:t>not be included in this request</w:t>
      </w:r>
      <w:r w:rsidRPr="003F54B9">
        <w:rPr>
          <w:rFonts w:ascii="Arial" w:hAnsi="Arial" w:cs="Arial"/>
        </w:rPr>
        <w:t xml:space="preserve">: </w:t>
      </w:r>
    </w:p>
    <w:p w14:paraId="0ECA8132" w14:textId="77777777" w:rsidR="00FC5408" w:rsidRPr="003F54B9" w:rsidRDefault="00FC5408">
      <w:pPr>
        <w:rPr>
          <w:rFonts w:ascii="Arial" w:hAnsi="Arial" w:cs="Arial"/>
        </w:rPr>
      </w:pPr>
    </w:p>
    <w:p w14:paraId="09CB03A1" w14:textId="6E67D7C9" w:rsidR="00C11B19" w:rsidRPr="003F54B9" w:rsidRDefault="00C11B19" w:rsidP="00FC5408">
      <w:pPr>
        <w:pStyle w:val="ListParagraph"/>
        <w:numPr>
          <w:ilvl w:val="0"/>
          <w:numId w:val="1"/>
        </w:numPr>
        <w:rPr>
          <w:rFonts w:ascii="Arial" w:hAnsi="Arial" w:cs="Arial"/>
        </w:rPr>
      </w:pPr>
      <w:r w:rsidRPr="003F54B9">
        <w:rPr>
          <w:rFonts w:ascii="Arial" w:hAnsi="Arial" w:cs="Arial"/>
        </w:rPr>
        <w:t>costs associated with the operations of the school (e.g., salar</w:t>
      </w:r>
      <w:r w:rsidR="000B2F48" w:rsidRPr="003F54B9">
        <w:rPr>
          <w:rFonts w:ascii="Arial" w:hAnsi="Arial" w:cs="Arial"/>
        </w:rPr>
        <w:t>y</w:t>
      </w:r>
      <w:r w:rsidRPr="003F54B9">
        <w:rPr>
          <w:rFonts w:ascii="Arial" w:hAnsi="Arial" w:cs="Arial"/>
        </w:rPr>
        <w:t>,</w:t>
      </w:r>
      <w:r w:rsidR="000D45DB" w:rsidRPr="003F54B9">
        <w:rPr>
          <w:rFonts w:ascii="Arial" w:hAnsi="Arial" w:cs="Arial"/>
        </w:rPr>
        <w:t xml:space="preserve"> fringe benefits, maintenance,</w:t>
      </w:r>
      <w:r w:rsidRPr="003F54B9">
        <w:rPr>
          <w:rFonts w:ascii="Arial" w:hAnsi="Arial" w:cs="Arial"/>
        </w:rPr>
        <w:t xml:space="preserve"> building lease/rent,</w:t>
      </w:r>
      <w:r w:rsidR="00DE6603" w:rsidRPr="003F54B9">
        <w:rPr>
          <w:rFonts w:ascii="Arial" w:hAnsi="Arial" w:cs="Arial"/>
        </w:rPr>
        <w:t xml:space="preserve"> debt service,</w:t>
      </w:r>
      <w:r w:rsidR="00312CC9" w:rsidRPr="003F54B9">
        <w:rPr>
          <w:rFonts w:ascii="Arial" w:hAnsi="Arial" w:cs="Arial"/>
        </w:rPr>
        <w:t xml:space="preserve"> </w:t>
      </w:r>
      <w:r w:rsidRPr="003F54B9">
        <w:rPr>
          <w:rFonts w:ascii="Arial" w:hAnsi="Arial" w:cs="Arial"/>
        </w:rPr>
        <w:t>real estate taxes or property insurance, utility costs);</w:t>
      </w:r>
    </w:p>
    <w:p w14:paraId="20CE3966" w14:textId="1F496CCE" w:rsidR="00555597" w:rsidRPr="003F54B9" w:rsidRDefault="00555597" w:rsidP="00FC5408">
      <w:pPr>
        <w:pStyle w:val="ListParagraph"/>
        <w:numPr>
          <w:ilvl w:val="0"/>
          <w:numId w:val="1"/>
        </w:numPr>
        <w:rPr>
          <w:rFonts w:ascii="Arial" w:hAnsi="Arial" w:cs="Arial"/>
        </w:rPr>
      </w:pPr>
      <w:r w:rsidRPr="003F54B9">
        <w:rPr>
          <w:rFonts w:ascii="Arial" w:hAnsi="Arial" w:cs="Arial"/>
        </w:rPr>
        <w:t xml:space="preserve">an application with total budgeted </w:t>
      </w:r>
      <w:r w:rsidR="001926E9" w:rsidRPr="003F54B9">
        <w:rPr>
          <w:rFonts w:ascii="Arial" w:hAnsi="Arial" w:cs="Arial"/>
        </w:rPr>
        <w:t>b</w:t>
      </w:r>
      <w:r w:rsidRPr="003F54B9">
        <w:rPr>
          <w:rFonts w:ascii="Arial" w:hAnsi="Arial" w:cs="Arial"/>
        </w:rPr>
        <w:t xml:space="preserve">uilding </w:t>
      </w:r>
      <w:r w:rsidR="001926E9" w:rsidRPr="003F54B9">
        <w:rPr>
          <w:rFonts w:ascii="Arial" w:hAnsi="Arial" w:cs="Arial"/>
        </w:rPr>
        <w:t>c</w:t>
      </w:r>
      <w:r w:rsidRPr="003F54B9">
        <w:rPr>
          <w:rFonts w:ascii="Arial" w:hAnsi="Arial" w:cs="Arial"/>
        </w:rPr>
        <w:t>onstruction costs less than $10,000;</w:t>
      </w:r>
    </w:p>
    <w:p w14:paraId="4C56EE43" w14:textId="1F5D31CE" w:rsidR="00C11B19" w:rsidRPr="003F54B9" w:rsidRDefault="00C11B19" w:rsidP="00C11B19">
      <w:pPr>
        <w:pStyle w:val="ListParagraph"/>
        <w:numPr>
          <w:ilvl w:val="0"/>
          <w:numId w:val="1"/>
        </w:numPr>
        <w:rPr>
          <w:rFonts w:ascii="Arial" w:hAnsi="Arial" w:cs="Arial"/>
        </w:rPr>
      </w:pPr>
      <w:r w:rsidRPr="003F54B9">
        <w:rPr>
          <w:rFonts w:ascii="Arial" w:hAnsi="Arial" w:cs="Arial"/>
        </w:rPr>
        <w:t>new school</w:t>
      </w:r>
      <w:r w:rsidR="006F37B4" w:rsidRPr="003F54B9">
        <w:rPr>
          <w:rFonts w:ascii="Arial" w:hAnsi="Arial" w:cs="Arial"/>
        </w:rPr>
        <w:t xml:space="preserve"> and/or </w:t>
      </w:r>
      <w:r w:rsidRPr="003F54B9">
        <w:rPr>
          <w:rFonts w:ascii="Arial" w:hAnsi="Arial" w:cs="Arial"/>
        </w:rPr>
        <w:t>dorm construction;</w:t>
      </w:r>
    </w:p>
    <w:p w14:paraId="3DFF51B6" w14:textId="77777777" w:rsidR="00C11B19" w:rsidRPr="003F54B9" w:rsidRDefault="00C11B19" w:rsidP="00C11B19">
      <w:pPr>
        <w:pStyle w:val="ListParagraph"/>
        <w:numPr>
          <w:ilvl w:val="0"/>
          <w:numId w:val="1"/>
        </w:numPr>
        <w:rPr>
          <w:rFonts w:ascii="Arial" w:hAnsi="Arial" w:cs="Arial"/>
        </w:rPr>
      </w:pPr>
      <w:r w:rsidRPr="003F54B9">
        <w:rPr>
          <w:rFonts w:ascii="Arial" w:hAnsi="Arial" w:cs="Arial"/>
        </w:rPr>
        <w:t>land purchase;</w:t>
      </w:r>
    </w:p>
    <w:p w14:paraId="06EE9700" w14:textId="77777777" w:rsidR="00B4701E" w:rsidRPr="003F54B9" w:rsidRDefault="00321C0C" w:rsidP="00B4701E">
      <w:pPr>
        <w:pStyle w:val="ListParagraph"/>
        <w:numPr>
          <w:ilvl w:val="0"/>
          <w:numId w:val="1"/>
        </w:numPr>
        <w:rPr>
          <w:rFonts w:ascii="Arial" w:hAnsi="Arial" w:cs="Arial"/>
        </w:rPr>
      </w:pPr>
      <w:r w:rsidRPr="003F54B9">
        <w:rPr>
          <w:rFonts w:ascii="Arial" w:hAnsi="Arial" w:cs="Arial"/>
        </w:rPr>
        <w:t>furniture</w:t>
      </w:r>
      <w:r w:rsidR="00B4701E" w:rsidRPr="003F54B9">
        <w:rPr>
          <w:rFonts w:ascii="Arial" w:hAnsi="Arial" w:cs="Arial"/>
        </w:rPr>
        <w:t xml:space="preserve">; </w:t>
      </w:r>
    </w:p>
    <w:p w14:paraId="0A23935A" w14:textId="77777777" w:rsidR="000075B8" w:rsidRPr="003F54B9" w:rsidRDefault="000075B8" w:rsidP="00B4701E">
      <w:pPr>
        <w:pStyle w:val="ListParagraph"/>
        <w:numPr>
          <w:ilvl w:val="0"/>
          <w:numId w:val="1"/>
        </w:numPr>
        <w:rPr>
          <w:rFonts w:ascii="Arial" w:hAnsi="Arial" w:cs="Arial"/>
        </w:rPr>
      </w:pPr>
      <w:r w:rsidRPr="003F54B9">
        <w:rPr>
          <w:rFonts w:ascii="Arial" w:hAnsi="Arial" w:cs="Arial"/>
        </w:rPr>
        <w:t>vehicles;</w:t>
      </w:r>
    </w:p>
    <w:p w14:paraId="11D88797" w14:textId="77777777" w:rsidR="00321C0C" w:rsidRPr="003F54B9" w:rsidRDefault="00321C0C" w:rsidP="00321C0C">
      <w:pPr>
        <w:pStyle w:val="ListParagraph"/>
        <w:numPr>
          <w:ilvl w:val="0"/>
          <w:numId w:val="1"/>
        </w:numPr>
        <w:rPr>
          <w:rFonts w:ascii="Arial" w:hAnsi="Arial" w:cs="Arial"/>
        </w:rPr>
      </w:pPr>
      <w:r w:rsidRPr="003F54B9">
        <w:rPr>
          <w:rFonts w:ascii="Arial" w:hAnsi="Arial" w:cs="Arial"/>
        </w:rPr>
        <w:t xml:space="preserve">aesthetic, beautification or landscaping projects; </w:t>
      </w:r>
    </w:p>
    <w:p w14:paraId="4D1CB12A" w14:textId="77777777" w:rsidR="00321C0C" w:rsidRPr="003F54B9" w:rsidRDefault="00321C0C" w:rsidP="00973E2E">
      <w:pPr>
        <w:pStyle w:val="ListParagraph"/>
        <w:numPr>
          <w:ilvl w:val="0"/>
          <w:numId w:val="1"/>
        </w:numPr>
        <w:rPr>
          <w:rFonts w:ascii="Arial" w:hAnsi="Arial" w:cs="Arial"/>
        </w:rPr>
      </w:pPr>
      <w:r w:rsidRPr="003F54B9">
        <w:rPr>
          <w:rFonts w:ascii="Arial" w:hAnsi="Arial" w:cs="Arial"/>
        </w:rPr>
        <w:t>purchase of equipment or systems with a useful life</w:t>
      </w:r>
      <w:r w:rsidR="00573FD4" w:rsidRPr="003F54B9">
        <w:rPr>
          <w:rFonts w:ascii="Arial" w:hAnsi="Arial" w:cs="Arial"/>
        </w:rPr>
        <w:t xml:space="preserve"> of</w:t>
      </w:r>
      <w:r w:rsidRPr="003F54B9">
        <w:rPr>
          <w:rFonts w:ascii="Arial" w:hAnsi="Arial" w:cs="Arial"/>
        </w:rPr>
        <w:t xml:space="preserve"> less than 10 years; </w:t>
      </w:r>
    </w:p>
    <w:p w14:paraId="60C56548" w14:textId="6A9578C9" w:rsidR="00321C0C" w:rsidRPr="003F54B9" w:rsidRDefault="00321C0C" w:rsidP="00973E2E">
      <w:pPr>
        <w:pStyle w:val="ListParagraph"/>
        <w:numPr>
          <w:ilvl w:val="0"/>
          <w:numId w:val="1"/>
        </w:numPr>
        <w:rPr>
          <w:rFonts w:ascii="Arial" w:hAnsi="Arial" w:cs="Arial"/>
        </w:rPr>
      </w:pPr>
      <w:r w:rsidRPr="003F54B9">
        <w:rPr>
          <w:rFonts w:ascii="Arial" w:hAnsi="Arial" w:cs="Arial"/>
        </w:rPr>
        <w:t xml:space="preserve">projects that have already </w:t>
      </w:r>
      <w:r w:rsidR="0073444E" w:rsidRPr="003F54B9">
        <w:rPr>
          <w:rFonts w:ascii="Arial" w:hAnsi="Arial" w:cs="Arial"/>
        </w:rPr>
        <w:t xml:space="preserve">been awarded </w:t>
      </w:r>
      <w:r w:rsidRPr="003F54B9">
        <w:rPr>
          <w:rFonts w:ascii="Arial" w:hAnsi="Arial" w:cs="Arial"/>
        </w:rPr>
        <w:t>or have been completed;</w:t>
      </w:r>
    </w:p>
    <w:p w14:paraId="0FCB70DF" w14:textId="77777777" w:rsidR="00DF020C" w:rsidRPr="003F54B9" w:rsidRDefault="002C0CF7" w:rsidP="00FC5408">
      <w:pPr>
        <w:pStyle w:val="ListParagraph"/>
        <w:numPr>
          <w:ilvl w:val="0"/>
          <w:numId w:val="1"/>
        </w:numPr>
        <w:rPr>
          <w:rFonts w:ascii="Arial" w:hAnsi="Arial" w:cs="Arial"/>
        </w:rPr>
      </w:pPr>
      <w:r w:rsidRPr="003F54B9">
        <w:rPr>
          <w:rFonts w:ascii="Arial" w:hAnsi="Arial" w:cs="Arial"/>
        </w:rPr>
        <w:t>rehabilitation</w:t>
      </w:r>
      <w:r w:rsidR="00A90534" w:rsidRPr="003F54B9">
        <w:rPr>
          <w:rFonts w:ascii="Arial" w:hAnsi="Arial" w:cs="Arial"/>
        </w:rPr>
        <w:t>, alteration or improvement to leased property if the</w:t>
      </w:r>
      <w:r w:rsidR="00DF020C" w:rsidRPr="003F54B9">
        <w:rPr>
          <w:rFonts w:ascii="Arial" w:hAnsi="Arial" w:cs="Arial"/>
        </w:rPr>
        <w:t xml:space="preserve"> useful life of the renovation, alteration or improvement exceeds the term of the lease from the date </w:t>
      </w:r>
      <w:r w:rsidR="00F16C02" w:rsidRPr="003F54B9">
        <w:rPr>
          <w:rFonts w:ascii="Arial" w:hAnsi="Arial" w:cs="Arial"/>
        </w:rPr>
        <w:t>equipment/system is</w:t>
      </w:r>
      <w:r w:rsidR="00464745" w:rsidRPr="003F54B9">
        <w:rPr>
          <w:rFonts w:ascii="Arial" w:hAnsi="Arial" w:cs="Arial"/>
        </w:rPr>
        <w:t xml:space="preserve"> expected to be</w:t>
      </w:r>
      <w:r w:rsidR="00F16C02" w:rsidRPr="003F54B9">
        <w:rPr>
          <w:rFonts w:ascii="Arial" w:hAnsi="Arial" w:cs="Arial"/>
        </w:rPr>
        <w:t xml:space="preserve"> installed</w:t>
      </w:r>
      <w:r w:rsidR="00DF020C" w:rsidRPr="003F54B9">
        <w:rPr>
          <w:rFonts w:ascii="Arial" w:hAnsi="Arial" w:cs="Arial"/>
        </w:rPr>
        <w:t xml:space="preserve">; </w:t>
      </w:r>
    </w:p>
    <w:p w14:paraId="0AB5DC34" w14:textId="77777777" w:rsidR="00241F4D" w:rsidRPr="003F54B9" w:rsidRDefault="002C0CF7" w:rsidP="00FC5408">
      <w:pPr>
        <w:pStyle w:val="ListParagraph"/>
        <w:numPr>
          <w:ilvl w:val="0"/>
          <w:numId w:val="1"/>
        </w:numPr>
        <w:rPr>
          <w:rFonts w:ascii="Arial" w:hAnsi="Arial" w:cs="Arial"/>
        </w:rPr>
      </w:pPr>
      <w:r w:rsidRPr="003F54B9">
        <w:rPr>
          <w:rFonts w:ascii="Arial" w:hAnsi="Arial" w:cs="Arial"/>
        </w:rPr>
        <w:t>rehabilitation</w:t>
      </w:r>
      <w:r w:rsidR="00241F4D" w:rsidRPr="003F54B9">
        <w:rPr>
          <w:rFonts w:ascii="Arial" w:hAnsi="Arial" w:cs="Arial"/>
        </w:rPr>
        <w:t>, alteration or improvement to space that is not currently or planned to be occupied by students</w:t>
      </w:r>
      <w:r w:rsidR="0043616E" w:rsidRPr="003F54B9">
        <w:rPr>
          <w:rFonts w:ascii="Arial" w:hAnsi="Arial" w:cs="Arial"/>
        </w:rPr>
        <w:t xml:space="preserve"> attending the school</w:t>
      </w:r>
      <w:r w:rsidR="00241F4D" w:rsidRPr="003F54B9">
        <w:rPr>
          <w:rFonts w:ascii="Arial" w:hAnsi="Arial" w:cs="Arial"/>
        </w:rPr>
        <w:t xml:space="preserve"> (e.g., administrative offices, conference rooms, faculty lounge, outbuildings), unless the alteration of such space is incidental to a larger project </w:t>
      </w:r>
      <w:r w:rsidR="00F10776" w:rsidRPr="003F54B9">
        <w:rPr>
          <w:rFonts w:ascii="Arial" w:hAnsi="Arial" w:cs="Arial"/>
        </w:rPr>
        <w:t xml:space="preserve">intended </w:t>
      </w:r>
      <w:r w:rsidR="006557DA" w:rsidRPr="003F54B9">
        <w:rPr>
          <w:rFonts w:ascii="Arial" w:hAnsi="Arial" w:cs="Arial"/>
        </w:rPr>
        <w:t>primarily to benefit students (e.g., building-wide HVAC or roofing projects are permissible).</w:t>
      </w:r>
    </w:p>
    <w:p w14:paraId="7DCD6B69" w14:textId="77777777" w:rsidR="00710F0F" w:rsidRPr="003F54B9" w:rsidRDefault="00710F0F" w:rsidP="00710F0F">
      <w:pPr>
        <w:rPr>
          <w:rFonts w:ascii="Arial" w:hAnsi="Arial" w:cs="Arial"/>
        </w:rPr>
      </w:pPr>
    </w:p>
    <w:p w14:paraId="5169C46D" w14:textId="46BE5B16" w:rsidR="00E65C68" w:rsidRPr="003F54B9" w:rsidRDefault="00E65C68" w:rsidP="00E65C68">
      <w:pPr>
        <w:rPr>
          <w:rFonts w:ascii="Arial" w:hAnsi="Arial" w:cs="Arial"/>
          <w:u w:val="single"/>
        </w:rPr>
      </w:pPr>
      <w:r w:rsidRPr="003F54B9">
        <w:rPr>
          <w:rFonts w:ascii="Arial" w:hAnsi="Arial" w:cs="Arial"/>
          <w:u w:val="single"/>
        </w:rPr>
        <w:t>Emergency Projects</w:t>
      </w:r>
      <w:r w:rsidR="00DB2DE5" w:rsidRPr="003F54B9">
        <w:rPr>
          <w:rFonts w:ascii="Arial" w:hAnsi="Arial" w:cs="Arial"/>
          <w:u w:val="single"/>
        </w:rPr>
        <w:t>:</w:t>
      </w:r>
    </w:p>
    <w:p w14:paraId="708ED91B" w14:textId="77777777" w:rsidR="00E65C68" w:rsidRPr="003F54B9" w:rsidRDefault="00E65C68" w:rsidP="00E65C68">
      <w:pPr>
        <w:rPr>
          <w:rFonts w:ascii="Arial" w:hAnsi="Arial" w:cs="Arial"/>
          <w:u w:val="single"/>
        </w:rPr>
      </w:pPr>
    </w:p>
    <w:p w14:paraId="231123CF" w14:textId="45349A32" w:rsidR="00E65C68" w:rsidRPr="003F54B9" w:rsidRDefault="00E65C68" w:rsidP="00E65C68">
      <w:pPr>
        <w:rPr>
          <w:rFonts w:ascii="Arial" w:hAnsi="Arial" w:cs="Arial"/>
        </w:rPr>
      </w:pPr>
      <w:r w:rsidRPr="003F54B9">
        <w:rPr>
          <w:rFonts w:ascii="Arial" w:hAnsi="Arial" w:cs="Arial"/>
        </w:rPr>
        <w:t>The 4201 Capital Grant program will</w:t>
      </w:r>
      <w:r w:rsidR="00084766" w:rsidRPr="003F54B9">
        <w:rPr>
          <w:rFonts w:ascii="Arial" w:hAnsi="Arial" w:cs="Arial"/>
        </w:rPr>
        <w:t xml:space="preserve"> reserve and</w:t>
      </w:r>
      <w:r w:rsidRPr="003F54B9">
        <w:rPr>
          <w:rFonts w:ascii="Arial" w:hAnsi="Arial" w:cs="Arial"/>
        </w:rPr>
        <w:t xml:space="preserve"> award grants up to $</w:t>
      </w:r>
      <w:r w:rsidR="00084766" w:rsidRPr="003F54B9">
        <w:rPr>
          <w:rFonts w:ascii="Arial" w:hAnsi="Arial" w:cs="Arial"/>
        </w:rPr>
        <w:t>5 million</w:t>
      </w:r>
      <w:r w:rsidRPr="003F54B9">
        <w:rPr>
          <w:rFonts w:ascii="Arial" w:hAnsi="Arial" w:cs="Arial"/>
        </w:rPr>
        <w:t xml:space="preserve"> to support emergency projects. All eligible applicants are eligible to apply whenever an emergency occurs. Emergency grant applications must be submitted within thirty days of the emergency unless extenuating circumstances preclude this. The emergency grant due date is based on the date of the </w:t>
      </w:r>
      <w:r w:rsidR="00D427E4" w:rsidRPr="003F54B9">
        <w:rPr>
          <w:rFonts w:ascii="Arial" w:hAnsi="Arial" w:cs="Arial"/>
        </w:rPr>
        <w:t>emergency</w:t>
      </w:r>
      <w:r w:rsidRPr="003F54B9">
        <w:rPr>
          <w:rFonts w:ascii="Arial" w:hAnsi="Arial" w:cs="Arial"/>
        </w:rPr>
        <w:t xml:space="preserve">, and these applications are reviewed separately as they occur. If you experience an </w:t>
      </w:r>
      <w:r w:rsidRPr="003F54B9">
        <w:rPr>
          <w:rFonts w:ascii="Arial" w:hAnsi="Arial" w:cs="Arial"/>
        </w:rPr>
        <w:lastRenderedPageBreak/>
        <w:t xml:space="preserve">emergency, contact </w:t>
      </w:r>
      <w:hyperlink r:id="rId18" w:history="1">
        <w:r w:rsidR="00C26E37" w:rsidRPr="00600D85">
          <w:rPr>
            <w:rStyle w:val="Hyperlink"/>
            <w:rFonts w:ascii="Arial" w:hAnsi="Arial" w:cs="Arial"/>
          </w:rPr>
          <w:t>4201CapitalGrant2@nysed.gov</w:t>
        </w:r>
      </w:hyperlink>
      <w:r w:rsidRPr="003F54B9">
        <w:rPr>
          <w:rStyle w:val="Hyperlink"/>
          <w:rFonts w:ascii="Arial" w:hAnsi="Arial" w:cs="Arial"/>
          <w:u w:val="none"/>
        </w:rPr>
        <w:t xml:space="preserve"> </w:t>
      </w:r>
      <w:r w:rsidRPr="003F54B9">
        <w:rPr>
          <w:rFonts w:ascii="Arial" w:hAnsi="Arial" w:cs="Arial"/>
        </w:rPr>
        <w:t>or</w:t>
      </w:r>
      <w:r w:rsidRPr="00441895">
        <w:rPr>
          <w:rFonts w:ascii="Arial" w:hAnsi="Arial" w:cs="Arial"/>
        </w:rPr>
        <w:t xml:space="preserve"> </w:t>
      </w:r>
      <w:r w:rsidRPr="003F54B9">
        <w:rPr>
          <w:rFonts w:ascii="Arial" w:hAnsi="Arial" w:cs="Arial"/>
        </w:rPr>
        <w:t>518-</w:t>
      </w:r>
      <w:r w:rsidR="006C6BFB" w:rsidRPr="003F54B9">
        <w:rPr>
          <w:rFonts w:ascii="Arial" w:hAnsi="Arial" w:cs="Arial"/>
        </w:rPr>
        <w:t>474-3906</w:t>
      </w:r>
      <w:r w:rsidR="00AA1066" w:rsidRPr="003F54B9">
        <w:rPr>
          <w:rFonts w:ascii="Arial" w:hAnsi="Arial" w:cs="Arial"/>
        </w:rPr>
        <w:t xml:space="preserve"> </w:t>
      </w:r>
      <w:r w:rsidRPr="003F54B9">
        <w:rPr>
          <w:rFonts w:ascii="Arial" w:hAnsi="Arial" w:cs="Arial"/>
        </w:rPr>
        <w:t xml:space="preserve">immediately.  </w:t>
      </w:r>
    </w:p>
    <w:p w14:paraId="7643AA20" w14:textId="74AA1EAC" w:rsidR="00E65C68" w:rsidRPr="003F54B9" w:rsidRDefault="00E65C68" w:rsidP="00E65C68">
      <w:pPr>
        <w:rPr>
          <w:rFonts w:ascii="Arial" w:hAnsi="Arial" w:cs="Arial"/>
        </w:rPr>
      </w:pPr>
    </w:p>
    <w:p w14:paraId="639C6395" w14:textId="765AA9FF" w:rsidR="00E07F7B" w:rsidRPr="003F54B9" w:rsidRDefault="00E07F7B" w:rsidP="00E07F7B">
      <w:pPr>
        <w:rPr>
          <w:rFonts w:ascii="Arial" w:hAnsi="Arial" w:cs="Arial"/>
          <w:u w:val="single"/>
        </w:rPr>
      </w:pPr>
      <w:r w:rsidRPr="003F54B9">
        <w:rPr>
          <w:rFonts w:ascii="Arial" w:hAnsi="Arial" w:cs="Arial"/>
          <w:u w:val="single"/>
        </w:rPr>
        <w:t>Definition of Emergency</w:t>
      </w:r>
    </w:p>
    <w:p w14:paraId="643A7E7A" w14:textId="6489ECD5" w:rsidR="00A13293" w:rsidRPr="003F54B9" w:rsidRDefault="00E07F7B" w:rsidP="00A13293">
      <w:pPr>
        <w:rPr>
          <w:rFonts w:ascii="Arial" w:hAnsi="Arial" w:cs="Arial"/>
        </w:rPr>
      </w:pPr>
      <w:r w:rsidRPr="003F54B9">
        <w:rPr>
          <w:rFonts w:ascii="Arial" w:hAnsi="Arial" w:cs="Arial"/>
          <w:lang w:bidi="en-US"/>
        </w:rPr>
        <w:t xml:space="preserve">For the purposes of </w:t>
      </w:r>
      <w:r w:rsidR="00A13293" w:rsidRPr="003F54B9">
        <w:rPr>
          <w:rFonts w:ascii="Arial" w:hAnsi="Arial" w:cs="Arial"/>
          <w:lang w:bidi="en-US"/>
        </w:rPr>
        <w:t xml:space="preserve">the 4201 </w:t>
      </w:r>
      <w:proofErr w:type="gramStart"/>
      <w:r w:rsidR="00A13293" w:rsidRPr="003F54B9">
        <w:rPr>
          <w:rFonts w:ascii="Arial" w:hAnsi="Arial" w:cs="Arial"/>
          <w:lang w:bidi="en-US"/>
        </w:rPr>
        <w:t>grant</w:t>
      </w:r>
      <w:proofErr w:type="gramEnd"/>
      <w:r w:rsidR="007639D8" w:rsidRPr="003F54B9">
        <w:rPr>
          <w:rFonts w:ascii="Arial" w:hAnsi="Arial" w:cs="Arial"/>
          <w:lang w:bidi="en-US"/>
        </w:rPr>
        <w:t>, a</w:t>
      </w:r>
      <w:r w:rsidR="00C26E37">
        <w:rPr>
          <w:rFonts w:ascii="Arial" w:hAnsi="Arial" w:cs="Arial"/>
          <w:lang w:bidi="en-US"/>
        </w:rPr>
        <w:t>n</w:t>
      </w:r>
      <w:r w:rsidR="007639D8" w:rsidRPr="003F54B9">
        <w:rPr>
          <w:rFonts w:ascii="Arial" w:hAnsi="Arial" w:cs="Arial"/>
        </w:rPr>
        <w:t xml:space="preserve"> emergency is defined by the General Municipal Law as an accident or other unforeseen occurrence or condition affecting public buildings, public property, or life, health, safety or property </w:t>
      </w:r>
      <w:r w:rsidR="004C7047" w:rsidRPr="003F54B9">
        <w:rPr>
          <w:rFonts w:ascii="Arial" w:hAnsi="Arial" w:cs="Arial"/>
        </w:rPr>
        <w:t>and prohibits the legal occupancy of the building</w:t>
      </w:r>
      <w:r w:rsidR="00A13293" w:rsidRPr="003F54B9">
        <w:rPr>
          <w:rFonts w:ascii="Arial" w:hAnsi="Arial" w:cs="Arial"/>
        </w:rPr>
        <w:t xml:space="preserve">. </w:t>
      </w:r>
      <w:r w:rsidR="00031391">
        <w:rPr>
          <w:rFonts w:ascii="Arial" w:hAnsi="Arial" w:cs="Arial"/>
        </w:rPr>
        <w:t xml:space="preserve">Schools must </w:t>
      </w:r>
      <w:r w:rsidR="00031391" w:rsidRPr="00031391">
        <w:rPr>
          <w:rFonts w:ascii="Arial" w:hAnsi="Arial" w:cs="Arial"/>
        </w:rPr>
        <w:t xml:space="preserve">seek reimbursement from their property insurance </w:t>
      </w:r>
      <w:r w:rsidR="00031391">
        <w:rPr>
          <w:rFonts w:ascii="Arial" w:hAnsi="Arial" w:cs="Arial"/>
        </w:rPr>
        <w:t xml:space="preserve">to determine the extent the emergency work is covered by their policy. The potential amount of Emergency Grant award will be net of any insurance reimbursement and backup documentation will be required. </w:t>
      </w:r>
      <w:r w:rsidR="00A13293" w:rsidRPr="003F54B9">
        <w:rPr>
          <w:rFonts w:ascii="Arial" w:hAnsi="Arial" w:cs="Arial"/>
        </w:rPr>
        <w:t xml:space="preserve">Where an emergency exists, </w:t>
      </w:r>
      <w:r w:rsidR="0048299A" w:rsidRPr="003F54B9">
        <w:rPr>
          <w:rFonts w:ascii="Arial" w:hAnsi="Arial" w:cs="Arial"/>
        </w:rPr>
        <w:t>the</w:t>
      </w:r>
      <w:r w:rsidR="00A13293" w:rsidRPr="003F54B9">
        <w:rPr>
          <w:rFonts w:ascii="Arial" w:hAnsi="Arial" w:cs="Arial"/>
        </w:rPr>
        <w:t xml:space="preserve"> </w:t>
      </w:r>
      <w:r w:rsidR="0048299A" w:rsidRPr="003F54B9">
        <w:rPr>
          <w:rFonts w:ascii="Arial" w:hAnsi="Arial" w:cs="Arial"/>
        </w:rPr>
        <w:t>school</w:t>
      </w:r>
      <w:r w:rsidR="00A13293" w:rsidRPr="003F54B9">
        <w:rPr>
          <w:rFonts w:ascii="Arial" w:hAnsi="Arial" w:cs="Arial"/>
        </w:rPr>
        <w:t xml:space="preserve"> may </w:t>
      </w:r>
      <w:r w:rsidR="0048299A" w:rsidRPr="003F54B9">
        <w:rPr>
          <w:rFonts w:ascii="Arial" w:hAnsi="Arial" w:cs="Arial"/>
        </w:rPr>
        <w:t>attempt to find a contractor</w:t>
      </w:r>
      <w:r w:rsidR="00A13293" w:rsidRPr="003F54B9">
        <w:rPr>
          <w:rFonts w:ascii="Arial" w:hAnsi="Arial" w:cs="Arial"/>
        </w:rPr>
        <w:t xml:space="preserve"> without complying with formal competitive bidding requirements. However, </w:t>
      </w:r>
      <w:r w:rsidR="0048299A" w:rsidRPr="003F54B9">
        <w:rPr>
          <w:rFonts w:ascii="Arial" w:hAnsi="Arial" w:cs="Arial"/>
        </w:rPr>
        <w:t>the</w:t>
      </w:r>
      <w:r w:rsidR="00A13293" w:rsidRPr="003F54B9">
        <w:rPr>
          <w:rFonts w:ascii="Arial" w:hAnsi="Arial" w:cs="Arial"/>
        </w:rPr>
        <w:t xml:space="preserve"> </w:t>
      </w:r>
      <w:r w:rsidR="0048299A" w:rsidRPr="003F54B9">
        <w:rPr>
          <w:rFonts w:ascii="Arial" w:hAnsi="Arial" w:cs="Arial"/>
        </w:rPr>
        <w:t>school</w:t>
      </w:r>
      <w:r w:rsidR="00A13293" w:rsidRPr="003F54B9">
        <w:rPr>
          <w:rFonts w:ascii="Arial" w:hAnsi="Arial" w:cs="Arial"/>
        </w:rPr>
        <w:t xml:space="preserve"> should make a reasonable attempt to obtain at least three </w:t>
      </w:r>
      <w:r w:rsidR="00250FF2" w:rsidRPr="003F54B9">
        <w:rPr>
          <w:rFonts w:ascii="Arial" w:hAnsi="Arial" w:cs="Arial"/>
        </w:rPr>
        <w:t>written</w:t>
      </w:r>
      <w:r w:rsidR="00A13293" w:rsidRPr="003F54B9">
        <w:rPr>
          <w:rFonts w:ascii="Arial" w:hAnsi="Arial" w:cs="Arial"/>
        </w:rPr>
        <w:t xml:space="preserve"> quotes. A </w:t>
      </w:r>
      <w:r w:rsidR="0048299A" w:rsidRPr="003F54B9">
        <w:rPr>
          <w:rFonts w:ascii="Arial" w:hAnsi="Arial" w:cs="Arial"/>
        </w:rPr>
        <w:t>school’s</w:t>
      </w:r>
      <w:r w:rsidR="00A13293" w:rsidRPr="003F54B9">
        <w:rPr>
          <w:rFonts w:ascii="Arial" w:hAnsi="Arial" w:cs="Arial"/>
        </w:rPr>
        <w:t xml:space="preserve"> failure to properly plan in advance – which then results in a situation where normal practices cannot be followed – does not constitute an emergency. </w:t>
      </w:r>
    </w:p>
    <w:p w14:paraId="60D87B76" w14:textId="3312F160" w:rsidR="00A13293" w:rsidRPr="003F54B9" w:rsidRDefault="00A13293" w:rsidP="00E07F7B">
      <w:pPr>
        <w:rPr>
          <w:rFonts w:ascii="Arial" w:hAnsi="Arial" w:cs="Arial"/>
          <w:lang w:bidi="en-US"/>
        </w:rPr>
      </w:pPr>
    </w:p>
    <w:p w14:paraId="01A528DE" w14:textId="3C0911C1" w:rsidR="00E07F7B" w:rsidRPr="003F54B9" w:rsidRDefault="00E07F7B" w:rsidP="00E07F7B">
      <w:pPr>
        <w:rPr>
          <w:rFonts w:ascii="Arial" w:hAnsi="Arial" w:cs="Arial"/>
          <w:lang w:bidi="en-US"/>
        </w:rPr>
      </w:pPr>
      <w:r w:rsidRPr="003F54B9">
        <w:rPr>
          <w:rFonts w:ascii="Arial" w:hAnsi="Arial" w:cs="Arial"/>
          <w:lang w:bidi="en-US"/>
        </w:rPr>
        <w:t>The maximum amount for a</w:t>
      </w:r>
      <w:r w:rsidR="00A13293" w:rsidRPr="003F54B9">
        <w:rPr>
          <w:rFonts w:ascii="Arial" w:hAnsi="Arial" w:cs="Arial"/>
          <w:lang w:bidi="en-US"/>
        </w:rPr>
        <w:t>n</w:t>
      </w:r>
      <w:r w:rsidRPr="003F54B9">
        <w:rPr>
          <w:rFonts w:ascii="Arial" w:hAnsi="Arial" w:cs="Arial"/>
          <w:lang w:bidi="en-US"/>
        </w:rPr>
        <w:t xml:space="preserve"> </w:t>
      </w:r>
      <w:r w:rsidR="00A13293" w:rsidRPr="003F54B9">
        <w:rPr>
          <w:rFonts w:ascii="Arial" w:hAnsi="Arial" w:cs="Arial"/>
          <w:lang w:bidi="en-US"/>
        </w:rPr>
        <w:t xml:space="preserve">emergency request </w:t>
      </w:r>
      <w:r w:rsidRPr="003F54B9">
        <w:rPr>
          <w:rFonts w:ascii="Arial" w:hAnsi="Arial" w:cs="Arial"/>
          <w:lang w:bidi="en-US"/>
        </w:rPr>
        <w:t>grant is $</w:t>
      </w:r>
      <w:r w:rsidR="00A8337D">
        <w:rPr>
          <w:rFonts w:ascii="Arial" w:hAnsi="Arial" w:cs="Arial"/>
          <w:lang w:bidi="en-US"/>
        </w:rPr>
        <w:t>450</w:t>
      </w:r>
      <w:r w:rsidRPr="003F54B9">
        <w:rPr>
          <w:rFonts w:ascii="Arial" w:hAnsi="Arial" w:cs="Arial"/>
          <w:lang w:bidi="en-US"/>
        </w:rPr>
        <w:t>,000.</w:t>
      </w:r>
    </w:p>
    <w:p w14:paraId="3D67A98A" w14:textId="65F0F60E" w:rsidR="00E65C68" w:rsidRPr="003F54B9" w:rsidRDefault="00E65C68" w:rsidP="00E65C68">
      <w:pPr>
        <w:rPr>
          <w:rFonts w:ascii="Arial" w:hAnsi="Arial" w:cs="Arial"/>
        </w:rPr>
      </w:pPr>
    </w:p>
    <w:p w14:paraId="403E5F8C" w14:textId="77777777" w:rsidR="001E2AF6" w:rsidRPr="003F54B9" w:rsidRDefault="001E2AF6" w:rsidP="001E2AF6">
      <w:pPr>
        <w:rPr>
          <w:rFonts w:ascii="Arial" w:hAnsi="Arial" w:cs="Arial"/>
        </w:rPr>
      </w:pPr>
    </w:p>
    <w:p w14:paraId="4C9EA802" w14:textId="05E29549" w:rsidR="00D5506F" w:rsidRPr="003F54B9" w:rsidRDefault="009A4564" w:rsidP="00710F0F">
      <w:pPr>
        <w:rPr>
          <w:rFonts w:ascii="Arial" w:hAnsi="Arial" w:cs="Arial"/>
          <w:u w:val="single"/>
        </w:rPr>
      </w:pPr>
      <w:r w:rsidRPr="003F54B9">
        <w:rPr>
          <w:rFonts w:ascii="Arial" w:hAnsi="Arial" w:cs="Arial"/>
          <w:u w:val="single"/>
        </w:rPr>
        <w:t xml:space="preserve">Application Guidance: </w:t>
      </w:r>
    </w:p>
    <w:p w14:paraId="7DA04125" w14:textId="77777777" w:rsidR="009A4564" w:rsidRPr="003F54B9" w:rsidRDefault="009A4564" w:rsidP="00710F0F">
      <w:pPr>
        <w:rPr>
          <w:rFonts w:ascii="Arial" w:hAnsi="Arial" w:cs="Arial"/>
        </w:rPr>
      </w:pPr>
    </w:p>
    <w:p w14:paraId="07F02247" w14:textId="67C4E785" w:rsidR="009A4564" w:rsidRPr="003F54B9" w:rsidRDefault="001926E9" w:rsidP="00710F0F">
      <w:pPr>
        <w:rPr>
          <w:rFonts w:ascii="Arial" w:hAnsi="Arial" w:cs="Arial"/>
        </w:rPr>
      </w:pPr>
      <w:r w:rsidRPr="003F54B9">
        <w:rPr>
          <w:rFonts w:ascii="Arial" w:hAnsi="Arial" w:cs="Arial"/>
        </w:rPr>
        <w:t>An a</w:t>
      </w:r>
      <w:r w:rsidR="009A4564" w:rsidRPr="003F54B9">
        <w:rPr>
          <w:rFonts w:ascii="Arial" w:hAnsi="Arial" w:cs="Arial"/>
        </w:rPr>
        <w:t>pplication must be submitted</w:t>
      </w:r>
      <w:r w:rsidRPr="003F54B9">
        <w:rPr>
          <w:rFonts w:ascii="Arial" w:hAnsi="Arial" w:cs="Arial"/>
        </w:rPr>
        <w:t xml:space="preserve"> </w:t>
      </w:r>
      <w:r w:rsidR="008E6C18" w:rsidRPr="003F54B9">
        <w:rPr>
          <w:rFonts w:ascii="Arial" w:hAnsi="Arial" w:cs="Arial"/>
        </w:rPr>
        <w:t xml:space="preserve">by email to </w:t>
      </w:r>
      <w:hyperlink r:id="rId19" w:history="1">
        <w:r w:rsidR="00C26E37" w:rsidRPr="00600D85">
          <w:rPr>
            <w:rStyle w:val="Hyperlink"/>
            <w:rFonts w:ascii="Arial" w:hAnsi="Arial" w:cs="Arial"/>
          </w:rPr>
          <w:t>4201CapitalGrant2@nysed.gov</w:t>
        </w:r>
      </w:hyperlink>
      <w:r w:rsidR="008E6C18" w:rsidRPr="003F54B9">
        <w:rPr>
          <w:rFonts w:ascii="Arial" w:hAnsi="Arial" w:cs="Arial"/>
          <w:color w:val="000000"/>
        </w:rPr>
        <w:t xml:space="preserve"> </w:t>
      </w:r>
      <w:r w:rsidRPr="003F54B9">
        <w:rPr>
          <w:rFonts w:ascii="Arial" w:hAnsi="Arial" w:cs="Arial"/>
        </w:rPr>
        <w:t xml:space="preserve">for each project using </w:t>
      </w:r>
      <w:r w:rsidR="009A4564" w:rsidRPr="003F54B9">
        <w:rPr>
          <w:rFonts w:ascii="Arial" w:hAnsi="Arial" w:cs="Arial"/>
        </w:rPr>
        <w:t xml:space="preserve">the </w:t>
      </w:r>
      <w:r w:rsidR="00555597" w:rsidRPr="003F54B9">
        <w:rPr>
          <w:rFonts w:ascii="Arial" w:hAnsi="Arial" w:cs="Arial"/>
        </w:rPr>
        <w:t xml:space="preserve">grant application </w:t>
      </w:r>
      <w:r w:rsidR="009A4564" w:rsidRPr="003F54B9">
        <w:rPr>
          <w:rFonts w:ascii="Arial" w:hAnsi="Arial" w:cs="Arial"/>
        </w:rPr>
        <w:t xml:space="preserve">form available at the </w:t>
      </w:r>
      <w:r w:rsidR="0025186D">
        <w:rPr>
          <w:rFonts w:ascii="Arial" w:hAnsi="Arial" w:cs="Arial"/>
          <w:color w:val="000000"/>
        </w:rPr>
        <w:t xml:space="preserve">on the </w:t>
      </w:r>
      <w:hyperlink r:id="rId20" w:history="1">
        <w:r w:rsidR="0025186D" w:rsidRPr="0025186D">
          <w:rPr>
            <w:rStyle w:val="Hyperlink"/>
            <w:rFonts w:ascii="Arial" w:hAnsi="Arial" w:cs="Arial"/>
          </w:rPr>
          <w:t>P-12 Funding Opportunities web page</w:t>
        </w:r>
      </w:hyperlink>
      <w:r w:rsidR="0025186D">
        <w:rPr>
          <w:rFonts w:ascii="Arial" w:hAnsi="Arial" w:cs="Arial"/>
          <w:color w:val="000000"/>
        </w:rPr>
        <w:t>.</w:t>
      </w:r>
      <w:r w:rsidR="0025186D">
        <w:rPr>
          <w:rFonts w:ascii="Arial" w:hAnsi="Arial" w:cs="Arial"/>
          <w:color w:val="000000"/>
        </w:rPr>
        <w:t xml:space="preserve"> </w:t>
      </w:r>
      <w:r w:rsidR="009A4564" w:rsidRPr="003F54B9">
        <w:rPr>
          <w:rFonts w:ascii="Arial" w:hAnsi="Arial" w:cs="Arial"/>
        </w:rPr>
        <w:t xml:space="preserve">There is no limitation on the number of </w:t>
      </w:r>
      <w:r w:rsidR="007D29D0" w:rsidRPr="003F54B9">
        <w:rPr>
          <w:rFonts w:ascii="Arial" w:hAnsi="Arial" w:cs="Arial"/>
        </w:rPr>
        <w:t xml:space="preserve">project </w:t>
      </w:r>
      <w:r w:rsidR="009A4564" w:rsidRPr="003F54B9">
        <w:rPr>
          <w:rFonts w:ascii="Arial" w:hAnsi="Arial" w:cs="Arial"/>
        </w:rPr>
        <w:t xml:space="preserve">applications a school may submit. </w:t>
      </w:r>
      <w:r w:rsidR="00CB7A20" w:rsidRPr="003F54B9">
        <w:rPr>
          <w:rFonts w:ascii="Arial" w:hAnsi="Arial" w:cs="Arial"/>
        </w:rPr>
        <w:t>However, a</w:t>
      </w:r>
      <w:r w:rsidR="00B00897" w:rsidRPr="003F54B9">
        <w:rPr>
          <w:rFonts w:ascii="Arial" w:hAnsi="Arial" w:cs="Arial"/>
        </w:rPr>
        <w:t xml:space="preserve"> </w:t>
      </w:r>
      <w:r w:rsidR="00CB7A20" w:rsidRPr="003F54B9">
        <w:rPr>
          <w:rFonts w:ascii="Arial" w:hAnsi="Arial" w:cs="Arial"/>
        </w:rPr>
        <w:t>s</w:t>
      </w:r>
      <w:r w:rsidR="00F82215" w:rsidRPr="003F54B9">
        <w:rPr>
          <w:rFonts w:ascii="Arial" w:hAnsi="Arial" w:cs="Arial"/>
        </w:rPr>
        <w:t xml:space="preserve">chool may only submit one </w:t>
      </w:r>
      <w:r w:rsidR="00CA5A4A" w:rsidRPr="003F54B9">
        <w:rPr>
          <w:rFonts w:ascii="Arial" w:hAnsi="Arial" w:cs="Arial"/>
        </w:rPr>
        <w:t xml:space="preserve">complete </w:t>
      </w:r>
      <w:r w:rsidR="00CB7A20" w:rsidRPr="003F54B9">
        <w:rPr>
          <w:rFonts w:ascii="Arial" w:hAnsi="Arial" w:cs="Arial"/>
        </w:rPr>
        <w:t xml:space="preserve">grant application </w:t>
      </w:r>
      <w:r w:rsidR="002423BC" w:rsidRPr="003F54B9">
        <w:rPr>
          <w:rFonts w:ascii="Arial" w:hAnsi="Arial" w:cs="Arial"/>
        </w:rPr>
        <w:t>electronic</w:t>
      </w:r>
      <w:r w:rsidR="00F82215" w:rsidRPr="003F54B9">
        <w:rPr>
          <w:rFonts w:ascii="Arial" w:hAnsi="Arial" w:cs="Arial"/>
        </w:rPr>
        <w:t xml:space="preserve"> form</w:t>
      </w:r>
      <w:r w:rsidR="002423BC" w:rsidRPr="003F54B9">
        <w:rPr>
          <w:rFonts w:ascii="Arial" w:hAnsi="Arial" w:cs="Arial"/>
        </w:rPr>
        <w:t xml:space="preserve"> (MS Excel)</w:t>
      </w:r>
      <w:r w:rsidR="00555597" w:rsidRPr="003F54B9">
        <w:rPr>
          <w:rFonts w:ascii="Arial" w:hAnsi="Arial" w:cs="Arial"/>
        </w:rPr>
        <w:t xml:space="preserve"> </w:t>
      </w:r>
      <w:r w:rsidR="00CB7A20" w:rsidRPr="003F54B9">
        <w:rPr>
          <w:rFonts w:ascii="Arial" w:hAnsi="Arial" w:cs="Arial"/>
        </w:rPr>
        <w:t>to</w:t>
      </w:r>
      <w:r w:rsidR="00555597" w:rsidRPr="003F54B9">
        <w:rPr>
          <w:rFonts w:ascii="Arial" w:hAnsi="Arial" w:cs="Arial"/>
        </w:rPr>
        <w:t xml:space="preserve"> SED </w:t>
      </w:r>
      <w:r w:rsidR="00CB7A20" w:rsidRPr="003F54B9">
        <w:rPr>
          <w:rFonts w:ascii="Arial" w:hAnsi="Arial" w:cs="Arial"/>
        </w:rPr>
        <w:t xml:space="preserve">for </w:t>
      </w:r>
      <w:r w:rsidR="00555597" w:rsidRPr="003F54B9">
        <w:rPr>
          <w:rFonts w:ascii="Arial" w:hAnsi="Arial" w:cs="Arial"/>
        </w:rPr>
        <w:t>review and scoring</w:t>
      </w:r>
      <w:r w:rsidR="00F82215" w:rsidRPr="003F54B9">
        <w:rPr>
          <w:rFonts w:ascii="Arial" w:hAnsi="Arial" w:cs="Arial"/>
        </w:rPr>
        <w:t xml:space="preserve">. </w:t>
      </w:r>
      <w:r w:rsidR="00CB7A20" w:rsidRPr="003F54B9">
        <w:rPr>
          <w:rFonts w:ascii="Arial" w:hAnsi="Arial" w:cs="Arial"/>
        </w:rPr>
        <w:t>If a school wishes to submit more than one project</w:t>
      </w:r>
      <w:r w:rsidR="007D29D0" w:rsidRPr="003F54B9">
        <w:rPr>
          <w:rFonts w:ascii="Arial" w:hAnsi="Arial" w:cs="Arial"/>
        </w:rPr>
        <w:t xml:space="preserve"> application</w:t>
      </w:r>
      <w:r w:rsidR="00CB7A20" w:rsidRPr="003F54B9">
        <w:rPr>
          <w:rFonts w:ascii="Arial" w:hAnsi="Arial" w:cs="Arial"/>
        </w:rPr>
        <w:t xml:space="preserve">, additional applications should be added as a new tab within the </w:t>
      </w:r>
      <w:r w:rsidR="002423BC" w:rsidRPr="003F54B9">
        <w:rPr>
          <w:rFonts w:ascii="Arial" w:hAnsi="Arial" w:cs="Arial"/>
        </w:rPr>
        <w:t>electronic</w:t>
      </w:r>
      <w:r w:rsidR="00CA5A4A" w:rsidRPr="003F54B9">
        <w:rPr>
          <w:rFonts w:ascii="Arial" w:hAnsi="Arial" w:cs="Arial"/>
        </w:rPr>
        <w:t xml:space="preserve"> </w:t>
      </w:r>
      <w:r w:rsidR="00CB7A20" w:rsidRPr="003F54B9">
        <w:rPr>
          <w:rFonts w:ascii="Arial" w:hAnsi="Arial" w:cs="Arial"/>
        </w:rPr>
        <w:t xml:space="preserve">form. Each tab name </w:t>
      </w:r>
      <w:r w:rsidR="009B03F7" w:rsidRPr="003F54B9">
        <w:rPr>
          <w:rFonts w:ascii="Arial" w:hAnsi="Arial" w:cs="Arial"/>
        </w:rPr>
        <w:t>should</w:t>
      </w:r>
      <w:r w:rsidR="00CB7A20" w:rsidRPr="003F54B9">
        <w:rPr>
          <w:rFonts w:ascii="Arial" w:hAnsi="Arial" w:cs="Arial"/>
        </w:rPr>
        <w:t xml:space="preserve"> include the priority number of the project.</w:t>
      </w:r>
      <w:r w:rsidR="008E6C18" w:rsidRPr="003F54B9">
        <w:rPr>
          <w:rFonts w:ascii="Arial" w:hAnsi="Arial" w:cs="Arial"/>
        </w:rPr>
        <w:t xml:space="preserve"> In addition, applicants must submit </w:t>
      </w:r>
      <w:r w:rsidR="00634EAA" w:rsidRPr="003F54B9">
        <w:rPr>
          <w:rFonts w:ascii="Arial" w:hAnsi="Arial" w:cs="Arial"/>
        </w:rPr>
        <w:t xml:space="preserve">a hard copy of </w:t>
      </w:r>
      <w:r w:rsidR="008E6C18" w:rsidRPr="003F54B9">
        <w:rPr>
          <w:rFonts w:ascii="Arial" w:hAnsi="Arial" w:cs="Arial"/>
        </w:rPr>
        <w:t xml:space="preserve">the application cover page with </w:t>
      </w:r>
      <w:r w:rsidR="00634EAA" w:rsidRPr="003F54B9">
        <w:rPr>
          <w:rFonts w:ascii="Arial" w:hAnsi="Arial" w:cs="Arial"/>
        </w:rPr>
        <w:t xml:space="preserve">an </w:t>
      </w:r>
      <w:r w:rsidR="008E6C18" w:rsidRPr="003F54B9">
        <w:rPr>
          <w:rFonts w:ascii="Arial" w:hAnsi="Arial" w:cs="Arial"/>
        </w:rPr>
        <w:t>original signature of the Chief Administrative Officer.</w:t>
      </w:r>
    </w:p>
    <w:p w14:paraId="77784694" w14:textId="77777777" w:rsidR="00831148" w:rsidRPr="003F54B9" w:rsidRDefault="00831148" w:rsidP="00831148">
      <w:pPr>
        <w:rPr>
          <w:rFonts w:ascii="Arial" w:hAnsi="Arial" w:cs="Arial"/>
          <w:b/>
        </w:rPr>
      </w:pPr>
    </w:p>
    <w:p w14:paraId="4C8BF2C1" w14:textId="4D4F54E2" w:rsidR="00831148" w:rsidRPr="003F54B9" w:rsidRDefault="00831148" w:rsidP="00831148">
      <w:pPr>
        <w:rPr>
          <w:rFonts w:ascii="Arial" w:hAnsi="Arial" w:cs="Arial"/>
        </w:rPr>
      </w:pPr>
      <w:r w:rsidRPr="003F54B9">
        <w:rPr>
          <w:rFonts w:ascii="Arial" w:hAnsi="Arial" w:cs="Arial"/>
          <w:b/>
        </w:rPr>
        <w:t>Project requests that are not received by the application deadline will not be considered.</w:t>
      </w:r>
    </w:p>
    <w:p w14:paraId="225FBEC2" w14:textId="67F0455B" w:rsidR="009A4564" w:rsidRPr="003F54B9" w:rsidRDefault="009A4564" w:rsidP="00710F0F">
      <w:pPr>
        <w:rPr>
          <w:rFonts w:ascii="Arial" w:hAnsi="Arial" w:cs="Arial"/>
          <w:u w:val="single"/>
        </w:rPr>
      </w:pPr>
    </w:p>
    <w:p w14:paraId="07A191B9" w14:textId="59B8FA60" w:rsidR="00E07F7B" w:rsidRPr="003F54B9" w:rsidRDefault="00E07F7B" w:rsidP="00710F0F">
      <w:pPr>
        <w:rPr>
          <w:rFonts w:ascii="Arial" w:hAnsi="Arial" w:cs="Arial"/>
          <w:u w:val="single"/>
        </w:rPr>
      </w:pPr>
    </w:p>
    <w:p w14:paraId="03FDA0F8" w14:textId="498B09D4" w:rsidR="00E07F7B" w:rsidRPr="003F54B9" w:rsidRDefault="00E07F7B" w:rsidP="00E07F7B">
      <w:pPr>
        <w:rPr>
          <w:rFonts w:ascii="Arial" w:hAnsi="Arial" w:cs="Arial"/>
          <w:u w:val="single"/>
        </w:rPr>
      </w:pPr>
      <w:r w:rsidRPr="003F54B9">
        <w:rPr>
          <w:rFonts w:ascii="Arial" w:hAnsi="Arial" w:cs="Arial"/>
          <w:u w:val="single"/>
        </w:rPr>
        <w:t xml:space="preserve">Instructions for completing </w:t>
      </w:r>
      <w:r w:rsidR="00D35997" w:rsidRPr="003F54B9">
        <w:rPr>
          <w:rFonts w:ascii="Arial" w:hAnsi="Arial" w:cs="Arial"/>
          <w:u w:val="single"/>
        </w:rPr>
        <w:t>Emergency Applications</w:t>
      </w:r>
      <w:r w:rsidRPr="003F54B9">
        <w:rPr>
          <w:rFonts w:ascii="Arial" w:hAnsi="Arial" w:cs="Arial"/>
          <w:u w:val="single"/>
        </w:rPr>
        <w:t xml:space="preserve"> </w:t>
      </w:r>
    </w:p>
    <w:p w14:paraId="50124294" w14:textId="77777777" w:rsidR="00E07F7B" w:rsidRPr="003F54B9" w:rsidRDefault="00E07F7B" w:rsidP="00D35997">
      <w:pPr>
        <w:rPr>
          <w:rFonts w:ascii="Arial" w:hAnsi="Arial" w:cs="Arial"/>
          <w:u w:val="single"/>
        </w:rPr>
      </w:pPr>
    </w:p>
    <w:p w14:paraId="1B4C451E" w14:textId="2DDAE326" w:rsidR="00E07F7B" w:rsidRPr="003F54B9" w:rsidRDefault="00E07F7B" w:rsidP="00E07F7B">
      <w:pPr>
        <w:rPr>
          <w:rFonts w:ascii="Arial" w:hAnsi="Arial" w:cs="Arial"/>
          <w:lang w:bidi="en-US"/>
        </w:rPr>
      </w:pPr>
      <w:r w:rsidRPr="003F54B9">
        <w:rPr>
          <w:rFonts w:ascii="Arial" w:hAnsi="Arial" w:cs="Arial"/>
        </w:rPr>
        <w:t xml:space="preserve">For Emergency applications, it is not necessary to meet all of the criteria listed in the various narrative sections. </w:t>
      </w:r>
      <w:r w:rsidRPr="003F54B9">
        <w:rPr>
          <w:rFonts w:ascii="Arial" w:hAnsi="Arial" w:cs="Arial"/>
          <w:lang w:bidi="en-US"/>
        </w:rPr>
        <w:t>The following forms must be submitted with the appropriate signatures</w:t>
      </w:r>
      <w:r w:rsidR="00DB2DE5" w:rsidRPr="003F54B9">
        <w:rPr>
          <w:rFonts w:ascii="Arial" w:hAnsi="Arial" w:cs="Arial"/>
          <w:lang w:bidi="en-US"/>
        </w:rPr>
        <w:t>, as either Word documents or PDFs</w:t>
      </w:r>
      <w:r w:rsidRPr="003F54B9">
        <w:rPr>
          <w:rFonts w:ascii="Arial" w:hAnsi="Arial" w:cs="Arial"/>
          <w:lang w:bidi="en-US"/>
        </w:rPr>
        <w:t>:</w:t>
      </w:r>
    </w:p>
    <w:p w14:paraId="3D5353C4" w14:textId="1BF0EB9D" w:rsidR="0048299A" w:rsidRPr="003F54B9" w:rsidRDefault="009F609D" w:rsidP="00E07F7B">
      <w:pPr>
        <w:numPr>
          <w:ilvl w:val="0"/>
          <w:numId w:val="30"/>
        </w:numPr>
        <w:rPr>
          <w:rFonts w:ascii="Arial" w:hAnsi="Arial" w:cs="Arial"/>
          <w:lang w:bidi="en-US"/>
        </w:rPr>
      </w:pPr>
      <w:r w:rsidRPr="003F54B9">
        <w:rPr>
          <w:rFonts w:ascii="Arial" w:hAnsi="Arial" w:cs="Arial"/>
          <w:lang w:bidi="en-US"/>
        </w:rPr>
        <w:t xml:space="preserve">Facility Grant Program EMERGENCY Application </w:t>
      </w:r>
      <w:r w:rsidR="0048299A" w:rsidRPr="003F54B9">
        <w:rPr>
          <w:rFonts w:ascii="Arial" w:hAnsi="Arial" w:cs="Arial"/>
          <w:lang w:bidi="en-US"/>
        </w:rPr>
        <w:t>in Excel/PDF including budget, and questions</w:t>
      </w:r>
      <w:r w:rsidRPr="003F54B9">
        <w:rPr>
          <w:rFonts w:ascii="Arial" w:hAnsi="Arial" w:cs="Arial"/>
          <w:lang w:bidi="en-US"/>
        </w:rPr>
        <w:t xml:space="preserve"> answered.</w:t>
      </w:r>
    </w:p>
    <w:p w14:paraId="5F373350" w14:textId="3997F961" w:rsidR="00031391" w:rsidRDefault="00031391" w:rsidP="00DB2DE5">
      <w:pPr>
        <w:numPr>
          <w:ilvl w:val="0"/>
          <w:numId w:val="30"/>
        </w:numPr>
        <w:rPr>
          <w:rFonts w:ascii="Arial" w:hAnsi="Arial" w:cs="Arial"/>
          <w:lang w:bidi="en-US"/>
        </w:rPr>
      </w:pPr>
      <w:r>
        <w:rPr>
          <w:rFonts w:ascii="Arial" w:hAnsi="Arial" w:cs="Arial"/>
          <w:lang w:bidi="en-US"/>
        </w:rPr>
        <w:t>Backup documentation indicating submission to insurance company and the company’s response indicating coverage amount.</w:t>
      </w:r>
    </w:p>
    <w:p w14:paraId="070BD787" w14:textId="6D5E8C3F" w:rsidR="00250FF2" w:rsidRPr="003F54B9" w:rsidRDefault="00250FF2" w:rsidP="00DB2DE5">
      <w:pPr>
        <w:numPr>
          <w:ilvl w:val="0"/>
          <w:numId w:val="30"/>
        </w:numPr>
        <w:rPr>
          <w:rFonts w:ascii="Arial" w:hAnsi="Arial" w:cs="Arial"/>
          <w:lang w:bidi="en-US"/>
        </w:rPr>
      </w:pPr>
      <w:r w:rsidRPr="003F54B9">
        <w:rPr>
          <w:rFonts w:ascii="Arial" w:hAnsi="Arial" w:cs="Arial"/>
          <w:lang w:bidi="en-US"/>
        </w:rPr>
        <w:lastRenderedPageBreak/>
        <w:t>Three written quotes (be sure the quotes are detailed)</w:t>
      </w:r>
    </w:p>
    <w:p w14:paraId="79EC3009" w14:textId="17D311CA" w:rsidR="00DB2DE5" w:rsidRPr="003F54B9" w:rsidRDefault="00DB2DE5" w:rsidP="00DB2DE5">
      <w:pPr>
        <w:numPr>
          <w:ilvl w:val="0"/>
          <w:numId w:val="30"/>
        </w:numPr>
        <w:rPr>
          <w:rFonts w:ascii="Arial" w:hAnsi="Arial" w:cs="Arial"/>
          <w:lang w:bidi="en-US"/>
        </w:rPr>
      </w:pPr>
      <w:r w:rsidRPr="003F54B9">
        <w:rPr>
          <w:rFonts w:ascii="Arial" w:hAnsi="Arial" w:cs="Arial"/>
          <w:lang w:bidi="en-US"/>
        </w:rPr>
        <w:t xml:space="preserve">Any other </w:t>
      </w:r>
      <w:r w:rsidR="00AA1066" w:rsidRPr="003F54B9">
        <w:rPr>
          <w:rFonts w:ascii="Arial" w:hAnsi="Arial" w:cs="Arial"/>
          <w:lang w:bidi="en-US"/>
        </w:rPr>
        <w:t xml:space="preserve">supporting </w:t>
      </w:r>
      <w:r w:rsidRPr="003F54B9">
        <w:rPr>
          <w:rFonts w:ascii="Arial" w:hAnsi="Arial" w:cs="Arial"/>
          <w:lang w:bidi="en-US"/>
        </w:rPr>
        <w:t>documents deemed necessary</w:t>
      </w:r>
      <w:r w:rsidR="00AA1066" w:rsidRPr="003F54B9">
        <w:rPr>
          <w:rFonts w:ascii="Arial" w:hAnsi="Arial" w:cs="Arial"/>
          <w:lang w:bidi="en-US"/>
        </w:rPr>
        <w:t xml:space="preserve"> by the school to support the emergency request</w:t>
      </w:r>
      <w:r w:rsidRPr="003F54B9">
        <w:rPr>
          <w:rFonts w:ascii="Arial" w:hAnsi="Arial" w:cs="Arial"/>
          <w:lang w:bidi="en-US"/>
        </w:rPr>
        <w:t xml:space="preserve"> </w:t>
      </w:r>
    </w:p>
    <w:p w14:paraId="1F784871" w14:textId="5FACC577" w:rsidR="00E07F7B" w:rsidRPr="003F54B9" w:rsidRDefault="00E07F7B" w:rsidP="00E07F7B">
      <w:pPr>
        <w:rPr>
          <w:rFonts w:ascii="Arial" w:hAnsi="Arial" w:cs="Arial"/>
          <w:lang w:bidi="en-US"/>
        </w:rPr>
      </w:pPr>
    </w:p>
    <w:p w14:paraId="02205188" w14:textId="710B71A4" w:rsidR="00E07F7B" w:rsidRPr="003F54B9" w:rsidRDefault="00E07F7B" w:rsidP="00E07F7B">
      <w:pPr>
        <w:rPr>
          <w:rFonts w:ascii="Arial" w:hAnsi="Arial" w:cs="Arial"/>
          <w:lang w:bidi="en-US"/>
        </w:rPr>
      </w:pPr>
      <w:r w:rsidRPr="003F54B9">
        <w:rPr>
          <w:rFonts w:ascii="Arial" w:hAnsi="Arial" w:cs="Arial"/>
          <w:lang w:bidi="en-US"/>
        </w:rPr>
        <w:t xml:space="preserve">Send all documentation to </w:t>
      </w:r>
      <w:hyperlink r:id="rId21" w:history="1">
        <w:r w:rsidR="00C26E37" w:rsidRPr="00600D85">
          <w:rPr>
            <w:rStyle w:val="Hyperlink"/>
            <w:rFonts w:ascii="Arial" w:hAnsi="Arial" w:cs="Arial"/>
            <w:lang w:bidi="en-US"/>
          </w:rPr>
          <w:t>4201CapitalGrant2@nysed.gov</w:t>
        </w:r>
      </w:hyperlink>
      <w:r w:rsidRPr="003F54B9">
        <w:rPr>
          <w:rFonts w:ascii="Arial" w:hAnsi="Arial" w:cs="Arial"/>
          <w:lang w:bidi="en-US"/>
        </w:rPr>
        <w:t>.</w:t>
      </w:r>
    </w:p>
    <w:p w14:paraId="3ABEE8EB" w14:textId="77777777" w:rsidR="005B4D19" w:rsidRDefault="005B4D19" w:rsidP="00710F0F">
      <w:pPr>
        <w:rPr>
          <w:rFonts w:ascii="Arial" w:hAnsi="Arial" w:cs="Arial"/>
          <w:u w:val="single"/>
        </w:rPr>
      </w:pPr>
      <w:bookmarkStart w:id="1" w:name="The_Review_Process"/>
      <w:bookmarkStart w:id="2" w:name="LGRMIF_requirements_and_forms"/>
      <w:bookmarkEnd w:id="1"/>
      <w:bookmarkEnd w:id="2"/>
    </w:p>
    <w:p w14:paraId="4E25DE76" w14:textId="4A4456B3" w:rsidR="00710F0F" w:rsidRPr="003F54B9" w:rsidRDefault="00710F0F" w:rsidP="00710F0F">
      <w:pPr>
        <w:rPr>
          <w:rFonts w:ascii="Arial" w:hAnsi="Arial" w:cs="Arial"/>
          <w:u w:val="single"/>
        </w:rPr>
      </w:pPr>
      <w:r w:rsidRPr="003F54B9">
        <w:rPr>
          <w:rFonts w:ascii="Arial" w:hAnsi="Arial" w:cs="Arial"/>
          <w:u w:val="single"/>
        </w:rPr>
        <w:t>Review Process</w:t>
      </w:r>
      <w:r w:rsidR="00797648" w:rsidRPr="003F54B9">
        <w:rPr>
          <w:rFonts w:ascii="Arial" w:hAnsi="Arial" w:cs="Arial"/>
          <w:u w:val="single"/>
        </w:rPr>
        <w:t>:</w:t>
      </w:r>
    </w:p>
    <w:p w14:paraId="1DD4215F" w14:textId="77777777" w:rsidR="00710F0F" w:rsidRPr="003F54B9" w:rsidRDefault="00710F0F" w:rsidP="00710F0F">
      <w:pPr>
        <w:rPr>
          <w:rFonts w:ascii="Arial" w:hAnsi="Arial" w:cs="Arial"/>
          <w:u w:val="single"/>
        </w:rPr>
      </w:pPr>
    </w:p>
    <w:p w14:paraId="03A5ECA3" w14:textId="2A52A89B" w:rsidR="001D2AD8" w:rsidRPr="003F54B9" w:rsidRDefault="00D0205A" w:rsidP="00FA0C40">
      <w:pPr>
        <w:pStyle w:val="BodyTextIndent"/>
        <w:ind w:firstLine="0"/>
        <w:jc w:val="both"/>
        <w:rPr>
          <w:rFonts w:ascii="Arial" w:hAnsi="Arial" w:cs="Arial"/>
        </w:rPr>
      </w:pPr>
      <w:r w:rsidRPr="003F54B9">
        <w:rPr>
          <w:rFonts w:ascii="Arial" w:hAnsi="Arial" w:cs="Arial"/>
        </w:rPr>
        <w:t xml:space="preserve">An SED </w:t>
      </w:r>
      <w:r w:rsidR="00031B94" w:rsidRPr="003F54B9">
        <w:rPr>
          <w:rFonts w:ascii="Arial" w:hAnsi="Arial" w:cs="Arial"/>
        </w:rPr>
        <w:t xml:space="preserve">evaluation committee, consisting of at least </w:t>
      </w:r>
      <w:r w:rsidR="00FA0C40" w:rsidRPr="003F54B9">
        <w:rPr>
          <w:rFonts w:ascii="Arial" w:hAnsi="Arial" w:cs="Arial"/>
        </w:rPr>
        <w:t xml:space="preserve">two </w:t>
      </w:r>
      <w:r w:rsidR="00031B94" w:rsidRPr="003F54B9">
        <w:rPr>
          <w:rFonts w:ascii="Arial" w:hAnsi="Arial" w:cs="Arial"/>
        </w:rPr>
        <w:t xml:space="preserve">evaluators, will review </w:t>
      </w:r>
      <w:r w:rsidR="00F623B1" w:rsidRPr="003F54B9">
        <w:rPr>
          <w:rFonts w:ascii="Arial" w:hAnsi="Arial" w:cs="Arial"/>
        </w:rPr>
        <w:t>all applications</w:t>
      </w:r>
      <w:r w:rsidR="00031B94" w:rsidRPr="003F54B9">
        <w:rPr>
          <w:rFonts w:ascii="Arial" w:hAnsi="Arial" w:cs="Arial"/>
        </w:rPr>
        <w:t xml:space="preserve"> </w:t>
      </w:r>
      <w:r w:rsidR="00F623B1" w:rsidRPr="003F54B9">
        <w:rPr>
          <w:rFonts w:ascii="Arial" w:hAnsi="Arial" w:cs="Arial"/>
        </w:rPr>
        <w:t xml:space="preserve">for completeness and verify that all eligibility criteria are met. If a proposal does not meet the eligibility standards, the proposal will be eliminated from further review.  </w:t>
      </w:r>
    </w:p>
    <w:p w14:paraId="6C25559D" w14:textId="77777777" w:rsidR="001D2AD8" w:rsidRPr="003F54B9" w:rsidRDefault="001D2AD8" w:rsidP="00FA0C40">
      <w:pPr>
        <w:pStyle w:val="BodyTextIndent"/>
        <w:ind w:firstLine="0"/>
        <w:jc w:val="both"/>
        <w:rPr>
          <w:rFonts w:ascii="Arial" w:hAnsi="Arial" w:cs="Arial"/>
        </w:rPr>
      </w:pPr>
    </w:p>
    <w:p w14:paraId="0D51FC1F" w14:textId="5298DDD0" w:rsidR="00FA0C40" w:rsidRPr="003F54B9" w:rsidRDefault="001D2AD8" w:rsidP="00FA0C40">
      <w:pPr>
        <w:pStyle w:val="BodyTextIndent"/>
        <w:ind w:firstLine="0"/>
        <w:jc w:val="both"/>
        <w:rPr>
          <w:rFonts w:ascii="Arial" w:hAnsi="Arial" w:cs="Arial"/>
        </w:rPr>
      </w:pPr>
      <w:r w:rsidRPr="003F54B9">
        <w:rPr>
          <w:rFonts w:ascii="Arial" w:hAnsi="Arial" w:cs="Arial"/>
          <w:color w:val="000000"/>
        </w:rPr>
        <w:t xml:space="preserve">Each reviewer will score the proposal according to the indicated point criteria in the </w:t>
      </w:r>
      <w:r w:rsidR="00757819" w:rsidRPr="003F54B9">
        <w:rPr>
          <w:rFonts w:ascii="Arial" w:hAnsi="Arial" w:cs="Arial"/>
          <w:color w:val="000000"/>
        </w:rPr>
        <w:t xml:space="preserve">Scoring </w:t>
      </w:r>
      <w:r w:rsidRPr="003F54B9">
        <w:rPr>
          <w:rFonts w:ascii="Arial" w:hAnsi="Arial" w:cs="Arial"/>
          <w:color w:val="000000"/>
        </w:rPr>
        <w:t xml:space="preserve">Rubric. </w:t>
      </w:r>
      <w:r w:rsidR="00FA0C40" w:rsidRPr="003F54B9">
        <w:rPr>
          <w:rFonts w:ascii="Arial" w:hAnsi="Arial" w:cs="Arial"/>
          <w:color w:val="000000"/>
        </w:rPr>
        <w:t xml:space="preserve">If individual scores are more than 15 points apart, another reviewer will score the application.  The two scores closest in numeric value will be averaged to calculate the final average score of the application. </w:t>
      </w:r>
      <w:r w:rsidR="00FA0C40" w:rsidRPr="00441895">
        <w:rPr>
          <w:rFonts w:ascii="Arial" w:hAnsi="Arial" w:cs="Arial"/>
          <w:szCs w:val="24"/>
        </w:rPr>
        <w:t xml:space="preserve"> </w:t>
      </w:r>
      <w:r w:rsidR="00FA0C40" w:rsidRPr="003F54B9">
        <w:rPr>
          <w:rFonts w:ascii="Arial" w:hAnsi="Arial" w:cs="Arial"/>
        </w:rPr>
        <w:t>If the third reviewer’s score is equal to the average of the two original scores, the third reviewer’s score will become the final score.</w:t>
      </w:r>
    </w:p>
    <w:p w14:paraId="1CFE3974" w14:textId="77777777" w:rsidR="00F623B1" w:rsidRPr="003F54B9" w:rsidRDefault="00F623B1" w:rsidP="005C6012">
      <w:pPr>
        <w:rPr>
          <w:rFonts w:ascii="Arial" w:hAnsi="Arial" w:cs="Arial"/>
        </w:rPr>
      </w:pPr>
    </w:p>
    <w:p w14:paraId="71277BD8" w14:textId="738198D2" w:rsidR="00A470FA" w:rsidRPr="003F54B9" w:rsidRDefault="00F623B1">
      <w:pPr>
        <w:rPr>
          <w:rFonts w:ascii="Arial" w:hAnsi="Arial" w:cs="Arial"/>
        </w:rPr>
      </w:pPr>
      <w:r w:rsidRPr="003F54B9">
        <w:rPr>
          <w:rFonts w:ascii="Arial" w:hAnsi="Arial" w:cs="Arial"/>
        </w:rPr>
        <w:t xml:space="preserve">The evaluation committee will review each proposal </w:t>
      </w:r>
      <w:r w:rsidR="0076253A" w:rsidRPr="003F54B9">
        <w:rPr>
          <w:rFonts w:ascii="Arial" w:hAnsi="Arial" w:cs="Arial"/>
        </w:rPr>
        <w:t xml:space="preserve">independently </w:t>
      </w:r>
      <w:r w:rsidR="00031B94" w:rsidRPr="003F54B9">
        <w:rPr>
          <w:rFonts w:ascii="Arial" w:hAnsi="Arial" w:cs="Arial"/>
        </w:rPr>
        <w:t xml:space="preserve">and </w:t>
      </w:r>
      <w:r w:rsidR="00DB1B28" w:rsidRPr="003F54B9">
        <w:rPr>
          <w:rFonts w:ascii="Arial" w:hAnsi="Arial" w:cs="Arial"/>
        </w:rPr>
        <w:t>calculate</w:t>
      </w:r>
      <w:r w:rsidR="00031B94" w:rsidRPr="003F54B9">
        <w:rPr>
          <w:rFonts w:ascii="Arial" w:hAnsi="Arial" w:cs="Arial"/>
        </w:rPr>
        <w:t xml:space="preserve"> a score based on the scoring rubric below.  </w:t>
      </w:r>
    </w:p>
    <w:p w14:paraId="50931C6D" w14:textId="36B66E8B" w:rsidR="00FA0C40" w:rsidRPr="003F54B9" w:rsidRDefault="00FA0C40" w:rsidP="00F623B1">
      <w:pPr>
        <w:rPr>
          <w:rFonts w:ascii="Arial" w:hAnsi="Arial" w:cs="Arial"/>
        </w:rPr>
      </w:pPr>
    </w:p>
    <w:p w14:paraId="0FBBA862" w14:textId="13D90F61" w:rsidR="00FA0C40" w:rsidRPr="003F54B9" w:rsidRDefault="00FA0C40" w:rsidP="00F623B1">
      <w:pPr>
        <w:rPr>
          <w:rFonts w:ascii="Arial" w:hAnsi="Arial" w:cs="Arial"/>
        </w:rPr>
      </w:pPr>
      <w:r w:rsidRPr="003F54B9">
        <w:rPr>
          <w:rFonts w:ascii="Arial" w:hAnsi="Arial" w:cs="Arial"/>
          <w:color w:val="000000"/>
        </w:rPr>
        <w:t xml:space="preserve">Proposals that receive a final average score of </w:t>
      </w:r>
      <w:r w:rsidR="00A470FA" w:rsidRPr="003F54B9">
        <w:rPr>
          <w:rFonts w:ascii="Arial" w:hAnsi="Arial" w:cs="Arial"/>
          <w:color w:val="000000"/>
        </w:rPr>
        <w:t>5</w:t>
      </w:r>
      <w:r w:rsidRPr="003F54B9">
        <w:rPr>
          <w:rFonts w:ascii="Arial" w:hAnsi="Arial" w:cs="Arial"/>
          <w:color w:val="000000"/>
        </w:rPr>
        <w:t xml:space="preserve">0 or more </w:t>
      </w:r>
      <w:r w:rsidR="00831148" w:rsidRPr="003F54B9">
        <w:rPr>
          <w:rFonts w:ascii="Arial" w:hAnsi="Arial" w:cs="Arial"/>
          <w:color w:val="000000"/>
        </w:rPr>
        <w:t xml:space="preserve">out of 100 </w:t>
      </w:r>
      <w:r w:rsidRPr="003F54B9">
        <w:rPr>
          <w:rFonts w:ascii="Arial" w:hAnsi="Arial" w:cs="Arial"/>
          <w:color w:val="000000"/>
        </w:rPr>
        <w:t xml:space="preserve">will be considered for funding.  </w:t>
      </w:r>
    </w:p>
    <w:p w14:paraId="61A38346" w14:textId="58F00532" w:rsidR="00FA0C40" w:rsidRPr="003F54B9" w:rsidRDefault="00FA0C40" w:rsidP="00F623B1">
      <w:pPr>
        <w:rPr>
          <w:rFonts w:ascii="Arial" w:hAnsi="Arial" w:cs="Arial"/>
        </w:rPr>
      </w:pPr>
    </w:p>
    <w:p w14:paraId="66A663A8" w14:textId="7BE4C6B9" w:rsidR="00932D4E" w:rsidRPr="003F54B9" w:rsidRDefault="00932D4E" w:rsidP="005C6012">
      <w:pPr>
        <w:rPr>
          <w:rFonts w:ascii="Arial" w:hAnsi="Arial" w:cs="Arial"/>
        </w:rPr>
      </w:pPr>
    </w:p>
    <w:p w14:paraId="5B7CDDFC" w14:textId="276464B3" w:rsidR="004D7501" w:rsidRPr="003F54B9" w:rsidRDefault="004D7501" w:rsidP="004D7501">
      <w:pPr>
        <w:rPr>
          <w:rFonts w:ascii="Arial" w:hAnsi="Arial" w:cs="Arial"/>
          <w:u w:val="single"/>
        </w:rPr>
      </w:pPr>
      <w:r w:rsidRPr="003F54B9">
        <w:rPr>
          <w:rFonts w:ascii="Arial" w:hAnsi="Arial" w:cs="Arial"/>
          <w:u w:val="single"/>
        </w:rPr>
        <w:t>The Review Process for Emergency Projects</w:t>
      </w:r>
    </w:p>
    <w:p w14:paraId="5177EC90" w14:textId="77777777" w:rsidR="00D35997" w:rsidRPr="003F54B9" w:rsidRDefault="00D35997" w:rsidP="004D7501">
      <w:pPr>
        <w:rPr>
          <w:rFonts w:ascii="Arial" w:hAnsi="Arial" w:cs="Arial"/>
          <w:u w:val="single"/>
        </w:rPr>
      </w:pPr>
    </w:p>
    <w:p w14:paraId="1251F292" w14:textId="4D48057B" w:rsidR="00DB2DE5" w:rsidRPr="003F54B9" w:rsidRDefault="004D7501" w:rsidP="004D7501">
      <w:pPr>
        <w:rPr>
          <w:rFonts w:ascii="Arial" w:hAnsi="Arial" w:cs="Arial"/>
          <w:lang w:bidi="en-US"/>
        </w:rPr>
      </w:pPr>
      <w:r w:rsidRPr="003F54B9">
        <w:rPr>
          <w:rFonts w:ascii="Arial" w:hAnsi="Arial" w:cs="Arial"/>
          <w:lang w:bidi="en-US"/>
        </w:rPr>
        <w:t xml:space="preserve">The emergency project request will </w:t>
      </w:r>
      <w:r w:rsidR="00A908BC" w:rsidRPr="003F54B9">
        <w:rPr>
          <w:rFonts w:ascii="Arial" w:hAnsi="Arial" w:cs="Arial"/>
          <w:lang w:bidi="en-US"/>
        </w:rPr>
        <w:t xml:space="preserve">be </w:t>
      </w:r>
      <w:r w:rsidRPr="003F54B9">
        <w:rPr>
          <w:rFonts w:ascii="Arial" w:hAnsi="Arial" w:cs="Arial"/>
          <w:lang w:bidi="en-US"/>
        </w:rPr>
        <w:t>forward</w:t>
      </w:r>
      <w:r w:rsidR="00A908BC" w:rsidRPr="003F54B9">
        <w:rPr>
          <w:rFonts w:ascii="Arial" w:hAnsi="Arial" w:cs="Arial"/>
          <w:lang w:bidi="en-US"/>
        </w:rPr>
        <w:t>ed to</w:t>
      </w:r>
      <w:r w:rsidRPr="003F54B9">
        <w:rPr>
          <w:rFonts w:ascii="Arial" w:hAnsi="Arial" w:cs="Arial"/>
          <w:lang w:bidi="en-US"/>
        </w:rPr>
        <w:t xml:space="preserve"> the review team. The team reviews the application and makes recommendations. Although funds are set aside for </w:t>
      </w:r>
      <w:r w:rsidR="00D35997" w:rsidRPr="003F54B9">
        <w:rPr>
          <w:rFonts w:ascii="Arial" w:hAnsi="Arial" w:cs="Arial"/>
          <w:lang w:bidi="en-US"/>
        </w:rPr>
        <w:t>e</w:t>
      </w:r>
      <w:r w:rsidRPr="003F54B9">
        <w:rPr>
          <w:rFonts w:ascii="Arial" w:hAnsi="Arial" w:cs="Arial"/>
          <w:lang w:bidi="en-US"/>
        </w:rPr>
        <w:t xml:space="preserve">mergency applications, these applications generally fall outside of the regular grant </w:t>
      </w:r>
      <w:r w:rsidR="00A908BC" w:rsidRPr="003F54B9">
        <w:rPr>
          <w:rFonts w:ascii="Arial" w:hAnsi="Arial" w:cs="Arial"/>
          <w:lang w:bidi="en-US"/>
        </w:rPr>
        <w:t xml:space="preserve">application </w:t>
      </w:r>
      <w:r w:rsidRPr="003F54B9">
        <w:rPr>
          <w:rFonts w:ascii="Arial" w:hAnsi="Arial" w:cs="Arial"/>
          <w:lang w:bidi="en-US"/>
        </w:rPr>
        <w:t xml:space="preserve">cycle and thus require separate authorization. You should be prepared to pay expenses up front as there could be delays in payment from the State if awarded a grant. Upon review and approval of an emergency, </w:t>
      </w:r>
      <w:r w:rsidR="00D35997" w:rsidRPr="003F54B9">
        <w:rPr>
          <w:rFonts w:ascii="Arial" w:hAnsi="Arial" w:cs="Arial"/>
          <w:lang w:bidi="en-US"/>
        </w:rPr>
        <w:t xml:space="preserve">SED </w:t>
      </w:r>
      <w:r w:rsidRPr="003F54B9">
        <w:rPr>
          <w:rFonts w:ascii="Arial" w:hAnsi="Arial" w:cs="Arial"/>
          <w:lang w:bidi="en-US"/>
        </w:rPr>
        <w:t xml:space="preserve">will notify the </w:t>
      </w:r>
      <w:r w:rsidR="00D35997" w:rsidRPr="003F54B9">
        <w:rPr>
          <w:rFonts w:ascii="Arial" w:hAnsi="Arial" w:cs="Arial"/>
          <w:lang w:bidi="en-US"/>
        </w:rPr>
        <w:t>school b</w:t>
      </w:r>
      <w:r w:rsidRPr="003F54B9">
        <w:rPr>
          <w:rFonts w:ascii="Arial" w:hAnsi="Arial" w:cs="Arial"/>
          <w:lang w:bidi="en-US"/>
        </w:rPr>
        <w:t>y e-mail</w:t>
      </w:r>
      <w:r w:rsidR="00DB2DE5" w:rsidRPr="003F54B9">
        <w:rPr>
          <w:rFonts w:ascii="Arial" w:hAnsi="Arial" w:cs="Arial"/>
          <w:lang w:bidi="en-US"/>
        </w:rPr>
        <w:t>.</w:t>
      </w:r>
      <w:r w:rsidRPr="003F54B9">
        <w:rPr>
          <w:rFonts w:ascii="Arial" w:hAnsi="Arial" w:cs="Arial"/>
          <w:lang w:bidi="en-US"/>
        </w:rPr>
        <w:t xml:space="preserve"> </w:t>
      </w:r>
      <w:r w:rsidR="00084766" w:rsidRPr="003F54B9">
        <w:rPr>
          <w:rFonts w:ascii="Arial" w:hAnsi="Arial" w:cs="Arial"/>
        </w:rPr>
        <w:t>If awarded an emergency project, existing awardees will have their contract amended and must be approved by the State Comptroller. New awardees will receive a new contract.</w:t>
      </w:r>
      <w:r w:rsidR="0048299A" w:rsidRPr="003F54B9">
        <w:rPr>
          <w:rFonts w:ascii="Arial" w:hAnsi="Arial" w:cs="Arial"/>
        </w:rPr>
        <w:t xml:space="preserve"> Projects are subject to review and are not guaranteed funding.</w:t>
      </w:r>
    </w:p>
    <w:p w14:paraId="02FEF42B" w14:textId="77777777" w:rsidR="00DB2DE5" w:rsidRPr="003F54B9" w:rsidRDefault="00DB2DE5" w:rsidP="004D7501">
      <w:pPr>
        <w:rPr>
          <w:rFonts w:ascii="Arial" w:hAnsi="Arial" w:cs="Arial"/>
          <w:lang w:bidi="en-US"/>
        </w:rPr>
      </w:pPr>
    </w:p>
    <w:p w14:paraId="476DE6C0" w14:textId="79192333" w:rsidR="004D7501" w:rsidRPr="003F54B9" w:rsidRDefault="004D7501" w:rsidP="004D7501">
      <w:pPr>
        <w:rPr>
          <w:rFonts w:ascii="Arial" w:hAnsi="Arial" w:cs="Arial"/>
          <w:b/>
          <w:bCs/>
          <w:i/>
          <w:lang w:bidi="en-US"/>
        </w:rPr>
      </w:pPr>
      <w:r w:rsidRPr="003F54B9">
        <w:rPr>
          <w:rFonts w:ascii="Arial" w:hAnsi="Arial" w:cs="Arial"/>
          <w:b/>
          <w:bCs/>
          <w:i/>
          <w:lang w:bidi="en-US"/>
        </w:rPr>
        <w:t>Requirements and Forms</w:t>
      </w:r>
    </w:p>
    <w:p w14:paraId="5E3A3A7A" w14:textId="597C2B0E" w:rsidR="004D7501" w:rsidRPr="003F54B9" w:rsidRDefault="0048299A" w:rsidP="004D7501">
      <w:pPr>
        <w:rPr>
          <w:rFonts w:ascii="Arial" w:hAnsi="Arial" w:cs="Arial"/>
          <w:lang w:bidi="en-US"/>
        </w:rPr>
      </w:pPr>
      <w:r w:rsidRPr="003F54B9">
        <w:rPr>
          <w:rFonts w:ascii="Arial" w:hAnsi="Arial" w:cs="Arial"/>
          <w:lang w:bidi="en-US"/>
        </w:rPr>
        <w:t>If</w:t>
      </w:r>
      <w:r w:rsidR="004D7501" w:rsidRPr="003F54B9">
        <w:rPr>
          <w:rFonts w:ascii="Arial" w:hAnsi="Arial" w:cs="Arial"/>
          <w:lang w:bidi="en-US"/>
        </w:rPr>
        <w:t xml:space="preserve"> an award is made, you are expected to follow the requirements of the 4201 Capital Grant program. Although you may submit an emergency grant application at any time, as with other 4201 capital grants you must expend or encumber all funds by the contract term. </w:t>
      </w:r>
    </w:p>
    <w:p w14:paraId="7732CEAD" w14:textId="77777777" w:rsidR="001E2AF6" w:rsidRPr="003F54B9" w:rsidRDefault="001E2AF6" w:rsidP="001E2AF6">
      <w:pPr>
        <w:rPr>
          <w:rFonts w:ascii="Arial" w:hAnsi="Arial" w:cs="Arial"/>
          <w:u w:val="single"/>
        </w:rPr>
      </w:pPr>
    </w:p>
    <w:p w14:paraId="1C4899ED" w14:textId="77777777" w:rsidR="00584836" w:rsidRPr="003F54B9" w:rsidRDefault="00584836" w:rsidP="0019514A">
      <w:pPr>
        <w:rPr>
          <w:rFonts w:ascii="Arial" w:hAnsi="Arial" w:cs="Arial"/>
          <w:u w:val="single"/>
        </w:rPr>
        <w:sectPr w:rsidR="00584836" w:rsidRPr="003F54B9" w:rsidSect="000D1421">
          <w:footerReference w:type="default" r:id="rId22"/>
          <w:pgSz w:w="12240" w:h="15840" w:code="1"/>
          <w:pgMar w:top="1440" w:right="1800" w:bottom="1440" w:left="1800" w:header="1080" w:footer="1080" w:gutter="0"/>
          <w:cols w:space="720"/>
          <w:noEndnote/>
          <w:docGrid w:linePitch="326"/>
        </w:sectPr>
      </w:pPr>
    </w:p>
    <w:p w14:paraId="184A031E" w14:textId="77777777" w:rsidR="008B3EBD" w:rsidRPr="003F54B9" w:rsidRDefault="008B3EBD" w:rsidP="0019514A">
      <w:pPr>
        <w:rPr>
          <w:rFonts w:ascii="Arial" w:hAnsi="Arial" w:cs="Arial"/>
          <w:u w:val="single"/>
        </w:rPr>
      </w:pPr>
      <w:r w:rsidRPr="003F54B9">
        <w:rPr>
          <w:rFonts w:ascii="Arial" w:hAnsi="Arial" w:cs="Arial"/>
          <w:u w:val="single"/>
        </w:rPr>
        <w:lastRenderedPageBreak/>
        <w:t>Scoring Rubric:</w:t>
      </w:r>
    </w:p>
    <w:p w14:paraId="080DAE25" w14:textId="1C26E8F3" w:rsidR="00D76E7F" w:rsidRPr="003F54B9" w:rsidRDefault="00D76E7F" w:rsidP="008B3EBD">
      <w:pPr>
        <w:pStyle w:val="PlainText"/>
        <w:rPr>
          <w:rFonts w:ascii="Arial" w:eastAsia="Times New Roman" w:hAnsi="Arial" w:cs="Arial"/>
          <w:b/>
          <w:sz w:val="24"/>
          <w:szCs w:val="24"/>
        </w:rPr>
      </w:pPr>
    </w:p>
    <w:p w14:paraId="39E937A3" w14:textId="59E88C24" w:rsidR="00594E24" w:rsidRPr="003F54B9" w:rsidRDefault="008B3EBD" w:rsidP="008B3EBD">
      <w:pPr>
        <w:pStyle w:val="PlainText"/>
        <w:rPr>
          <w:rFonts w:ascii="Arial" w:eastAsia="Times New Roman" w:hAnsi="Arial" w:cs="Arial"/>
          <w:b/>
          <w:sz w:val="24"/>
          <w:szCs w:val="24"/>
        </w:rPr>
      </w:pPr>
      <w:r w:rsidRPr="003F54B9">
        <w:rPr>
          <w:rFonts w:ascii="Arial" w:eastAsia="Times New Roman" w:hAnsi="Arial" w:cs="Arial"/>
          <w:b/>
          <w:sz w:val="24"/>
          <w:szCs w:val="24"/>
        </w:rPr>
        <w:t xml:space="preserve">Demonstrated Need (maximum of </w:t>
      </w:r>
      <w:r w:rsidR="00C21E4A" w:rsidRPr="003F54B9">
        <w:rPr>
          <w:rFonts w:ascii="Arial" w:eastAsia="Times New Roman" w:hAnsi="Arial" w:cs="Arial"/>
          <w:b/>
          <w:sz w:val="24"/>
          <w:szCs w:val="24"/>
        </w:rPr>
        <w:t>80</w:t>
      </w:r>
      <w:r w:rsidRPr="003F54B9">
        <w:rPr>
          <w:rFonts w:ascii="Arial" w:eastAsia="Times New Roman" w:hAnsi="Arial" w:cs="Arial"/>
          <w:b/>
          <w:sz w:val="24"/>
          <w:szCs w:val="24"/>
        </w:rPr>
        <w:t xml:space="preserve"> points)</w:t>
      </w:r>
      <w:r w:rsidR="00A470FA" w:rsidRPr="003F54B9">
        <w:rPr>
          <w:rFonts w:ascii="Arial" w:eastAsia="Times New Roman" w:hAnsi="Arial" w:cs="Arial"/>
          <w:b/>
          <w:sz w:val="24"/>
          <w:szCs w:val="24"/>
        </w:rPr>
        <w:t>:</w:t>
      </w:r>
    </w:p>
    <w:p w14:paraId="43083C5C" w14:textId="77777777" w:rsidR="00594E24" w:rsidRPr="003F54B9" w:rsidRDefault="00594E24" w:rsidP="008B3EBD">
      <w:pPr>
        <w:pStyle w:val="PlainText"/>
        <w:rPr>
          <w:rFonts w:ascii="Arial" w:eastAsia="Times New Roman" w:hAnsi="Arial" w:cs="Arial"/>
          <w:sz w:val="24"/>
          <w:szCs w:val="24"/>
        </w:rPr>
      </w:pPr>
    </w:p>
    <w:p w14:paraId="2E006E97" w14:textId="60910BA1" w:rsidR="00C2000B" w:rsidRPr="003F54B9" w:rsidRDefault="003869FB" w:rsidP="00973E2E">
      <w:pPr>
        <w:pStyle w:val="PlainText"/>
        <w:numPr>
          <w:ilvl w:val="0"/>
          <w:numId w:val="2"/>
        </w:numPr>
        <w:rPr>
          <w:rFonts w:ascii="Arial" w:eastAsia="Times New Roman" w:hAnsi="Arial" w:cs="Arial"/>
          <w:sz w:val="24"/>
          <w:szCs w:val="24"/>
        </w:rPr>
      </w:pPr>
      <w:r w:rsidRPr="003F54B9">
        <w:rPr>
          <w:rFonts w:ascii="Arial" w:eastAsia="Times New Roman" w:hAnsi="Arial" w:cs="Arial"/>
          <w:sz w:val="24"/>
          <w:szCs w:val="24"/>
        </w:rPr>
        <w:t>0</w:t>
      </w:r>
      <w:r w:rsidR="00C2000B" w:rsidRPr="003F54B9">
        <w:rPr>
          <w:rFonts w:ascii="Arial" w:eastAsia="Times New Roman" w:hAnsi="Arial" w:cs="Arial"/>
          <w:sz w:val="24"/>
          <w:szCs w:val="24"/>
        </w:rPr>
        <w:t>-</w:t>
      </w:r>
      <w:r w:rsidR="000632CE" w:rsidRPr="003F54B9">
        <w:rPr>
          <w:rFonts w:ascii="Arial" w:eastAsia="Times New Roman" w:hAnsi="Arial" w:cs="Arial"/>
          <w:sz w:val="24"/>
          <w:szCs w:val="24"/>
        </w:rPr>
        <w:t>15</w:t>
      </w:r>
      <w:r w:rsidR="001A6033" w:rsidRPr="003F54B9">
        <w:rPr>
          <w:rFonts w:ascii="Arial" w:eastAsia="Times New Roman" w:hAnsi="Arial" w:cs="Arial"/>
          <w:sz w:val="24"/>
          <w:szCs w:val="24"/>
        </w:rPr>
        <w:t xml:space="preserve"> </w:t>
      </w:r>
      <w:r w:rsidR="00C2000B" w:rsidRPr="003F54B9">
        <w:rPr>
          <w:rFonts w:ascii="Arial" w:eastAsia="Times New Roman" w:hAnsi="Arial" w:cs="Arial"/>
          <w:sz w:val="24"/>
          <w:szCs w:val="24"/>
        </w:rPr>
        <w:t xml:space="preserve">points </w:t>
      </w:r>
      <w:r w:rsidR="00533C8B" w:rsidRPr="003F54B9">
        <w:rPr>
          <w:rFonts w:ascii="Arial" w:eastAsia="Times New Roman" w:hAnsi="Arial" w:cs="Arial"/>
          <w:sz w:val="24"/>
          <w:szCs w:val="24"/>
        </w:rPr>
        <w:t>–</w:t>
      </w:r>
      <w:r w:rsidR="00173618" w:rsidRPr="003F54B9">
        <w:rPr>
          <w:rFonts w:ascii="Arial" w:eastAsia="Times New Roman" w:hAnsi="Arial" w:cs="Arial"/>
          <w:sz w:val="24"/>
          <w:szCs w:val="24"/>
        </w:rPr>
        <w:t xml:space="preserve"> </w:t>
      </w:r>
      <w:r w:rsidR="00A470FA" w:rsidRPr="003F54B9">
        <w:rPr>
          <w:rFonts w:ascii="Arial" w:eastAsia="Times New Roman" w:hAnsi="Arial" w:cs="Arial"/>
          <w:sz w:val="24"/>
          <w:szCs w:val="24"/>
        </w:rPr>
        <w:t>P</w:t>
      </w:r>
      <w:r w:rsidR="00482BB9" w:rsidRPr="003F54B9">
        <w:rPr>
          <w:rFonts w:ascii="Arial" w:eastAsia="Times New Roman" w:hAnsi="Arial" w:cs="Arial"/>
          <w:sz w:val="24"/>
          <w:szCs w:val="24"/>
        </w:rPr>
        <w:t xml:space="preserve">roject </w:t>
      </w:r>
      <w:r w:rsidR="00A470FA" w:rsidRPr="003F54B9">
        <w:rPr>
          <w:rFonts w:ascii="Arial" w:eastAsia="Times New Roman" w:hAnsi="Arial" w:cs="Arial"/>
          <w:sz w:val="24"/>
          <w:szCs w:val="24"/>
        </w:rPr>
        <w:t>description and facility need(s) identified;</w:t>
      </w:r>
    </w:p>
    <w:p w14:paraId="619F502D" w14:textId="1508CAA0" w:rsidR="00C2000B" w:rsidRPr="003F54B9" w:rsidRDefault="003869FB" w:rsidP="00973E2E">
      <w:pPr>
        <w:pStyle w:val="PlainText"/>
        <w:numPr>
          <w:ilvl w:val="0"/>
          <w:numId w:val="2"/>
        </w:numPr>
        <w:rPr>
          <w:rFonts w:ascii="Arial" w:eastAsia="Times New Roman" w:hAnsi="Arial" w:cs="Arial"/>
          <w:sz w:val="24"/>
          <w:szCs w:val="24"/>
        </w:rPr>
      </w:pPr>
      <w:r w:rsidRPr="003F54B9">
        <w:rPr>
          <w:rFonts w:ascii="Arial" w:eastAsia="Times New Roman" w:hAnsi="Arial" w:cs="Arial"/>
          <w:sz w:val="24"/>
          <w:szCs w:val="24"/>
        </w:rPr>
        <w:t>0</w:t>
      </w:r>
      <w:r w:rsidR="00C2000B" w:rsidRPr="003F54B9">
        <w:rPr>
          <w:rFonts w:ascii="Arial" w:eastAsia="Times New Roman" w:hAnsi="Arial" w:cs="Arial"/>
          <w:sz w:val="24"/>
          <w:szCs w:val="24"/>
        </w:rPr>
        <w:t>-</w:t>
      </w:r>
      <w:r w:rsidR="00FF70C7" w:rsidRPr="003F54B9">
        <w:rPr>
          <w:rFonts w:ascii="Arial" w:eastAsia="Times New Roman" w:hAnsi="Arial" w:cs="Arial"/>
          <w:sz w:val="24"/>
          <w:szCs w:val="24"/>
        </w:rPr>
        <w:t>2</w:t>
      </w:r>
      <w:r w:rsidR="000632CE" w:rsidRPr="003F54B9">
        <w:rPr>
          <w:rFonts w:ascii="Arial" w:eastAsia="Times New Roman" w:hAnsi="Arial" w:cs="Arial"/>
          <w:sz w:val="24"/>
          <w:szCs w:val="24"/>
        </w:rPr>
        <w:t>5</w:t>
      </w:r>
      <w:r w:rsidR="00C2000B" w:rsidRPr="003F54B9">
        <w:rPr>
          <w:rFonts w:ascii="Arial" w:eastAsia="Times New Roman" w:hAnsi="Arial" w:cs="Arial"/>
          <w:sz w:val="24"/>
          <w:szCs w:val="24"/>
        </w:rPr>
        <w:t xml:space="preserve"> points </w:t>
      </w:r>
      <w:r w:rsidR="00173618" w:rsidRPr="003F54B9">
        <w:rPr>
          <w:rFonts w:ascii="Arial" w:eastAsia="Times New Roman" w:hAnsi="Arial" w:cs="Arial"/>
          <w:sz w:val="24"/>
          <w:szCs w:val="24"/>
        </w:rPr>
        <w:t>–</w:t>
      </w:r>
      <w:r w:rsidR="00C2000B" w:rsidRPr="003F54B9">
        <w:rPr>
          <w:rFonts w:ascii="Arial" w:eastAsia="Times New Roman" w:hAnsi="Arial" w:cs="Arial"/>
          <w:sz w:val="24"/>
          <w:szCs w:val="24"/>
        </w:rPr>
        <w:t xml:space="preserve"> </w:t>
      </w:r>
      <w:r w:rsidR="00A470FA" w:rsidRPr="003F54B9">
        <w:rPr>
          <w:rFonts w:ascii="Arial" w:eastAsia="Times New Roman" w:hAnsi="Arial" w:cs="Arial"/>
          <w:sz w:val="24"/>
          <w:szCs w:val="24"/>
        </w:rPr>
        <w:t>P</w:t>
      </w:r>
      <w:r w:rsidR="00C2000B" w:rsidRPr="003F54B9">
        <w:rPr>
          <w:rFonts w:ascii="Arial" w:eastAsia="Times New Roman" w:hAnsi="Arial" w:cs="Arial"/>
          <w:sz w:val="24"/>
          <w:szCs w:val="24"/>
        </w:rPr>
        <w:t>roject address</w:t>
      </w:r>
      <w:r w:rsidR="00A470FA" w:rsidRPr="003F54B9">
        <w:rPr>
          <w:rFonts w:ascii="Arial" w:eastAsia="Times New Roman" w:hAnsi="Arial" w:cs="Arial"/>
          <w:sz w:val="24"/>
          <w:szCs w:val="24"/>
        </w:rPr>
        <w:t>es</w:t>
      </w:r>
      <w:r w:rsidR="00C2000B" w:rsidRPr="003F54B9">
        <w:rPr>
          <w:rFonts w:ascii="Arial" w:eastAsia="Times New Roman" w:hAnsi="Arial" w:cs="Arial"/>
          <w:sz w:val="24"/>
          <w:szCs w:val="24"/>
        </w:rPr>
        <w:t xml:space="preserve"> </w:t>
      </w:r>
      <w:r w:rsidR="00931580" w:rsidRPr="003F54B9">
        <w:rPr>
          <w:rFonts w:ascii="Arial" w:eastAsia="Times New Roman" w:hAnsi="Arial" w:cs="Arial"/>
          <w:sz w:val="24"/>
          <w:szCs w:val="24"/>
        </w:rPr>
        <w:t xml:space="preserve">critical and </w:t>
      </w:r>
      <w:r w:rsidR="00C2000B" w:rsidRPr="003F54B9">
        <w:rPr>
          <w:rFonts w:ascii="Arial" w:eastAsia="Times New Roman" w:hAnsi="Arial" w:cs="Arial"/>
          <w:sz w:val="24"/>
          <w:szCs w:val="24"/>
        </w:rPr>
        <w:t>immediate health and safety need</w:t>
      </w:r>
      <w:r w:rsidR="00A470FA" w:rsidRPr="003F54B9">
        <w:rPr>
          <w:rFonts w:ascii="Arial" w:eastAsia="Times New Roman" w:hAnsi="Arial" w:cs="Arial"/>
          <w:sz w:val="24"/>
          <w:szCs w:val="24"/>
        </w:rPr>
        <w:t>(s);</w:t>
      </w:r>
    </w:p>
    <w:p w14:paraId="37D3A677" w14:textId="5B0B0B57" w:rsidR="00C2000B" w:rsidRPr="003F54B9" w:rsidRDefault="003869FB" w:rsidP="00973E2E">
      <w:pPr>
        <w:pStyle w:val="PlainText"/>
        <w:numPr>
          <w:ilvl w:val="0"/>
          <w:numId w:val="2"/>
        </w:numPr>
        <w:rPr>
          <w:rFonts w:ascii="Arial" w:eastAsia="Times New Roman" w:hAnsi="Arial" w:cs="Arial"/>
          <w:sz w:val="24"/>
          <w:szCs w:val="24"/>
        </w:rPr>
      </w:pPr>
      <w:r w:rsidRPr="003F54B9">
        <w:rPr>
          <w:rFonts w:ascii="Arial" w:eastAsia="Times New Roman" w:hAnsi="Arial" w:cs="Arial"/>
          <w:sz w:val="24"/>
          <w:szCs w:val="24"/>
        </w:rPr>
        <w:t>0</w:t>
      </w:r>
      <w:r w:rsidR="00C2000B" w:rsidRPr="003F54B9">
        <w:rPr>
          <w:rFonts w:ascii="Arial" w:eastAsia="Times New Roman" w:hAnsi="Arial" w:cs="Arial"/>
          <w:sz w:val="24"/>
          <w:szCs w:val="24"/>
        </w:rPr>
        <w:t>-1</w:t>
      </w:r>
      <w:r w:rsidR="003878AE" w:rsidRPr="003F54B9">
        <w:rPr>
          <w:rFonts w:ascii="Arial" w:eastAsia="Times New Roman" w:hAnsi="Arial" w:cs="Arial"/>
          <w:sz w:val="24"/>
          <w:szCs w:val="24"/>
        </w:rPr>
        <w:t>0</w:t>
      </w:r>
      <w:r w:rsidR="00C2000B" w:rsidRPr="003F54B9">
        <w:rPr>
          <w:rFonts w:ascii="Arial" w:eastAsia="Times New Roman" w:hAnsi="Arial" w:cs="Arial"/>
          <w:sz w:val="24"/>
          <w:szCs w:val="24"/>
        </w:rPr>
        <w:t xml:space="preserve"> points </w:t>
      </w:r>
      <w:r w:rsidR="00173618" w:rsidRPr="003F54B9">
        <w:rPr>
          <w:rFonts w:ascii="Arial" w:eastAsia="Times New Roman" w:hAnsi="Arial" w:cs="Arial"/>
          <w:sz w:val="24"/>
          <w:szCs w:val="24"/>
        </w:rPr>
        <w:t>–</w:t>
      </w:r>
      <w:r w:rsidR="00C2000B" w:rsidRPr="003F54B9">
        <w:rPr>
          <w:rFonts w:ascii="Arial" w:eastAsia="Times New Roman" w:hAnsi="Arial" w:cs="Arial"/>
          <w:sz w:val="24"/>
          <w:szCs w:val="24"/>
        </w:rPr>
        <w:t xml:space="preserve"> </w:t>
      </w:r>
      <w:r w:rsidR="00A470FA" w:rsidRPr="003F54B9">
        <w:rPr>
          <w:rFonts w:ascii="Arial" w:eastAsia="Times New Roman" w:hAnsi="Arial" w:cs="Arial"/>
          <w:sz w:val="24"/>
          <w:szCs w:val="24"/>
        </w:rPr>
        <w:t>D</w:t>
      </w:r>
      <w:r w:rsidR="00B72009" w:rsidRPr="003F54B9">
        <w:rPr>
          <w:rFonts w:ascii="Arial" w:eastAsia="Times New Roman" w:hAnsi="Arial" w:cs="Arial"/>
          <w:sz w:val="24"/>
          <w:szCs w:val="24"/>
        </w:rPr>
        <w:t xml:space="preserve">ocumentation of </w:t>
      </w:r>
      <w:r w:rsidR="00A470FA" w:rsidRPr="003F54B9">
        <w:rPr>
          <w:rFonts w:ascii="Arial" w:eastAsia="Times New Roman" w:hAnsi="Arial" w:cs="Arial"/>
          <w:sz w:val="24"/>
          <w:szCs w:val="24"/>
        </w:rPr>
        <w:t xml:space="preserve">Facility </w:t>
      </w:r>
      <w:r w:rsidR="00B72009" w:rsidRPr="003F54B9">
        <w:rPr>
          <w:rFonts w:ascii="Arial" w:eastAsia="Times New Roman" w:hAnsi="Arial" w:cs="Arial"/>
          <w:sz w:val="24"/>
          <w:szCs w:val="24"/>
        </w:rPr>
        <w:t>need</w:t>
      </w:r>
      <w:r w:rsidR="00A470FA" w:rsidRPr="003F54B9">
        <w:rPr>
          <w:rFonts w:ascii="Arial" w:eastAsia="Times New Roman" w:hAnsi="Arial" w:cs="Arial"/>
          <w:sz w:val="24"/>
          <w:szCs w:val="24"/>
        </w:rPr>
        <w:t>(s) provided</w:t>
      </w:r>
      <w:r w:rsidR="00B72009" w:rsidRPr="003F54B9">
        <w:rPr>
          <w:rFonts w:ascii="Arial" w:eastAsia="Times New Roman" w:hAnsi="Arial" w:cs="Arial"/>
          <w:sz w:val="24"/>
          <w:szCs w:val="24"/>
        </w:rPr>
        <w:t xml:space="preserve"> </w:t>
      </w:r>
      <w:r w:rsidR="003570EE" w:rsidRPr="003F54B9">
        <w:rPr>
          <w:rFonts w:ascii="Arial" w:eastAsia="Times New Roman" w:hAnsi="Arial" w:cs="Arial"/>
          <w:sz w:val="24"/>
          <w:szCs w:val="24"/>
        </w:rPr>
        <w:t xml:space="preserve">(i.e., </w:t>
      </w:r>
      <w:r w:rsidR="00A470FA" w:rsidRPr="003F54B9">
        <w:rPr>
          <w:rFonts w:ascii="Arial" w:eastAsia="Times New Roman" w:hAnsi="Arial" w:cs="Arial"/>
          <w:sz w:val="24"/>
          <w:szCs w:val="24"/>
        </w:rPr>
        <w:t>C</w:t>
      </w:r>
      <w:r w:rsidR="003570EE" w:rsidRPr="003F54B9">
        <w:rPr>
          <w:rFonts w:ascii="Arial" w:eastAsia="Times New Roman" w:hAnsi="Arial" w:cs="Arial"/>
          <w:sz w:val="24"/>
          <w:szCs w:val="24"/>
        </w:rPr>
        <w:t>ode violation, inspection report</w:t>
      </w:r>
      <w:r w:rsidR="00A470FA" w:rsidRPr="003F54B9">
        <w:rPr>
          <w:rFonts w:ascii="Arial" w:eastAsia="Times New Roman" w:hAnsi="Arial" w:cs="Arial"/>
          <w:sz w:val="24"/>
          <w:szCs w:val="24"/>
        </w:rPr>
        <w:t>, etc</w:t>
      </w:r>
      <w:r w:rsidR="00D26CED" w:rsidRPr="003F54B9">
        <w:rPr>
          <w:rFonts w:ascii="Arial" w:eastAsia="Times New Roman" w:hAnsi="Arial" w:cs="Arial"/>
          <w:sz w:val="24"/>
          <w:szCs w:val="24"/>
        </w:rPr>
        <w:t>.</w:t>
      </w:r>
      <w:r w:rsidR="003570EE" w:rsidRPr="003F54B9">
        <w:rPr>
          <w:rFonts w:ascii="Arial" w:eastAsia="Times New Roman" w:hAnsi="Arial" w:cs="Arial"/>
          <w:sz w:val="24"/>
          <w:szCs w:val="24"/>
        </w:rPr>
        <w:t>)</w:t>
      </w:r>
      <w:r w:rsidR="00A470FA" w:rsidRPr="003F54B9">
        <w:rPr>
          <w:rFonts w:ascii="Arial" w:eastAsia="Times New Roman" w:hAnsi="Arial" w:cs="Arial"/>
          <w:sz w:val="24"/>
          <w:szCs w:val="24"/>
        </w:rPr>
        <w:t>;</w:t>
      </w:r>
    </w:p>
    <w:p w14:paraId="4DA5EE15" w14:textId="02C0998F" w:rsidR="00C2000B" w:rsidRPr="003F54B9" w:rsidRDefault="003869FB" w:rsidP="00973E2E">
      <w:pPr>
        <w:pStyle w:val="PlainText"/>
        <w:numPr>
          <w:ilvl w:val="0"/>
          <w:numId w:val="2"/>
        </w:numPr>
        <w:rPr>
          <w:rFonts w:ascii="Arial" w:eastAsia="Times New Roman" w:hAnsi="Arial" w:cs="Arial"/>
          <w:sz w:val="24"/>
          <w:szCs w:val="24"/>
        </w:rPr>
      </w:pPr>
      <w:r w:rsidRPr="003F54B9">
        <w:rPr>
          <w:rFonts w:ascii="Arial" w:eastAsia="Times New Roman" w:hAnsi="Arial" w:cs="Arial"/>
          <w:sz w:val="24"/>
          <w:szCs w:val="24"/>
        </w:rPr>
        <w:t>0</w:t>
      </w:r>
      <w:r w:rsidR="00C2000B" w:rsidRPr="003F54B9">
        <w:rPr>
          <w:rFonts w:ascii="Arial" w:eastAsia="Times New Roman" w:hAnsi="Arial" w:cs="Arial"/>
          <w:sz w:val="24"/>
          <w:szCs w:val="24"/>
        </w:rPr>
        <w:t xml:space="preserve">-10 points </w:t>
      </w:r>
      <w:r w:rsidR="00FF70C7" w:rsidRPr="003F54B9">
        <w:rPr>
          <w:rFonts w:ascii="Arial" w:eastAsia="Times New Roman" w:hAnsi="Arial" w:cs="Arial"/>
          <w:sz w:val="24"/>
          <w:szCs w:val="24"/>
        </w:rPr>
        <w:t>–</w:t>
      </w:r>
      <w:r w:rsidR="00173618" w:rsidRPr="003F54B9">
        <w:rPr>
          <w:rFonts w:ascii="Arial" w:eastAsia="Times New Roman" w:hAnsi="Arial" w:cs="Arial"/>
          <w:sz w:val="24"/>
          <w:szCs w:val="24"/>
        </w:rPr>
        <w:t xml:space="preserve"> </w:t>
      </w:r>
      <w:r w:rsidR="00A470FA" w:rsidRPr="003F54B9">
        <w:rPr>
          <w:rFonts w:ascii="Arial" w:eastAsia="Times New Roman" w:hAnsi="Arial" w:cs="Arial"/>
          <w:sz w:val="24"/>
          <w:szCs w:val="24"/>
        </w:rPr>
        <w:t>E</w:t>
      </w:r>
      <w:r w:rsidR="00FF70C7" w:rsidRPr="003F54B9">
        <w:rPr>
          <w:rFonts w:ascii="Arial" w:eastAsia="Times New Roman" w:hAnsi="Arial" w:cs="Arial"/>
          <w:sz w:val="24"/>
          <w:szCs w:val="24"/>
        </w:rPr>
        <w:t>xpected remaining useful</w:t>
      </w:r>
      <w:r w:rsidR="00C2000B" w:rsidRPr="003F54B9">
        <w:rPr>
          <w:rFonts w:ascii="Arial" w:eastAsia="Times New Roman" w:hAnsi="Arial" w:cs="Arial"/>
          <w:sz w:val="24"/>
          <w:szCs w:val="24"/>
        </w:rPr>
        <w:t xml:space="preserve"> life of equipment or system to be </w:t>
      </w:r>
      <w:r w:rsidR="00812CC3" w:rsidRPr="003F54B9">
        <w:rPr>
          <w:rFonts w:ascii="Arial" w:eastAsia="Times New Roman" w:hAnsi="Arial" w:cs="Arial"/>
          <w:sz w:val="24"/>
          <w:szCs w:val="24"/>
        </w:rPr>
        <w:t>altered, rehabilitated or improved</w:t>
      </w:r>
      <w:r w:rsidR="00A470FA" w:rsidRPr="003F54B9">
        <w:rPr>
          <w:rFonts w:ascii="Arial" w:eastAsia="Times New Roman" w:hAnsi="Arial" w:cs="Arial"/>
          <w:sz w:val="24"/>
          <w:szCs w:val="24"/>
        </w:rPr>
        <w:t>;</w:t>
      </w:r>
      <w:r w:rsidR="00812CC3" w:rsidRPr="003F54B9">
        <w:rPr>
          <w:rFonts w:ascii="Arial" w:eastAsia="Times New Roman" w:hAnsi="Arial" w:cs="Arial"/>
          <w:sz w:val="24"/>
          <w:szCs w:val="24"/>
        </w:rPr>
        <w:t xml:space="preserve"> </w:t>
      </w:r>
    </w:p>
    <w:p w14:paraId="71AB8713" w14:textId="06741DD9" w:rsidR="00C2000B" w:rsidRPr="003F54B9" w:rsidRDefault="003869FB" w:rsidP="00973E2E">
      <w:pPr>
        <w:pStyle w:val="PlainText"/>
        <w:numPr>
          <w:ilvl w:val="0"/>
          <w:numId w:val="2"/>
        </w:numPr>
        <w:rPr>
          <w:rFonts w:ascii="Arial" w:eastAsia="Times New Roman" w:hAnsi="Arial" w:cs="Arial"/>
          <w:sz w:val="24"/>
          <w:szCs w:val="24"/>
        </w:rPr>
      </w:pPr>
      <w:r w:rsidRPr="003F54B9">
        <w:rPr>
          <w:rFonts w:ascii="Arial" w:eastAsia="Times New Roman" w:hAnsi="Arial" w:cs="Arial"/>
          <w:sz w:val="24"/>
          <w:szCs w:val="24"/>
        </w:rPr>
        <w:t>0</w:t>
      </w:r>
      <w:r w:rsidR="00C2000B" w:rsidRPr="003F54B9">
        <w:rPr>
          <w:rFonts w:ascii="Arial" w:eastAsia="Times New Roman" w:hAnsi="Arial" w:cs="Arial"/>
          <w:sz w:val="24"/>
          <w:szCs w:val="24"/>
        </w:rPr>
        <w:t xml:space="preserve">-10 points </w:t>
      </w:r>
      <w:r w:rsidR="00173618" w:rsidRPr="003F54B9">
        <w:rPr>
          <w:rFonts w:ascii="Arial" w:eastAsia="Times New Roman" w:hAnsi="Arial" w:cs="Arial"/>
          <w:sz w:val="24"/>
          <w:szCs w:val="24"/>
        </w:rPr>
        <w:t>–</w:t>
      </w:r>
      <w:r w:rsidR="00C2000B" w:rsidRPr="003F54B9">
        <w:rPr>
          <w:rFonts w:ascii="Arial" w:eastAsia="Times New Roman" w:hAnsi="Arial" w:cs="Arial"/>
          <w:sz w:val="24"/>
          <w:szCs w:val="24"/>
        </w:rPr>
        <w:t xml:space="preserve"> </w:t>
      </w:r>
      <w:r w:rsidR="00A470FA" w:rsidRPr="003F54B9">
        <w:rPr>
          <w:rFonts w:ascii="Arial" w:eastAsia="Times New Roman" w:hAnsi="Arial" w:cs="Arial"/>
          <w:sz w:val="24"/>
          <w:szCs w:val="24"/>
        </w:rPr>
        <w:t>C</w:t>
      </w:r>
      <w:r w:rsidR="00C2000B" w:rsidRPr="003F54B9">
        <w:rPr>
          <w:rFonts w:ascii="Arial" w:eastAsia="Times New Roman" w:hAnsi="Arial" w:cs="Arial"/>
          <w:sz w:val="24"/>
          <w:szCs w:val="24"/>
        </w:rPr>
        <w:t xml:space="preserve">urrent condition of equipment or system to be </w:t>
      </w:r>
      <w:r w:rsidR="00812CC3" w:rsidRPr="003F54B9">
        <w:rPr>
          <w:rFonts w:ascii="Arial" w:eastAsia="Times New Roman" w:hAnsi="Arial" w:cs="Arial"/>
          <w:sz w:val="24"/>
          <w:szCs w:val="24"/>
        </w:rPr>
        <w:t>altered, rehabilitated or improved</w:t>
      </w:r>
      <w:r w:rsidR="00A470FA" w:rsidRPr="003F54B9">
        <w:rPr>
          <w:rFonts w:ascii="Arial" w:eastAsia="Times New Roman" w:hAnsi="Arial" w:cs="Arial"/>
          <w:sz w:val="24"/>
          <w:szCs w:val="24"/>
        </w:rPr>
        <w:t>;</w:t>
      </w:r>
    </w:p>
    <w:p w14:paraId="5C69CFDF" w14:textId="003598DA" w:rsidR="00C2000B" w:rsidRPr="003F54B9" w:rsidRDefault="003869FB" w:rsidP="00973E2E">
      <w:pPr>
        <w:pStyle w:val="PlainText"/>
        <w:numPr>
          <w:ilvl w:val="0"/>
          <w:numId w:val="2"/>
        </w:numPr>
        <w:rPr>
          <w:rFonts w:ascii="Arial" w:eastAsia="Times New Roman" w:hAnsi="Arial" w:cs="Arial"/>
          <w:sz w:val="24"/>
          <w:szCs w:val="24"/>
        </w:rPr>
      </w:pPr>
      <w:r w:rsidRPr="003F54B9">
        <w:rPr>
          <w:rFonts w:ascii="Arial" w:eastAsia="Times New Roman" w:hAnsi="Arial" w:cs="Arial"/>
          <w:sz w:val="24"/>
          <w:szCs w:val="24"/>
        </w:rPr>
        <w:t>0</w:t>
      </w:r>
      <w:r w:rsidR="00C2000B" w:rsidRPr="003F54B9">
        <w:rPr>
          <w:rFonts w:ascii="Arial" w:eastAsia="Times New Roman" w:hAnsi="Arial" w:cs="Arial"/>
          <w:sz w:val="24"/>
          <w:szCs w:val="24"/>
        </w:rPr>
        <w:t xml:space="preserve">-10 points </w:t>
      </w:r>
      <w:r w:rsidR="00173618" w:rsidRPr="003F54B9">
        <w:rPr>
          <w:rFonts w:ascii="Arial" w:eastAsia="Times New Roman" w:hAnsi="Arial" w:cs="Arial"/>
          <w:sz w:val="24"/>
          <w:szCs w:val="24"/>
        </w:rPr>
        <w:t>–</w:t>
      </w:r>
      <w:r w:rsidR="00C2000B" w:rsidRPr="003F54B9">
        <w:rPr>
          <w:rFonts w:ascii="Arial" w:eastAsia="Times New Roman" w:hAnsi="Arial" w:cs="Arial"/>
          <w:sz w:val="24"/>
          <w:szCs w:val="24"/>
        </w:rPr>
        <w:t xml:space="preserve"> </w:t>
      </w:r>
      <w:r w:rsidR="00A470FA" w:rsidRPr="003F54B9">
        <w:rPr>
          <w:rFonts w:ascii="Arial" w:eastAsia="Times New Roman" w:hAnsi="Arial" w:cs="Arial"/>
          <w:sz w:val="24"/>
          <w:szCs w:val="24"/>
        </w:rPr>
        <w:t>E</w:t>
      </w:r>
      <w:r w:rsidR="00FF70C7" w:rsidRPr="003F54B9">
        <w:rPr>
          <w:rFonts w:ascii="Arial" w:eastAsia="Times New Roman" w:hAnsi="Arial" w:cs="Arial"/>
          <w:sz w:val="24"/>
          <w:szCs w:val="24"/>
        </w:rPr>
        <w:t xml:space="preserve">xpected </w:t>
      </w:r>
      <w:r w:rsidR="00C2000B" w:rsidRPr="003F54B9">
        <w:rPr>
          <w:rFonts w:ascii="Arial" w:eastAsia="Times New Roman" w:hAnsi="Arial" w:cs="Arial"/>
          <w:sz w:val="24"/>
          <w:szCs w:val="24"/>
        </w:rPr>
        <w:t>useful life of proposed new equipment/system</w:t>
      </w:r>
      <w:r w:rsidR="00D26CED" w:rsidRPr="003F54B9">
        <w:rPr>
          <w:rFonts w:ascii="Arial" w:eastAsia="Times New Roman" w:hAnsi="Arial" w:cs="Arial"/>
          <w:sz w:val="24"/>
          <w:szCs w:val="24"/>
        </w:rPr>
        <w:t>.</w:t>
      </w:r>
    </w:p>
    <w:p w14:paraId="62589479" w14:textId="77777777" w:rsidR="00C2000B" w:rsidRPr="003F54B9" w:rsidRDefault="00C2000B" w:rsidP="00C2000B">
      <w:pPr>
        <w:pStyle w:val="PlainText"/>
        <w:ind w:left="720"/>
        <w:rPr>
          <w:rFonts w:ascii="Arial" w:eastAsia="Times New Roman" w:hAnsi="Arial" w:cs="Arial"/>
          <w:sz w:val="24"/>
          <w:szCs w:val="24"/>
        </w:rPr>
      </w:pPr>
    </w:p>
    <w:p w14:paraId="678ADD62" w14:textId="77777777" w:rsidR="00D65E3D" w:rsidRPr="003F54B9" w:rsidRDefault="00D65E3D" w:rsidP="008B3EBD">
      <w:pPr>
        <w:pStyle w:val="PlainText"/>
        <w:rPr>
          <w:rFonts w:ascii="Arial" w:eastAsia="Times New Roman" w:hAnsi="Arial" w:cs="Arial"/>
          <w:b/>
          <w:sz w:val="24"/>
          <w:szCs w:val="24"/>
        </w:rPr>
      </w:pPr>
    </w:p>
    <w:p w14:paraId="3EDBA844" w14:textId="77777777" w:rsidR="00D65E3D" w:rsidRPr="003F54B9" w:rsidRDefault="00D65E3D" w:rsidP="008B3EBD">
      <w:pPr>
        <w:pStyle w:val="PlainText"/>
        <w:rPr>
          <w:rFonts w:ascii="Arial" w:eastAsia="Times New Roman" w:hAnsi="Arial" w:cs="Arial"/>
          <w:b/>
          <w:sz w:val="24"/>
          <w:szCs w:val="24"/>
        </w:rPr>
      </w:pPr>
    </w:p>
    <w:p w14:paraId="7B44C676" w14:textId="555BD3DD" w:rsidR="008B3EBD" w:rsidRPr="003F54B9" w:rsidRDefault="00A470FA" w:rsidP="008B3EBD">
      <w:pPr>
        <w:pStyle w:val="PlainText"/>
        <w:rPr>
          <w:rFonts w:ascii="Arial" w:eastAsia="Times New Roman" w:hAnsi="Arial" w:cs="Arial"/>
          <w:sz w:val="24"/>
          <w:szCs w:val="24"/>
        </w:rPr>
      </w:pPr>
      <w:r w:rsidRPr="003F54B9">
        <w:rPr>
          <w:rFonts w:ascii="Arial" w:eastAsia="Times New Roman" w:hAnsi="Arial" w:cs="Arial"/>
          <w:b/>
          <w:sz w:val="24"/>
          <w:szCs w:val="24"/>
        </w:rPr>
        <w:t xml:space="preserve">Scoring for Project Cost / </w:t>
      </w:r>
      <w:r w:rsidR="008B3EBD" w:rsidRPr="003F54B9">
        <w:rPr>
          <w:rFonts w:ascii="Arial" w:eastAsia="Times New Roman" w:hAnsi="Arial" w:cs="Arial"/>
          <w:b/>
          <w:sz w:val="24"/>
          <w:szCs w:val="24"/>
        </w:rPr>
        <w:t xml:space="preserve">Budget (maximum of </w:t>
      </w:r>
      <w:r w:rsidR="00FF70C7" w:rsidRPr="003F54B9">
        <w:rPr>
          <w:rFonts w:ascii="Arial" w:eastAsia="Times New Roman" w:hAnsi="Arial" w:cs="Arial"/>
          <w:b/>
          <w:sz w:val="24"/>
          <w:szCs w:val="24"/>
        </w:rPr>
        <w:t>2</w:t>
      </w:r>
      <w:r w:rsidR="001A6033" w:rsidRPr="003F54B9">
        <w:rPr>
          <w:rFonts w:ascii="Arial" w:eastAsia="Times New Roman" w:hAnsi="Arial" w:cs="Arial"/>
          <w:b/>
          <w:sz w:val="24"/>
          <w:szCs w:val="24"/>
        </w:rPr>
        <w:t>0</w:t>
      </w:r>
      <w:r w:rsidR="008B3EBD" w:rsidRPr="003F54B9">
        <w:rPr>
          <w:rFonts w:ascii="Arial" w:eastAsia="Times New Roman" w:hAnsi="Arial" w:cs="Arial"/>
          <w:b/>
          <w:sz w:val="24"/>
          <w:szCs w:val="24"/>
        </w:rPr>
        <w:t xml:space="preserve"> points)</w:t>
      </w:r>
      <w:r w:rsidRPr="003F54B9">
        <w:rPr>
          <w:rFonts w:ascii="Arial" w:eastAsia="Times New Roman" w:hAnsi="Arial" w:cs="Arial"/>
          <w:b/>
          <w:sz w:val="24"/>
          <w:szCs w:val="24"/>
        </w:rPr>
        <w:t>:</w:t>
      </w:r>
    </w:p>
    <w:p w14:paraId="187E9B46" w14:textId="77777777" w:rsidR="00971919" w:rsidRPr="003F54B9" w:rsidRDefault="00971919" w:rsidP="008B3EBD">
      <w:pPr>
        <w:pStyle w:val="PlainText"/>
        <w:rPr>
          <w:rFonts w:ascii="Arial" w:eastAsia="Times New Roman" w:hAnsi="Arial" w:cs="Arial"/>
          <w:sz w:val="24"/>
          <w:szCs w:val="24"/>
        </w:rPr>
      </w:pPr>
    </w:p>
    <w:p w14:paraId="4C179064" w14:textId="67167A15" w:rsidR="008B3EBD" w:rsidRPr="003F54B9" w:rsidRDefault="00FF70C7" w:rsidP="00973E2E">
      <w:pPr>
        <w:pStyle w:val="PlainText"/>
        <w:numPr>
          <w:ilvl w:val="0"/>
          <w:numId w:val="2"/>
        </w:numPr>
        <w:rPr>
          <w:rFonts w:ascii="Arial" w:eastAsia="Times New Roman" w:hAnsi="Arial" w:cs="Arial"/>
          <w:sz w:val="24"/>
          <w:szCs w:val="24"/>
        </w:rPr>
      </w:pPr>
      <w:r w:rsidRPr="003F54B9">
        <w:rPr>
          <w:rFonts w:ascii="Arial" w:eastAsia="Times New Roman" w:hAnsi="Arial" w:cs="Arial"/>
          <w:sz w:val="24"/>
          <w:szCs w:val="24"/>
        </w:rPr>
        <w:t>0-</w:t>
      </w:r>
      <w:r w:rsidR="001A6033" w:rsidRPr="003F54B9">
        <w:rPr>
          <w:rFonts w:ascii="Arial" w:eastAsia="Times New Roman" w:hAnsi="Arial" w:cs="Arial"/>
          <w:sz w:val="24"/>
          <w:szCs w:val="24"/>
        </w:rPr>
        <w:t>15</w:t>
      </w:r>
      <w:r w:rsidR="008B3EBD" w:rsidRPr="003F54B9">
        <w:rPr>
          <w:rFonts w:ascii="Arial" w:eastAsia="Times New Roman" w:hAnsi="Arial" w:cs="Arial"/>
          <w:sz w:val="24"/>
          <w:szCs w:val="24"/>
        </w:rPr>
        <w:t xml:space="preserve"> points </w:t>
      </w:r>
      <w:r w:rsidR="00A470FA" w:rsidRPr="003F54B9">
        <w:rPr>
          <w:rFonts w:ascii="Arial" w:eastAsia="Times New Roman" w:hAnsi="Arial" w:cs="Arial"/>
          <w:sz w:val="24"/>
          <w:szCs w:val="24"/>
        </w:rPr>
        <w:t>–</w:t>
      </w:r>
      <w:r w:rsidR="00173618" w:rsidRPr="003F54B9">
        <w:rPr>
          <w:rFonts w:ascii="Arial" w:eastAsia="Times New Roman" w:hAnsi="Arial" w:cs="Arial"/>
          <w:sz w:val="24"/>
          <w:szCs w:val="24"/>
        </w:rPr>
        <w:t xml:space="preserve"> </w:t>
      </w:r>
      <w:r w:rsidR="005B02F9" w:rsidRPr="003F54B9">
        <w:rPr>
          <w:rFonts w:ascii="Arial" w:eastAsia="Times New Roman" w:hAnsi="Arial" w:cs="Arial"/>
          <w:sz w:val="24"/>
          <w:szCs w:val="24"/>
        </w:rPr>
        <w:t>E</w:t>
      </w:r>
      <w:r w:rsidR="00A470FA" w:rsidRPr="003F54B9">
        <w:rPr>
          <w:rFonts w:ascii="Arial" w:eastAsia="Times New Roman" w:hAnsi="Arial" w:cs="Arial"/>
          <w:sz w:val="24"/>
          <w:szCs w:val="24"/>
        </w:rPr>
        <w:t xml:space="preserve">stimated construction costs as a percentage of </w:t>
      </w:r>
      <w:r w:rsidR="005B02F9" w:rsidRPr="003F54B9">
        <w:rPr>
          <w:rFonts w:ascii="Arial" w:eastAsia="Times New Roman" w:hAnsi="Arial" w:cs="Arial"/>
          <w:sz w:val="24"/>
          <w:szCs w:val="24"/>
        </w:rPr>
        <w:t xml:space="preserve">estimated </w:t>
      </w:r>
      <w:r w:rsidR="00A470FA" w:rsidRPr="003F54B9">
        <w:rPr>
          <w:rFonts w:ascii="Arial" w:eastAsia="Times New Roman" w:hAnsi="Arial" w:cs="Arial"/>
          <w:sz w:val="24"/>
          <w:szCs w:val="24"/>
        </w:rPr>
        <w:t>total project costs;</w:t>
      </w:r>
    </w:p>
    <w:p w14:paraId="3F0B1C80" w14:textId="6F791E88" w:rsidR="00971919" w:rsidRPr="003F54B9" w:rsidRDefault="00FF70C7" w:rsidP="00973E2E">
      <w:pPr>
        <w:pStyle w:val="PlainText"/>
        <w:numPr>
          <w:ilvl w:val="0"/>
          <w:numId w:val="2"/>
        </w:numPr>
        <w:rPr>
          <w:rFonts w:ascii="Arial" w:eastAsia="Times New Roman" w:hAnsi="Arial" w:cs="Arial"/>
          <w:sz w:val="24"/>
          <w:szCs w:val="24"/>
        </w:rPr>
      </w:pPr>
      <w:r w:rsidRPr="003F54B9">
        <w:rPr>
          <w:rFonts w:ascii="Arial" w:eastAsia="Times New Roman" w:hAnsi="Arial" w:cs="Arial"/>
          <w:sz w:val="24"/>
          <w:szCs w:val="24"/>
        </w:rPr>
        <w:t>0-</w:t>
      </w:r>
      <w:r w:rsidR="00015BD3" w:rsidRPr="003F54B9">
        <w:rPr>
          <w:rFonts w:ascii="Arial" w:eastAsia="Times New Roman" w:hAnsi="Arial" w:cs="Arial"/>
          <w:sz w:val="24"/>
          <w:szCs w:val="24"/>
        </w:rPr>
        <w:t>5</w:t>
      </w:r>
      <w:r w:rsidR="00971919" w:rsidRPr="003F54B9">
        <w:rPr>
          <w:rFonts w:ascii="Arial" w:eastAsia="Times New Roman" w:hAnsi="Arial" w:cs="Arial"/>
          <w:sz w:val="24"/>
          <w:szCs w:val="24"/>
        </w:rPr>
        <w:t xml:space="preserve"> points </w:t>
      </w:r>
      <w:r w:rsidR="00A470FA" w:rsidRPr="003F54B9">
        <w:rPr>
          <w:rFonts w:ascii="Arial" w:eastAsia="Times New Roman" w:hAnsi="Arial" w:cs="Arial"/>
          <w:sz w:val="24"/>
          <w:szCs w:val="24"/>
        </w:rPr>
        <w:t>–</w:t>
      </w:r>
      <w:r w:rsidR="00971919" w:rsidRPr="003F54B9">
        <w:rPr>
          <w:rFonts w:ascii="Arial" w:eastAsia="Times New Roman" w:hAnsi="Arial" w:cs="Arial"/>
          <w:sz w:val="24"/>
          <w:szCs w:val="24"/>
        </w:rPr>
        <w:t xml:space="preserve"> </w:t>
      </w:r>
      <w:r w:rsidR="00A470FA" w:rsidRPr="003F54B9">
        <w:rPr>
          <w:rFonts w:ascii="Arial" w:eastAsia="Times New Roman" w:hAnsi="Arial" w:cs="Arial"/>
          <w:sz w:val="24"/>
          <w:szCs w:val="24"/>
        </w:rPr>
        <w:t>Source of</w:t>
      </w:r>
      <w:r w:rsidR="005B02F9" w:rsidRPr="003F54B9">
        <w:rPr>
          <w:rFonts w:ascii="Arial" w:eastAsia="Times New Roman" w:hAnsi="Arial" w:cs="Arial"/>
          <w:sz w:val="24"/>
          <w:szCs w:val="24"/>
        </w:rPr>
        <w:t xml:space="preserve"> cost estimate</w:t>
      </w:r>
      <w:r w:rsidR="00A470FA" w:rsidRPr="003F54B9">
        <w:rPr>
          <w:rFonts w:ascii="Arial" w:eastAsia="Times New Roman" w:hAnsi="Arial" w:cs="Arial"/>
          <w:sz w:val="24"/>
          <w:szCs w:val="24"/>
        </w:rPr>
        <w:t xml:space="preserve"> – </w:t>
      </w:r>
      <w:r w:rsidR="005B02F9" w:rsidRPr="003F54B9">
        <w:rPr>
          <w:rFonts w:ascii="Arial" w:eastAsia="Times New Roman" w:hAnsi="Arial" w:cs="Arial"/>
          <w:sz w:val="24"/>
          <w:szCs w:val="24"/>
        </w:rPr>
        <w:t>5 points if b</w:t>
      </w:r>
      <w:r w:rsidR="00A470FA" w:rsidRPr="003F54B9">
        <w:rPr>
          <w:rFonts w:ascii="Arial" w:eastAsia="Times New Roman" w:hAnsi="Arial" w:cs="Arial"/>
          <w:sz w:val="24"/>
          <w:szCs w:val="24"/>
        </w:rPr>
        <w:t>ased on a developed design and/or vendor quote.</w:t>
      </w:r>
      <w:r w:rsidR="00971919" w:rsidRPr="003F54B9">
        <w:rPr>
          <w:rFonts w:ascii="Arial" w:eastAsia="Times New Roman" w:hAnsi="Arial" w:cs="Arial"/>
          <w:sz w:val="24"/>
          <w:szCs w:val="24"/>
        </w:rPr>
        <w:t xml:space="preserve"> </w:t>
      </w:r>
      <w:r w:rsidR="005B02F9" w:rsidRPr="003F54B9">
        <w:rPr>
          <w:rFonts w:ascii="Arial" w:eastAsia="Times New Roman" w:hAnsi="Arial" w:cs="Arial"/>
          <w:sz w:val="24"/>
          <w:szCs w:val="24"/>
        </w:rPr>
        <w:t xml:space="preserve">0-5 points if “other.” </w:t>
      </w:r>
    </w:p>
    <w:p w14:paraId="285141FA" w14:textId="55B4CC9F" w:rsidR="008B3EBD" w:rsidRPr="003F54B9" w:rsidRDefault="008B3EBD" w:rsidP="00710F0F">
      <w:pPr>
        <w:rPr>
          <w:rFonts w:ascii="Arial" w:hAnsi="Arial" w:cs="Arial"/>
        </w:rPr>
      </w:pPr>
    </w:p>
    <w:p w14:paraId="141AD1B2" w14:textId="4F49B001" w:rsidR="00A66E7C" w:rsidRPr="003F54B9" w:rsidRDefault="00A66E7C" w:rsidP="00710F0F">
      <w:pPr>
        <w:rPr>
          <w:rFonts w:ascii="Arial" w:hAnsi="Arial" w:cs="Arial"/>
        </w:rPr>
      </w:pPr>
      <w:bookmarkStart w:id="3" w:name="_Hlk30578861"/>
      <w:r w:rsidRPr="003F54B9">
        <w:rPr>
          <w:rFonts w:ascii="Arial" w:hAnsi="Arial" w:cs="Arial"/>
        </w:rPr>
        <w:t>Note: If the applicant enters “N/A” (indicating the item is not applicable) in the grant application item 8 and item 9 or item 10, then the score for these items (see Scoring Rubric items 4, 5 and 6) will be adjusted so the sum total score associated with these application items will be on a basis of 30 total points.</w:t>
      </w:r>
    </w:p>
    <w:p w14:paraId="58F1ED0E" w14:textId="542011FE" w:rsidR="00A66E7C" w:rsidRPr="003F54B9" w:rsidRDefault="00A66E7C" w:rsidP="00710F0F">
      <w:pPr>
        <w:rPr>
          <w:rFonts w:ascii="Arial" w:hAnsi="Arial" w:cs="Arial"/>
        </w:rPr>
      </w:pPr>
    </w:p>
    <w:p w14:paraId="6D5F2A4B" w14:textId="383E33F1" w:rsidR="00A66E7C" w:rsidRPr="003F54B9" w:rsidRDefault="00A66E7C" w:rsidP="00710F0F">
      <w:pPr>
        <w:rPr>
          <w:rFonts w:ascii="Arial" w:hAnsi="Arial" w:cs="Arial"/>
        </w:rPr>
      </w:pPr>
      <w:r w:rsidRPr="003F54B9">
        <w:rPr>
          <w:rFonts w:ascii="Arial" w:hAnsi="Arial" w:cs="Arial"/>
        </w:rPr>
        <w:t>Below is the calculation of this methodology.</w:t>
      </w:r>
    </w:p>
    <w:p w14:paraId="0249758B" w14:textId="2E27F029" w:rsidR="00A66E7C" w:rsidRPr="003F54B9" w:rsidRDefault="00310D0F" w:rsidP="00310D0F">
      <w:pPr>
        <w:ind w:left="720"/>
        <w:rPr>
          <w:rFonts w:ascii="Arial" w:hAnsi="Arial" w:cs="Arial"/>
        </w:rPr>
      </w:pPr>
      <w:r w:rsidRPr="003F54B9">
        <w:rPr>
          <w:rFonts w:ascii="Arial" w:hAnsi="Arial" w:cs="Arial"/>
        </w:rPr>
        <w:t xml:space="preserve">Example 1: </w:t>
      </w:r>
      <w:r w:rsidR="00A66E7C" w:rsidRPr="003F54B9">
        <w:rPr>
          <w:rFonts w:ascii="Arial" w:hAnsi="Arial" w:cs="Arial"/>
        </w:rPr>
        <w:t xml:space="preserve">Grant Application item 8. and item 9. are N/A and item 10 was completed. </w:t>
      </w:r>
    </w:p>
    <w:p w14:paraId="72E7B870" w14:textId="080BA5DF" w:rsidR="00A66E7C" w:rsidRPr="003F54B9" w:rsidRDefault="00A66E7C" w:rsidP="00710F0F">
      <w:pPr>
        <w:rPr>
          <w:rFonts w:ascii="Arial" w:hAnsi="Arial" w:cs="Arial"/>
        </w:rPr>
      </w:pPr>
      <w:r w:rsidRPr="003F54B9">
        <w:rPr>
          <w:rFonts w:ascii="Arial" w:hAnsi="Arial" w:cs="Arial"/>
        </w:rPr>
        <w:tab/>
        <w:t xml:space="preserve">Scoring Rubric </w:t>
      </w:r>
      <w:r w:rsidR="00A307ED" w:rsidRPr="003F54B9">
        <w:rPr>
          <w:rFonts w:ascii="Arial" w:hAnsi="Arial" w:cs="Arial"/>
        </w:rPr>
        <w:t>weighted</w:t>
      </w:r>
      <w:r w:rsidRPr="003F54B9">
        <w:rPr>
          <w:rFonts w:ascii="Arial" w:hAnsi="Arial" w:cs="Arial"/>
        </w:rPr>
        <w:t xml:space="preserve"> score for items 4 and 5 are 0</w:t>
      </w:r>
    </w:p>
    <w:p w14:paraId="07BD28F3" w14:textId="41E70E4A" w:rsidR="00A66E7C" w:rsidRPr="003F54B9" w:rsidRDefault="00A66E7C" w:rsidP="00710F0F">
      <w:pPr>
        <w:rPr>
          <w:rFonts w:ascii="Arial" w:hAnsi="Arial" w:cs="Arial"/>
        </w:rPr>
      </w:pPr>
      <w:r w:rsidRPr="003F54B9">
        <w:rPr>
          <w:rFonts w:ascii="Arial" w:hAnsi="Arial" w:cs="Arial"/>
        </w:rPr>
        <w:tab/>
        <w:t xml:space="preserve">Scoring Rubric </w:t>
      </w:r>
      <w:r w:rsidR="00A307ED" w:rsidRPr="003F54B9">
        <w:rPr>
          <w:rFonts w:ascii="Arial" w:hAnsi="Arial" w:cs="Arial"/>
        </w:rPr>
        <w:t>weighted</w:t>
      </w:r>
      <w:r w:rsidRPr="003F54B9">
        <w:rPr>
          <w:rFonts w:ascii="Arial" w:hAnsi="Arial" w:cs="Arial"/>
        </w:rPr>
        <w:t xml:space="preserve"> score for item 6 = 5. </w:t>
      </w:r>
    </w:p>
    <w:p w14:paraId="511E43DA" w14:textId="639BEA83" w:rsidR="00A66E7C" w:rsidRPr="003F54B9" w:rsidRDefault="00A66E7C" w:rsidP="00710F0F">
      <w:pPr>
        <w:rPr>
          <w:rFonts w:ascii="Arial" w:hAnsi="Arial" w:cs="Arial"/>
        </w:rPr>
      </w:pPr>
      <w:r w:rsidRPr="003F54B9">
        <w:rPr>
          <w:rFonts w:ascii="Arial" w:hAnsi="Arial" w:cs="Arial"/>
        </w:rPr>
        <w:tab/>
      </w:r>
      <w:r w:rsidRPr="003F54B9">
        <w:rPr>
          <w:rFonts w:ascii="Arial" w:hAnsi="Arial" w:cs="Arial"/>
        </w:rPr>
        <w:tab/>
        <w:t>Scoring Rubric Calculation:</w:t>
      </w:r>
    </w:p>
    <w:p w14:paraId="6F80A031" w14:textId="682A7273" w:rsidR="00A66E7C" w:rsidRPr="003F54B9" w:rsidRDefault="00A66E7C" w:rsidP="00A66E7C">
      <w:pPr>
        <w:pStyle w:val="ListParagraph"/>
        <w:numPr>
          <w:ilvl w:val="0"/>
          <w:numId w:val="24"/>
        </w:numPr>
        <w:rPr>
          <w:rFonts w:ascii="Arial" w:hAnsi="Arial" w:cs="Arial"/>
        </w:rPr>
      </w:pPr>
      <w:r w:rsidRPr="003F54B9">
        <w:rPr>
          <w:rFonts w:ascii="Arial" w:hAnsi="Arial" w:cs="Arial"/>
        </w:rPr>
        <w:t>S</w:t>
      </w:r>
      <w:r w:rsidR="00690E19" w:rsidRPr="003F54B9">
        <w:rPr>
          <w:rFonts w:ascii="Arial" w:hAnsi="Arial" w:cs="Arial"/>
        </w:rPr>
        <w:t>coring Rubric item 6 has a total possible score = 10</w:t>
      </w:r>
    </w:p>
    <w:p w14:paraId="3F75A5D5" w14:textId="581C0226" w:rsidR="00690E19" w:rsidRPr="003F54B9" w:rsidRDefault="00690E19" w:rsidP="00A66E7C">
      <w:pPr>
        <w:pStyle w:val="ListParagraph"/>
        <w:numPr>
          <w:ilvl w:val="0"/>
          <w:numId w:val="24"/>
        </w:numPr>
        <w:rPr>
          <w:rFonts w:ascii="Arial" w:hAnsi="Arial" w:cs="Arial"/>
        </w:rPr>
      </w:pPr>
      <w:r w:rsidRPr="003F54B9">
        <w:rPr>
          <w:rFonts w:ascii="Arial" w:hAnsi="Arial" w:cs="Arial"/>
        </w:rPr>
        <w:t xml:space="preserve">Divide </w:t>
      </w:r>
      <w:r w:rsidR="00A307ED" w:rsidRPr="003F54B9">
        <w:rPr>
          <w:rFonts w:ascii="Arial" w:hAnsi="Arial" w:cs="Arial"/>
        </w:rPr>
        <w:t>weighted</w:t>
      </w:r>
      <w:r w:rsidRPr="003F54B9">
        <w:rPr>
          <w:rFonts w:ascii="Arial" w:hAnsi="Arial" w:cs="Arial"/>
        </w:rPr>
        <w:t xml:space="preserve"> score by total possible score = 5/10 = .500</w:t>
      </w:r>
    </w:p>
    <w:p w14:paraId="5518FC1C" w14:textId="2B12F31D" w:rsidR="00690E19" w:rsidRPr="003F54B9" w:rsidRDefault="00690E19" w:rsidP="00A66E7C">
      <w:pPr>
        <w:pStyle w:val="ListParagraph"/>
        <w:numPr>
          <w:ilvl w:val="0"/>
          <w:numId w:val="24"/>
        </w:numPr>
        <w:rPr>
          <w:rFonts w:ascii="Arial" w:hAnsi="Arial" w:cs="Arial"/>
        </w:rPr>
      </w:pPr>
      <w:r w:rsidRPr="003F54B9">
        <w:rPr>
          <w:rFonts w:ascii="Arial" w:hAnsi="Arial" w:cs="Arial"/>
        </w:rPr>
        <w:t xml:space="preserve">Calculate a score for item 4 &amp; item 5 by factoring total possible score for each item by the factor in b. above. </w:t>
      </w:r>
    </w:p>
    <w:p w14:paraId="1105576F" w14:textId="209E4802" w:rsidR="00690E19" w:rsidRPr="003F54B9" w:rsidRDefault="00690E19" w:rsidP="00690E19">
      <w:pPr>
        <w:ind w:left="1800" w:firstLine="360"/>
        <w:rPr>
          <w:rFonts w:ascii="Arial" w:hAnsi="Arial" w:cs="Arial"/>
        </w:rPr>
      </w:pPr>
      <w:r w:rsidRPr="003F54B9">
        <w:rPr>
          <w:rFonts w:ascii="Arial" w:hAnsi="Arial" w:cs="Arial"/>
        </w:rPr>
        <w:t>Adjusted score item 4: 10 * .500 = 5</w:t>
      </w:r>
    </w:p>
    <w:p w14:paraId="733D27E6" w14:textId="77AF838D" w:rsidR="00690E19" w:rsidRPr="003F54B9" w:rsidRDefault="00690E19" w:rsidP="00690E19">
      <w:pPr>
        <w:ind w:left="1800" w:firstLine="360"/>
        <w:rPr>
          <w:rFonts w:ascii="Arial" w:hAnsi="Arial" w:cs="Arial"/>
        </w:rPr>
      </w:pPr>
      <w:r w:rsidRPr="003F54B9">
        <w:rPr>
          <w:rFonts w:ascii="Arial" w:hAnsi="Arial" w:cs="Arial"/>
        </w:rPr>
        <w:t>Adjusted score item 5: 10 * .500 = 5</w:t>
      </w:r>
    </w:p>
    <w:p w14:paraId="2356ACE3" w14:textId="436B9755" w:rsidR="00690E19" w:rsidRPr="003F54B9" w:rsidRDefault="00690E19" w:rsidP="00690E19">
      <w:pPr>
        <w:ind w:left="1800" w:firstLine="360"/>
        <w:rPr>
          <w:rFonts w:ascii="Arial" w:hAnsi="Arial" w:cs="Arial"/>
        </w:rPr>
      </w:pPr>
      <w:r w:rsidRPr="003F54B9">
        <w:rPr>
          <w:rFonts w:ascii="Arial" w:hAnsi="Arial" w:cs="Arial"/>
        </w:rPr>
        <w:t>Score for item 6: 5</w:t>
      </w:r>
    </w:p>
    <w:p w14:paraId="11998128" w14:textId="048C8CDC" w:rsidR="00690E19" w:rsidRPr="003F54B9" w:rsidRDefault="00690E19" w:rsidP="00690E19">
      <w:pPr>
        <w:pStyle w:val="ListParagraph"/>
        <w:numPr>
          <w:ilvl w:val="0"/>
          <w:numId w:val="24"/>
        </w:numPr>
        <w:rPr>
          <w:rFonts w:ascii="Arial" w:hAnsi="Arial" w:cs="Arial"/>
        </w:rPr>
      </w:pPr>
      <w:r w:rsidRPr="003F54B9">
        <w:rPr>
          <w:rFonts w:ascii="Arial" w:hAnsi="Arial" w:cs="Arial"/>
        </w:rPr>
        <w:t>Total final score for Scoring Rubric items 4, 5 &amp; 6 = 15 (5+5+5=15)</w:t>
      </w:r>
    </w:p>
    <w:p w14:paraId="0C1874A6" w14:textId="348A03E3" w:rsidR="00690E19" w:rsidRPr="003F54B9" w:rsidRDefault="00690E19" w:rsidP="00690E19">
      <w:pPr>
        <w:rPr>
          <w:rFonts w:ascii="Arial" w:hAnsi="Arial" w:cs="Arial"/>
        </w:rPr>
      </w:pPr>
    </w:p>
    <w:p w14:paraId="2DC3F48E" w14:textId="30E7873D" w:rsidR="00690E19" w:rsidRPr="003F54B9" w:rsidRDefault="00310D0F" w:rsidP="00310D0F">
      <w:pPr>
        <w:ind w:left="720"/>
        <w:rPr>
          <w:rFonts w:ascii="Arial" w:hAnsi="Arial" w:cs="Arial"/>
        </w:rPr>
      </w:pPr>
      <w:r w:rsidRPr="003F54B9">
        <w:rPr>
          <w:rFonts w:ascii="Arial" w:hAnsi="Arial" w:cs="Arial"/>
        </w:rPr>
        <w:lastRenderedPageBreak/>
        <w:t xml:space="preserve">Example 2: </w:t>
      </w:r>
      <w:r w:rsidR="00690E19" w:rsidRPr="003F54B9">
        <w:rPr>
          <w:rFonts w:ascii="Arial" w:hAnsi="Arial" w:cs="Arial"/>
        </w:rPr>
        <w:t>Grant Application item 8. and item 9. are completed and item 10 is N/A.</w:t>
      </w:r>
    </w:p>
    <w:p w14:paraId="21A64EDA" w14:textId="458B60C5" w:rsidR="00690E19" w:rsidRPr="003F54B9" w:rsidRDefault="00690E19" w:rsidP="00690E19">
      <w:pPr>
        <w:ind w:left="720"/>
        <w:rPr>
          <w:rFonts w:ascii="Arial" w:hAnsi="Arial" w:cs="Arial"/>
        </w:rPr>
      </w:pPr>
      <w:r w:rsidRPr="003F54B9">
        <w:rPr>
          <w:rFonts w:ascii="Arial" w:hAnsi="Arial" w:cs="Arial"/>
        </w:rPr>
        <w:t xml:space="preserve">Scoring Rubric </w:t>
      </w:r>
      <w:r w:rsidR="00A307ED" w:rsidRPr="003F54B9">
        <w:rPr>
          <w:rFonts w:ascii="Arial" w:hAnsi="Arial" w:cs="Arial"/>
        </w:rPr>
        <w:t>weighted</w:t>
      </w:r>
      <w:r w:rsidRPr="003F54B9">
        <w:rPr>
          <w:rFonts w:ascii="Arial" w:hAnsi="Arial" w:cs="Arial"/>
        </w:rPr>
        <w:t xml:space="preserve"> score for item 4 = 5</w:t>
      </w:r>
    </w:p>
    <w:p w14:paraId="7E012DCC" w14:textId="0F0C2DCD" w:rsidR="00690E19" w:rsidRPr="003F54B9" w:rsidRDefault="00690E19" w:rsidP="00690E19">
      <w:pPr>
        <w:ind w:left="720"/>
        <w:rPr>
          <w:rFonts w:ascii="Arial" w:hAnsi="Arial" w:cs="Arial"/>
        </w:rPr>
      </w:pPr>
      <w:r w:rsidRPr="003F54B9">
        <w:rPr>
          <w:rFonts w:ascii="Arial" w:hAnsi="Arial" w:cs="Arial"/>
        </w:rPr>
        <w:t xml:space="preserve">Scoring Rubric </w:t>
      </w:r>
      <w:r w:rsidR="00A307ED" w:rsidRPr="003F54B9">
        <w:rPr>
          <w:rFonts w:ascii="Arial" w:hAnsi="Arial" w:cs="Arial"/>
        </w:rPr>
        <w:t>weighted</w:t>
      </w:r>
      <w:r w:rsidRPr="003F54B9">
        <w:rPr>
          <w:rFonts w:ascii="Arial" w:hAnsi="Arial" w:cs="Arial"/>
        </w:rPr>
        <w:t xml:space="preserve"> score for item 5 = 7</w:t>
      </w:r>
    </w:p>
    <w:p w14:paraId="179A1B7B" w14:textId="6145C8D8" w:rsidR="00690E19" w:rsidRPr="003F54B9" w:rsidRDefault="00690E19" w:rsidP="00690E19">
      <w:pPr>
        <w:ind w:left="720"/>
        <w:rPr>
          <w:rFonts w:ascii="Arial" w:hAnsi="Arial" w:cs="Arial"/>
        </w:rPr>
      </w:pPr>
      <w:r w:rsidRPr="003F54B9">
        <w:rPr>
          <w:rFonts w:ascii="Arial" w:hAnsi="Arial" w:cs="Arial"/>
        </w:rPr>
        <w:t xml:space="preserve">Scoring Rubric </w:t>
      </w:r>
      <w:r w:rsidR="00A307ED" w:rsidRPr="003F54B9">
        <w:rPr>
          <w:rFonts w:ascii="Arial" w:hAnsi="Arial" w:cs="Arial"/>
        </w:rPr>
        <w:t>weighted</w:t>
      </w:r>
      <w:r w:rsidRPr="003F54B9">
        <w:rPr>
          <w:rFonts w:ascii="Arial" w:hAnsi="Arial" w:cs="Arial"/>
        </w:rPr>
        <w:t xml:space="preserve"> score for item 6 is 0. </w:t>
      </w:r>
    </w:p>
    <w:p w14:paraId="2BB747F4" w14:textId="4BAA4137" w:rsidR="00690E19" w:rsidRPr="003F54B9" w:rsidRDefault="00690E19" w:rsidP="00690E19">
      <w:pPr>
        <w:ind w:left="720"/>
        <w:rPr>
          <w:rFonts w:ascii="Arial" w:hAnsi="Arial" w:cs="Arial"/>
        </w:rPr>
      </w:pPr>
      <w:r w:rsidRPr="003F54B9">
        <w:rPr>
          <w:rFonts w:ascii="Arial" w:hAnsi="Arial" w:cs="Arial"/>
        </w:rPr>
        <w:tab/>
        <w:t>Scoring Rubric Calculation:</w:t>
      </w:r>
    </w:p>
    <w:p w14:paraId="5D94C9A6" w14:textId="77322633" w:rsidR="00690E19" w:rsidRPr="003F54B9" w:rsidRDefault="00690E19" w:rsidP="00B64B3C">
      <w:pPr>
        <w:pStyle w:val="ListParagraph"/>
        <w:numPr>
          <w:ilvl w:val="0"/>
          <w:numId w:val="27"/>
        </w:numPr>
        <w:rPr>
          <w:rFonts w:ascii="Arial" w:hAnsi="Arial" w:cs="Arial"/>
        </w:rPr>
      </w:pPr>
      <w:r w:rsidRPr="003F54B9">
        <w:rPr>
          <w:rFonts w:ascii="Arial" w:hAnsi="Arial" w:cs="Arial"/>
        </w:rPr>
        <w:t>Scoring Rubric item 4 and item 5 have a combined total possible score = 20</w:t>
      </w:r>
    </w:p>
    <w:p w14:paraId="59F05D73" w14:textId="4D36E939" w:rsidR="00B64B3C" w:rsidRPr="003F54B9" w:rsidRDefault="00B64B3C" w:rsidP="00B64B3C">
      <w:pPr>
        <w:pStyle w:val="ListParagraph"/>
        <w:numPr>
          <w:ilvl w:val="0"/>
          <w:numId w:val="27"/>
        </w:numPr>
        <w:rPr>
          <w:rFonts w:ascii="Arial" w:hAnsi="Arial" w:cs="Arial"/>
        </w:rPr>
      </w:pPr>
      <w:r w:rsidRPr="003F54B9">
        <w:rPr>
          <w:rFonts w:ascii="Arial" w:hAnsi="Arial" w:cs="Arial"/>
        </w:rPr>
        <w:t xml:space="preserve">Divide combined </w:t>
      </w:r>
      <w:r w:rsidR="00A307ED" w:rsidRPr="003F54B9">
        <w:rPr>
          <w:rFonts w:ascii="Arial" w:hAnsi="Arial" w:cs="Arial"/>
        </w:rPr>
        <w:t>weighted</w:t>
      </w:r>
      <w:r w:rsidRPr="003F54B9">
        <w:rPr>
          <w:rFonts w:ascii="Arial" w:hAnsi="Arial" w:cs="Arial"/>
        </w:rPr>
        <w:t xml:space="preserve"> score of item 4 and item 5 by combined total possible score = </w:t>
      </w:r>
      <w:r w:rsidR="00593AB7" w:rsidRPr="003F54B9">
        <w:rPr>
          <w:rFonts w:ascii="Arial" w:hAnsi="Arial" w:cs="Arial"/>
        </w:rPr>
        <w:t>(5+7)</w:t>
      </w:r>
      <w:r w:rsidRPr="003F54B9">
        <w:rPr>
          <w:rFonts w:ascii="Arial" w:hAnsi="Arial" w:cs="Arial"/>
        </w:rPr>
        <w:t>/20 = .600</w:t>
      </w:r>
    </w:p>
    <w:p w14:paraId="765FDD5A" w14:textId="21087469" w:rsidR="00B64B3C" w:rsidRPr="003F54B9" w:rsidRDefault="00B64B3C" w:rsidP="00B64B3C">
      <w:pPr>
        <w:pStyle w:val="ListParagraph"/>
        <w:numPr>
          <w:ilvl w:val="0"/>
          <w:numId w:val="27"/>
        </w:numPr>
        <w:rPr>
          <w:rFonts w:ascii="Arial" w:hAnsi="Arial" w:cs="Arial"/>
        </w:rPr>
      </w:pPr>
      <w:r w:rsidRPr="003F54B9">
        <w:rPr>
          <w:rFonts w:ascii="Arial" w:hAnsi="Arial" w:cs="Arial"/>
        </w:rPr>
        <w:t xml:space="preserve">Calculate a score for item 6 by factoring total possible score by the factor in b. above. </w:t>
      </w:r>
    </w:p>
    <w:p w14:paraId="5C66AF6B" w14:textId="50968774" w:rsidR="00B64B3C" w:rsidRPr="003F54B9" w:rsidRDefault="00B64B3C" w:rsidP="00B64B3C">
      <w:pPr>
        <w:ind w:left="1440" w:firstLine="720"/>
        <w:rPr>
          <w:rFonts w:ascii="Arial" w:hAnsi="Arial" w:cs="Arial"/>
        </w:rPr>
      </w:pPr>
      <w:r w:rsidRPr="003F54B9">
        <w:rPr>
          <w:rFonts w:ascii="Arial" w:hAnsi="Arial" w:cs="Arial"/>
        </w:rPr>
        <w:t>Score for item 4: 5</w:t>
      </w:r>
    </w:p>
    <w:p w14:paraId="39D73AFE" w14:textId="7AD603DC" w:rsidR="00B64B3C" w:rsidRPr="003F54B9" w:rsidRDefault="00B64B3C" w:rsidP="00B64B3C">
      <w:pPr>
        <w:ind w:left="1440" w:firstLine="720"/>
        <w:rPr>
          <w:rFonts w:ascii="Arial" w:hAnsi="Arial" w:cs="Arial"/>
        </w:rPr>
      </w:pPr>
      <w:r w:rsidRPr="003F54B9">
        <w:rPr>
          <w:rFonts w:ascii="Arial" w:hAnsi="Arial" w:cs="Arial"/>
        </w:rPr>
        <w:t>Score for item 5: 7</w:t>
      </w:r>
    </w:p>
    <w:p w14:paraId="6FE46E5E" w14:textId="0644FE61" w:rsidR="00B64B3C" w:rsidRPr="003F54B9" w:rsidRDefault="00B64B3C" w:rsidP="00B64B3C">
      <w:pPr>
        <w:ind w:left="1440" w:firstLine="720"/>
        <w:rPr>
          <w:rFonts w:ascii="Arial" w:hAnsi="Arial" w:cs="Arial"/>
        </w:rPr>
      </w:pPr>
      <w:r w:rsidRPr="003F54B9">
        <w:rPr>
          <w:rFonts w:ascii="Arial" w:hAnsi="Arial" w:cs="Arial"/>
        </w:rPr>
        <w:t>Adjusted score for item 6: 10 * .600 = 6</w:t>
      </w:r>
    </w:p>
    <w:p w14:paraId="1FDF9320" w14:textId="460592F5" w:rsidR="00B64B3C" w:rsidRPr="003F54B9" w:rsidRDefault="00B64B3C" w:rsidP="00B64B3C">
      <w:pPr>
        <w:pStyle w:val="ListParagraph"/>
        <w:numPr>
          <w:ilvl w:val="0"/>
          <w:numId w:val="27"/>
        </w:numPr>
        <w:rPr>
          <w:rFonts w:ascii="Arial" w:hAnsi="Arial" w:cs="Arial"/>
        </w:rPr>
      </w:pPr>
      <w:r w:rsidRPr="003F54B9">
        <w:rPr>
          <w:rFonts w:ascii="Arial" w:hAnsi="Arial" w:cs="Arial"/>
        </w:rPr>
        <w:t>Total final score for Scoring Rubric items 4, 5 &amp; 6 = 18 (5+7+6=18)</w:t>
      </w:r>
    </w:p>
    <w:bookmarkEnd w:id="3"/>
    <w:p w14:paraId="7370A4B5" w14:textId="77777777" w:rsidR="00690E19" w:rsidRPr="003F54B9" w:rsidRDefault="00690E19">
      <w:pPr>
        <w:rPr>
          <w:rFonts w:ascii="Arial" w:hAnsi="Arial" w:cs="Arial"/>
        </w:rPr>
      </w:pPr>
    </w:p>
    <w:p w14:paraId="574E34FA" w14:textId="6E535181" w:rsidR="00A66E7C" w:rsidRPr="003F54B9" w:rsidRDefault="00A66E7C" w:rsidP="00710F0F">
      <w:pPr>
        <w:rPr>
          <w:rFonts w:ascii="Arial" w:hAnsi="Arial" w:cs="Arial"/>
        </w:rPr>
      </w:pPr>
    </w:p>
    <w:p w14:paraId="0D6AB748" w14:textId="77777777" w:rsidR="00A66E7C" w:rsidRPr="003F54B9" w:rsidRDefault="00A66E7C" w:rsidP="00710F0F">
      <w:pPr>
        <w:rPr>
          <w:rFonts w:ascii="Arial" w:hAnsi="Arial" w:cs="Arial"/>
        </w:rPr>
      </w:pPr>
    </w:p>
    <w:p w14:paraId="505CE7BD" w14:textId="19240375" w:rsidR="0064308E" w:rsidRPr="003F54B9" w:rsidRDefault="00F8754C" w:rsidP="00710F0F">
      <w:pPr>
        <w:rPr>
          <w:rFonts w:ascii="Arial" w:hAnsi="Arial" w:cs="Arial"/>
        </w:rPr>
      </w:pPr>
      <w:r w:rsidRPr="003F54B9">
        <w:rPr>
          <w:rFonts w:ascii="Arial" w:hAnsi="Arial" w:cs="Arial"/>
          <w:u w:val="single"/>
        </w:rPr>
        <w:t>Award Process</w:t>
      </w:r>
      <w:r w:rsidR="00797648" w:rsidRPr="003F54B9">
        <w:rPr>
          <w:rFonts w:ascii="Arial" w:hAnsi="Arial" w:cs="Arial"/>
        </w:rPr>
        <w:t>:</w:t>
      </w:r>
    </w:p>
    <w:p w14:paraId="17332849" w14:textId="77777777" w:rsidR="00F623B1" w:rsidRPr="003F54B9" w:rsidRDefault="00F623B1" w:rsidP="00710F0F">
      <w:pPr>
        <w:rPr>
          <w:rFonts w:ascii="Arial" w:hAnsi="Arial" w:cs="Arial"/>
        </w:rPr>
      </w:pPr>
    </w:p>
    <w:p w14:paraId="209D3E35" w14:textId="54DA28DA" w:rsidR="00F623B1" w:rsidRPr="003F54B9" w:rsidRDefault="00F623B1" w:rsidP="00F623B1">
      <w:pPr>
        <w:rPr>
          <w:rFonts w:ascii="Arial" w:hAnsi="Arial" w:cs="Arial"/>
        </w:rPr>
      </w:pPr>
      <w:r w:rsidRPr="003F54B9">
        <w:rPr>
          <w:rFonts w:ascii="Arial" w:hAnsi="Arial" w:cs="Arial"/>
        </w:rPr>
        <w:t xml:space="preserve">Project requests will be separated into two tranches - one for projects under $500,000 and another for projects over $500,000.  Awards will be made within each tranche in rank order based on total project score. </w:t>
      </w:r>
    </w:p>
    <w:p w14:paraId="51B50EB6" w14:textId="2A024A30" w:rsidR="00AB69B5" w:rsidRPr="003F54B9" w:rsidRDefault="00AB69B5" w:rsidP="00F623B1">
      <w:pPr>
        <w:rPr>
          <w:rFonts w:ascii="Arial" w:hAnsi="Arial" w:cs="Arial"/>
        </w:rPr>
      </w:pPr>
    </w:p>
    <w:p w14:paraId="7E9B1458" w14:textId="1F048095" w:rsidR="00AB69B5" w:rsidRPr="003F54B9" w:rsidRDefault="00AB69B5" w:rsidP="00AB69B5">
      <w:pPr>
        <w:rPr>
          <w:rFonts w:ascii="Arial" w:hAnsi="Arial" w:cs="Arial"/>
        </w:rPr>
      </w:pPr>
      <w:r w:rsidRPr="003F54B9">
        <w:rPr>
          <w:rFonts w:ascii="Arial" w:hAnsi="Arial" w:cs="Arial"/>
        </w:rPr>
        <w:t xml:space="preserve">In case of a tie in the scoring process, the following </w:t>
      </w:r>
      <w:r w:rsidR="00407739" w:rsidRPr="003F54B9">
        <w:rPr>
          <w:rFonts w:ascii="Arial" w:hAnsi="Arial" w:cs="Arial"/>
        </w:rPr>
        <w:t xml:space="preserve">levels of </w:t>
      </w:r>
      <w:r w:rsidRPr="003F54B9">
        <w:rPr>
          <w:rFonts w:ascii="Arial" w:hAnsi="Arial" w:cs="Arial"/>
        </w:rPr>
        <w:t>tiebreakers will decide the rank order</w:t>
      </w:r>
      <w:r w:rsidR="00407739" w:rsidRPr="003F54B9">
        <w:rPr>
          <w:rFonts w:ascii="Arial" w:hAnsi="Arial" w:cs="Arial"/>
        </w:rPr>
        <w:t xml:space="preserve">, step by step, </w:t>
      </w:r>
      <w:r w:rsidR="00831148" w:rsidRPr="003F54B9">
        <w:rPr>
          <w:rFonts w:ascii="Arial" w:hAnsi="Arial" w:cs="Arial"/>
        </w:rPr>
        <w:t>with</w:t>
      </w:r>
      <w:r w:rsidR="00407739" w:rsidRPr="003F54B9">
        <w:rPr>
          <w:rFonts w:ascii="Arial" w:hAnsi="Arial" w:cs="Arial"/>
        </w:rPr>
        <w:t xml:space="preserve"> the next one down </w:t>
      </w:r>
      <w:r w:rsidR="00831148" w:rsidRPr="003F54B9">
        <w:rPr>
          <w:rFonts w:ascii="Arial" w:hAnsi="Arial" w:cs="Arial"/>
        </w:rPr>
        <w:t xml:space="preserve">only applying </w:t>
      </w:r>
      <w:r w:rsidR="00407739" w:rsidRPr="003F54B9">
        <w:rPr>
          <w:rFonts w:ascii="Arial" w:hAnsi="Arial" w:cs="Arial"/>
        </w:rPr>
        <w:t>if the previous step does not break the tie</w:t>
      </w:r>
      <w:r w:rsidRPr="003F54B9">
        <w:rPr>
          <w:rFonts w:ascii="Arial" w:hAnsi="Arial" w:cs="Arial"/>
        </w:rPr>
        <w:t>:</w:t>
      </w:r>
    </w:p>
    <w:p w14:paraId="1E686590" w14:textId="53F722AA" w:rsidR="00AB69B5" w:rsidRPr="003F54B9" w:rsidRDefault="00CF3DF7" w:rsidP="00AB69B5">
      <w:pPr>
        <w:pStyle w:val="ListParagraph"/>
        <w:numPr>
          <w:ilvl w:val="0"/>
          <w:numId w:val="23"/>
        </w:numPr>
        <w:rPr>
          <w:rFonts w:ascii="Arial" w:hAnsi="Arial" w:cs="Arial"/>
        </w:rPr>
      </w:pPr>
      <w:r w:rsidRPr="003F54B9">
        <w:rPr>
          <w:rFonts w:ascii="Arial" w:hAnsi="Arial" w:cs="Arial"/>
        </w:rPr>
        <w:t>Projects with the same score</w:t>
      </w:r>
      <w:r w:rsidR="00AB69B5" w:rsidRPr="003F54B9">
        <w:rPr>
          <w:rFonts w:ascii="Arial" w:hAnsi="Arial" w:cs="Arial"/>
        </w:rPr>
        <w:t xml:space="preserve"> within the entity will be decided by:</w:t>
      </w:r>
    </w:p>
    <w:p w14:paraId="260D06E0" w14:textId="10AC260C" w:rsidR="00AB69B5" w:rsidRPr="003F54B9" w:rsidRDefault="00CF3DF7" w:rsidP="00AB69B5">
      <w:pPr>
        <w:pStyle w:val="ListParagraph"/>
        <w:numPr>
          <w:ilvl w:val="1"/>
          <w:numId w:val="23"/>
        </w:numPr>
        <w:rPr>
          <w:rFonts w:ascii="Arial" w:hAnsi="Arial" w:cs="Arial"/>
        </w:rPr>
      </w:pPr>
      <w:r w:rsidRPr="003F54B9">
        <w:rPr>
          <w:rFonts w:ascii="Arial" w:hAnsi="Arial" w:cs="Arial"/>
        </w:rPr>
        <w:t>Higher</w:t>
      </w:r>
      <w:r w:rsidR="00AB69B5" w:rsidRPr="003F54B9">
        <w:rPr>
          <w:rFonts w:ascii="Arial" w:hAnsi="Arial" w:cs="Arial"/>
        </w:rPr>
        <w:t xml:space="preserve"> health &amp; safety </w:t>
      </w:r>
      <w:r w:rsidRPr="003F54B9">
        <w:rPr>
          <w:rFonts w:ascii="Arial" w:hAnsi="Arial" w:cs="Arial"/>
        </w:rPr>
        <w:t>score (</w:t>
      </w:r>
      <w:r w:rsidR="00CF3EA4" w:rsidRPr="003F54B9">
        <w:rPr>
          <w:rFonts w:ascii="Arial" w:hAnsi="Arial" w:cs="Arial"/>
        </w:rPr>
        <w:t>Item</w:t>
      </w:r>
      <w:r w:rsidRPr="003F54B9">
        <w:rPr>
          <w:rFonts w:ascii="Arial" w:hAnsi="Arial" w:cs="Arial"/>
        </w:rPr>
        <w:t xml:space="preserve"> 2 on </w:t>
      </w:r>
      <w:r w:rsidR="00CF3EA4" w:rsidRPr="003F54B9">
        <w:rPr>
          <w:rFonts w:ascii="Arial" w:hAnsi="Arial" w:cs="Arial"/>
        </w:rPr>
        <w:t>S</w:t>
      </w:r>
      <w:r w:rsidRPr="003F54B9">
        <w:rPr>
          <w:rFonts w:ascii="Arial" w:hAnsi="Arial" w:cs="Arial"/>
        </w:rPr>
        <w:t xml:space="preserve">coring </w:t>
      </w:r>
      <w:r w:rsidR="00CF3EA4" w:rsidRPr="003F54B9">
        <w:rPr>
          <w:rFonts w:ascii="Arial" w:hAnsi="Arial" w:cs="Arial"/>
        </w:rPr>
        <w:t>R</w:t>
      </w:r>
      <w:r w:rsidRPr="003F54B9">
        <w:rPr>
          <w:rFonts w:ascii="Arial" w:hAnsi="Arial" w:cs="Arial"/>
        </w:rPr>
        <w:t>ubric</w:t>
      </w:r>
      <w:r w:rsidR="00CF3EA4" w:rsidRPr="003F54B9">
        <w:rPr>
          <w:rFonts w:ascii="Arial" w:hAnsi="Arial" w:cs="Arial"/>
        </w:rPr>
        <w:t xml:space="preserve"> Form</w:t>
      </w:r>
      <w:r w:rsidRPr="003F54B9">
        <w:rPr>
          <w:rFonts w:ascii="Arial" w:hAnsi="Arial" w:cs="Arial"/>
        </w:rPr>
        <w:t>)</w:t>
      </w:r>
      <w:r w:rsidR="00AB69B5" w:rsidRPr="003F54B9">
        <w:rPr>
          <w:rFonts w:ascii="Arial" w:hAnsi="Arial" w:cs="Arial"/>
        </w:rPr>
        <w:t>,</w:t>
      </w:r>
    </w:p>
    <w:p w14:paraId="5CCD96BD" w14:textId="3445A9C0" w:rsidR="00AB69B5" w:rsidRPr="003F54B9" w:rsidRDefault="00C26E37" w:rsidP="00AB69B5">
      <w:pPr>
        <w:pStyle w:val="ListParagraph"/>
        <w:numPr>
          <w:ilvl w:val="1"/>
          <w:numId w:val="23"/>
        </w:numPr>
        <w:rPr>
          <w:rFonts w:ascii="Arial" w:hAnsi="Arial" w:cs="Arial"/>
        </w:rPr>
      </w:pPr>
      <w:r>
        <w:rPr>
          <w:rFonts w:ascii="Arial" w:hAnsi="Arial" w:cs="Arial"/>
        </w:rPr>
        <w:t>Lower</w:t>
      </w:r>
      <w:r w:rsidR="00AB69B5" w:rsidRPr="003F54B9">
        <w:rPr>
          <w:rFonts w:ascii="Arial" w:hAnsi="Arial" w:cs="Arial"/>
        </w:rPr>
        <w:t xml:space="preserve"> Priority Number</w:t>
      </w:r>
      <w:r w:rsidR="003E2536">
        <w:rPr>
          <w:rFonts w:ascii="Arial" w:hAnsi="Arial" w:cs="Arial"/>
        </w:rPr>
        <w:t xml:space="preserve"> </w:t>
      </w:r>
      <w:r w:rsidR="003E2536" w:rsidRPr="003E2536">
        <w:rPr>
          <w:rFonts w:ascii="Arial" w:hAnsi="Arial" w:cs="Arial"/>
        </w:rPr>
        <w:t>(indicative of a higher priority project)</w:t>
      </w:r>
      <w:r w:rsidR="00AB69B5" w:rsidRPr="003F54B9">
        <w:rPr>
          <w:rFonts w:ascii="Arial" w:hAnsi="Arial" w:cs="Arial"/>
        </w:rPr>
        <w:t>.</w:t>
      </w:r>
    </w:p>
    <w:p w14:paraId="561CC8EB" w14:textId="64D95951" w:rsidR="00AB69B5" w:rsidRPr="003F54B9" w:rsidRDefault="005008C7" w:rsidP="00AB69B5">
      <w:pPr>
        <w:pStyle w:val="ListParagraph"/>
        <w:numPr>
          <w:ilvl w:val="0"/>
          <w:numId w:val="23"/>
        </w:numPr>
        <w:rPr>
          <w:rFonts w:ascii="Arial" w:hAnsi="Arial" w:cs="Arial"/>
        </w:rPr>
      </w:pPr>
      <w:r w:rsidRPr="003F54B9">
        <w:rPr>
          <w:rFonts w:ascii="Arial" w:hAnsi="Arial" w:cs="Arial"/>
        </w:rPr>
        <w:t>Projects with the same score</w:t>
      </w:r>
      <w:r w:rsidR="00AB69B5" w:rsidRPr="003F54B9">
        <w:rPr>
          <w:rFonts w:ascii="Arial" w:hAnsi="Arial" w:cs="Arial"/>
        </w:rPr>
        <w:t xml:space="preserve"> across entities will be decided by:</w:t>
      </w:r>
    </w:p>
    <w:p w14:paraId="2954CDAB" w14:textId="32F835BE" w:rsidR="00AB69B5" w:rsidRPr="003F54B9" w:rsidRDefault="00B22734" w:rsidP="00AB69B5">
      <w:pPr>
        <w:pStyle w:val="ListParagraph"/>
        <w:numPr>
          <w:ilvl w:val="1"/>
          <w:numId w:val="23"/>
        </w:numPr>
        <w:rPr>
          <w:rFonts w:ascii="Arial" w:hAnsi="Arial" w:cs="Arial"/>
        </w:rPr>
      </w:pPr>
      <w:r w:rsidRPr="003F54B9">
        <w:rPr>
          <w:rFonts w:ascii="Arial" w:hAnsi="Arial" w:cs="Arial"/>
        </w:rPr>
        <w:t>Higher h</w:t>
      </w:r>
      <w:r w:rsidR="00AB69B5" w:rsidRPr="003F54B9">
        <w:rPr>
          <w:rFonts w:ascii="Arial" w:hAnsi="Arial" w:cs="Arial"/>
        </w:rPr>
        <w:t xml:space="preserve">ealth &amp; safety </w:t>
      </w:r>
      <w:r w:rsidRPr="003F54B9">
        <w:rPr>
          <w:rFonts w:ascii="Arial" w:hAnsi="Arial" w:cs="Arial"/>
        </w:rPr>
        <w:t>score (</w:t>
      </w:r>
      <w:r w:rsidR="00CF3EA4" w:rsidRPr="003F54B9">
        <w:rPr>
          <w:rFonts w:ascii="Arial" w:hAnsi="Arial" w:cs="Arial"/>
        </w:rPr>
        <w:t>Item</w:t>
      </w:r>
      <w:r w:rsidRPr="003F54B9">
        <w:rPr>
          <w:rFonts w:ascii="Arial" w:hAnsi="Arial" w:cs="Arial"/>
        </w:rPr>
        <w:t xml:space="preserve"> 2 on </w:t>
      </w:r>
      <w:r w:rsidR="00CF3EA4" w:rsidRPr="003F54B9">
        <w:rPr>
          <w:rFonts w:ascii="Arial" w:hAnsi="Arial" w:cs="Arial"/>
        </w:rPr>
        <w:t>S</w:t>
      </w:r>
      <w:r w:rsidRPr="003F54B9">
        <w:rPr>
          <w:rFonts w:ascii="Arial" w:hAnsi="Arial" w:cs="Arial"/>
        </w:rPr>
        <w:t xml:space="preserve">coring </w:t>
      </w:r>
      <w:r w:rsidR="00CF3EA4" w:rsidRPr="003F54B9">
        <w:rPr>
          <w:rFonts w:ascii="Arial" w:hAnsi="Arial" w:cs="Arial"/>
        </w:rPr>
        <w:t>R</w:t>
      </w:r>
      <w:r w:rsidRPr="003F54B9">
        <w:rPr>
          <w:rFonts w:ascii="Arial" w:hAnsi="Arial" w:cs="Arial"/>
        </w:rPr>
        <w:t>ubric</w:t>
      </w:r>
      <w:r w:rsidR="00CF3EA4" w:rsidRPr="003F54B9">
        <w:rPr>
          <w:rFonts w:ascii="Arial" w:hAnsi="Arial" w:cs="Arial"/>
        </w:rPr>
        <w:t xml:space="preserve"> Form</w:t>
      </w:r>
      <w:r w:rsidRPr="003F54B9">
        <w:rPr>
          <w:rFonts w:ascii="Arial" w:hAnsi="Arial" w:cs="Arial"/>
        </w:rPr>
        <w:t>)</w:t>
      </w:r>
      <w:r w:rsidR="00AB69B5" w:rsidRPr="003F54B9">
        <w:rPr>
          <w:rFonts w:ascii="Arial" w:hAnsi="Arial" w:cs="Arial"/>
        </w:rPr>
        <w:t>,</w:t>
      </w:r>
    </w:p>
    <w:p w14:paraId="3562DAFC" w14:textId="77777777" w:rsidR="00AB69B5" w:rsidRPr="003F54B9" w:rsidRDefault="00AB69B5" w:rsidP="00AB69B5">
      <w:pPr>
        <w:pStyle w:val="ListParagraph"/>
        <w:numPr>
          <w:ilvl w:val="1"/>
          <w:numId w:val="23"/>
        </w:numPr>
        <w:rPr>
          <w:rFonts w:ascii="Arial" w:hAnsi="Arial" w:cs="Arial"/>
        </w:rPr>
      </w:pPr>
      <w:r w:rsidRPr="003F54B9">
        <w:rPr>
          <w:rFonts w:ascii="Arial" w:hAnsi="Arial" w:cs="Arial"/>
        </w:rPr>
        <w:t>Entity(ies) not yet awarded a grant will be ranked higher,</w:t>
      </w:r>
    </w:p>
    <w:p w14:paraId="2C77C26D" w14:textId="76DC4F76" w:rsidR="00AB69B5" w:rsidRPr="003F54B9" w:rsidRDefault="00C26E37" w:rsidP="00AB69B5">
      <w:pPr>
        <w:pStyle w:val="ListParagraph"/>
        <w:numPr>
          <w:ilvl w:val="1"/>
          <w:numId w:val="23"/>
        </w:numPr>
        <w:rPr>
          <w:rFonts w:ascii="Arial" w:hAnsi="Arial" w:cs="Arial"/>
        </w:rPr>
      </w:pPr>
      <w:r>
        <w:rPr>
          <w:rFonts w:ascii="Arial" w:hAnsi="Arial" w:cs="Arial"/>
        </w:rPr>
        <w:t>Lower</w:t>
      </w:r>
      <w:r w:rsidR="00AB69B5" w:rsidRPr="003F54B9">
        <w:rPr>
          <w:rFonts w:ascii="Arial" w:hAnsi="Arial" w:cs="Arial"/>
        </w:rPr>
        <w:t xml:space="preserve"> Priority Number</w:t>
      </w:r>
      <w:r w:rsidR="003E2536">
        <w:rPr>
          <w:rFonts w:ascii="Arial" w:hAnsi="Arial" w:cs="Arial"/>
        </w:rPr>
        <w:t xml:space="preserve"> </w:t>
      </w:r>
      <w:r w:rsidR="003E2536" w:rsidRPr="003E2536">
        <w:rPr>
          <w:rFonts w:ascii="Arial" w:hAnsi="Arial" w:cs="Arial"/>
        </w:rPr>
        <w:t>(indicative of a higher priority project)</w:t>
      </w:r>
      <w:r w:rsidR="00AB69B5" w:rsidRPr="003F54B9">
        <w:rPr>
          <w:rFonts w:ascii="Arial" w:hAnsi="Arial" w:cs="Arial"/>
        </w:rPr>
        <w:t>,</w:t>
      </w:r>
    </w:p>
    <w:p w14:paraId="5849E985" w14:textId="2A2CD348" w:rsidR="00AB69B5" w:rsidRPr="003F54B9" w:rsidRDefault="00AB69B5" w:rsidP="00AD6B78">
      <w:pPr>
        <w:pStyle w:val="ListParagraph"/>
        <w:numPr>
          <w:ilvl w:val="1"/>
          <w:numId w:val="23"/>
        </w:numPr>
        <w:rPr>
          <w:rFonts w:ascii="Arial" w:hAnsi="Arial" w:cs="Arial"/>
        </w:rPr>
      </w:pPr>
      <w:r w:rsidRPr="003F54B9">
        <w:rPr>
          <w:rFonts w:ascii="Arial" w:hAnsi="Arial" w:cs="Arial"/>
        </w:rPr>
        <w:t xml:space="preserve">Higher Construction </w:t>
      </w:r>
      <w:r w:rsidR="00953C95" w:rsidRPr="003F54B9">
        <w:rPr>
          <w:rFonts w:ascii="Arial" w:hAnsi="Arial" w:cs="Arial"/>
        </w:rPr>
        <w:t xml:space="preserve">Cost </w:t>
      </w:r>
      <w:r w:rsidRPr="003F54B9">
        <w:rPr>
          <w:rFonts w:ascii="Arial" w:hAnsi="Arial" w:cs="Arial"/>
        </w:rPr>
        <w:t>Percentage.</w:t>
      </w:r>
    </w:p>
    <w:p w14:paraId="7AD63B92" w14:textId="77777777" w:rsidR="008A1A38" w:rsidRPr="003F54B9" w:rsidRDefault="008A1A38" w:rsidP="00F623B1">
      <w:pPr>
        <w:rPr>
          <w:rFonts w:ascii="Arial" w:hAnsi="Arial" w:cs="Arial"/>
        </w:rPr>
      </w:pPr>
    </w:p>
    <w:p w14:paraId="34E4E6C2" w14:textId="2DC4FD5A" w:rsidR="00AB69B5" w:rsidRPr="003F54B9" w:rsidRDefault="008F6E85" w:rsidP="00F623B1">
      <w:pPr>
        <w:rPr>
          <w:rFonts w:ascii="Arial" w:hAnsi="Arial" w:cs="Arial"/>
        </w:rPr>
      </w:pPr>
      <w:r w:rsidRPr="003F54B9">
        <w:rPr>
          <w:rFonts w:ascii="Arial" w:hAnsi="Arial" w:cs="Arial"/>
        </w:rPr>
        <w:t>In the event funds are insufficient to fully fund the next highest ranked project, the school will be offered partial funding.  To receive a partial award, the school must demonstrate that additional funding sources are available to complete such project</w:t>
      </w:r>
      <w:r w:rsidR="00B15897" w:rsidRPr="003F54B9">
        <w:rPr>
          <w:rFonts w:ascii="Arial" w:hAnsi="Arial" w:cs="Arial"/>
        </w:rPr>
        <w:t xml:space="preserve"> or that scope can be reduced in order to completely fund the project with the partial funding</w:t>
      </w:r>
      <w:r w:rsidRPr="003F54B9">
        <w:rPr>
          <w:rFonts w:ascii="Arial" w:hAnsi="Arial" w:cs="Arial"/>
        </w:rPr>
        <w:t xml:space="preserve">. If the school declines a partial award, SED will move to the project with the next highest score and continue making awards in rank order until funds have been fully awarded.  </w:t>
      </w:r>
    </w:p>
    <w:p w14:paraId="4D87070F" w14:textId="77777777" w:rsidR="0008687B" w:rsidRPr="003F54B9" w:rsidRDefault="0008687B" w:rsidP="0008687B">
      <w:pPr>
        <w:rPr>
          <w:rFonts w:ascii="Arial" w:hAnsi="Arial" w:cs="Arial"/>
        </w:rPr>
      </w:pPr>
    </w:p>
    <w:p w14:paraId="18F66DF3" w14:textId="77777777" w:rsidR="009B198A" w:rsidRPr="003F54B9" w:rsidRDefault="009B198A" w:rsidP="009B198A">
      <w:pPr>
        <w:rPr>
          <w:rFonts w:ascii="Arial" w:hAnsi="Arial" w:cs="Arial"/>
        </w:rPr>
      </w:pPr>
      <w:r w:rsidRPr="003F54B9" w:rsidDel="008A1A38">
        <w:rPr>
          <w:rFonts w:ascii="Arial" w:hAnsi="Arial" w:cs="Arial"/>
        </w:rPr>
        <w:lastRenderedPageBreak/>
        <w:t xml:space="preserve">Any grant funds remaining after all grant applications within a tranche have been reviewed and awarded or disqualified will be transferred to the other </w:t>
      </w:r>
      <w:bookmarkStart w:id="4" w:name="_Hlk118894343"/>
      <w:r w:rsidRPr="003F54B9" w:rsidDel="008A1A38">
        <w:rPr>
          <w:rFonts w:ascii="Arial" w:hAnsi="Arial" w:cs="Arial"/>
        </w:rPr>
        <w:t>tranche</w:t>
      </w:r>
      <w:bookmarkEnd w:id="4"/>
      <w:r w:rsidRPr="003F54B9" w:rsidDel="008A1A38">
        <w:rPr>
          <w:rFonts w:ascii="Arial" w:hAnsi="Arial" w:cs="Arial"/>
        </w:rPr>
        <w:t xml:space="preserve"> should awards still be pending in such tranche.</w:t>
      </w:r>
    </w:p>
    <w:p w14:paraId="1A145465" w14:textId="77777777" w:rsidR="009B198A" w:rsidRPr="003F54B9" w:rsidRDefault="009B198A" w:rsidP="00F623B1">
      <w:pPr>
        <w:rPr>
          <w:rFonts w:ascii="Arial" w:hAnsi="Arial" w:cs="Arial"/>
        </w:rPr>
      </w:pPr>
    </w:p>
    <w:p w14:paraId="37D3FA29" w14:textId="7C33A3EA" w:rsidR="00661AB6" w:rsidRPr="003F54B9" w:rsidRDefault="00661AB6" w:rsidP="00F623B1">
      <w:pPr>
        <w:rPr>
          <w:rFonts w:ascii="Arial" w:hAnsi="Arial" w:cs="Arial"/>
        </w:rPr>
      </w:pPr>
      <w:r w:rsidRPr="003F54B9">
        <w:rPr>
          <w:rFonts w:ascii="Arial" w:hAnsi="Arial" w:cs="Arial"/>
        </w:rPr>
        <w:t xml:space="preserve">Budgets will be adjusted to eliminate any unallowable or inappropriate expenditure. </w:t>
      </w:r>
    </w:p>
    <w:p w14:paraId="65CD61AA" w14:textId="1328A102" w:rsidR="00FA0C40" w:rsidRPr="003F54B9" w:rsidRDefault="00FA0C40" w:rsidP="00F623B1">
      <w:pPr>
        <w:rPr>
          <w:rFonts w:ascii="Arial" w:hAnsi="Arial" w:cs="Arial"/>
        </w:rPr>
      </w:pPr>
    </w:p>
    <w:p w14:paraId="2F6541A0" w14:textId="77777777" w:rsidR="00D5506F" w:rsidRPr="003F54B9" w:rsidRDefault="00D5506F" w:rsidP="00D5506F">
      <w:pPr>
        <w:rPr>
          <w:rFonts w:ascii="Arial" w:hAnsi="Arial" w:cs="Arial"/>
          <w:u w:val="single"/>
        </w:rPr>
      </w:pPr>
      <w:r w:rsidRPr="003F54B9">
        <w:rPr>
          <w:rFonts w:ascii="Arial" w:hAnsi="Arial" w:cs="Arial"/>
          <w:u w:val="single"/>
        </w:rPr>
        <w:t>Award Notification:</w:t>
      </w:r>
    </w:p>
    <w:p w14:paraId="5A935637" w14:textId="77777777" w:rsidR="00D5506F" w:rsidRPr="003F54B9" w:rsidRDefault="00D5506F" w:rsidP="00D5506F">
      <w:pPr>
        <w:rPr>
          <w:rFonts w:ascii="Arial" w:hAnsi="Arial" w:cs="Arial"/>
          <w:b/>
        </w:rPr>
      </w:pPr>
    </w:p>
    <w:p w14:paraId="615F5392" w14:textId="4B7E6B17" w:rsidR="00D5506F" w:rsidRPr="003F54B9" w:rsidRDefault="00D5506F" w:rsidP="00D5506F">
      <w:pPr>
        <w:rPr>
          <w:rFonts w:ascii="Arial" w:hAnsi="Arial" w:cs="Arial"/>
        </w:rPr>
      </w:pPr>
      <w:r w:rsidRPr="003F54B9">
        <w:rPr>
          <w:rFonts w:ascii="Arial" w:hAnsi="Arial" w:cs="Arial"/>
        </w:rPr>
        <w:t xml:space="preserve">At the conclusion of this </w:t>
      </w:r>
      <w:r w:rsidR="0052512D" w:rsidRPr="003F54B9">
        <w:rPr>
          <w:rFonts w:ascii="Arial" w:hAnsi="Arial" w:cs="Arial"/>
        </w:rPr>
        <w:t>RFA</w:t>
      </w:r>
      <w:r w:rsidRPr="003F54B9">
        <w:rPr>
          <w:rFonts w:ascii="Arial" w:hAnsi="Arial" w:cs="Arial"/>
        </w:rPr>
        <w:t xml:space="preserve"> period, </w:t>
      </w:r>
      <w:r w:rsidR="001F7B0A" w:rsidRPr="003F54B9">
        <w:rPr>
          <w:rFonts w:ascii="Arial" w:hAnsi="Arial" w:cs="Arial"/>
        </w:rPr>
        <w:t>SED will notify all applicants of the award determination</w:t>
      </w:r>
      <w:r w:rsidRPr="003F54B9">
        <w:rPr>
          <w:rFonts w:ascii="Arial" w:hAnsi="Arial" w:cs="Arial"/>
        </w:rPr>
        <w:t xml:space="preserve">.  </w:t>
      </w:r>
    </w:p>
    <w:p w14:paraId="2115EED8" w14:textId="77777777" w:rsidR="00B71E1D" w:rsidRPr="003F54B9" w:rsidRDefault="00B71E1D" w:rsidP="00710F0F">
      <w:pPr>
        <w:rPr>
          <w:rFonts w:ascii="Arial" w:hAnsi="Arial" w:cs="Arial"/>
          <w:u w:val="single"/>
        </w:rPr>
      </w:pPr>
    </w:p>
    <w:p w14:paraId="61789009" w14:textId="77777777" w:rsidR="003E6DDF" w:rsidRPr="003F54B9" w:rsidRDefault="003E6DDF" w:rsidP="003E6DDF">
      <w:pPr>
        <w:rPr>
          <w:rFonts w:ascii="Arial" w:hAnsi="Arial" w:cs="Arial"/>
          <w:u w:val="single"/>
        </w:rPr>
      </w:pPr>
      <w:r w:rsidRPr="003F54B9">
        <w:rPr>
          <w:rFonts w:ascii="Arial" w:hAnsi="Arial" w:cs="Arial"/>
          <w:u w:val="single"/>
        </w:rPr>
        <w:t>Reallocation Process:</w:t>
      </w:r>
    </w:p>
    <w:p w14:paraId="693A929E" w14:textId="77777777" w:rsidR="003E6DDF" w:rsidRPr="003F54B9" w:rsidRDefault="003E6DDF" w:rsidP="003E6DDF">
      <w:pPr>
        <w:rPr>
          <w:rFonts w:ascii="Arial" w:hAnsi="Arial" w:cs="Arial"/>
        </w:rPr>
      </w:pPr>
    </w:p>
    <w:p w14:paraId="0717A014" w14:textId="0AC59180" w:rsidR="003E6DDF" w:rsidRPr="003F54B9" w:rsidRDefault="003E6DDF" w:rsidP="003E6DDF">
      <w:pPr>
        <w:rPr>
          <w:rFonts w:ascii="Arial" w:hAnsi="Arial" w:cs="Arial"/>
        </w:rPr>
      </w:pPr>
      <w:r w:rsidRPr="003F54B9">
        <w:rPr>
          <w:rFonts w:ascii="Arial" w:hAnsi="Arial" w:cs="Arial"/>
        </w:rPr>
        <w:t>It is expected that $</w:t>
      </w:r>
      <w:r w:rsidR="001A6033" w:rsidRPr="003F54B9">
        <w:rPr>
          <w:rFonts w:ascii="Arial" w:hAnsi="Arial" w:cs="Arial"/>
        </w:rPr>
        <w:t xml:space="preserve">30 </w:t>
      </w:r>
      <w:r w:rsidRPr="003F54B9">
        <w:rPr>
          <w:rFonts w:ascii="Arial" w:hAnsi="Arial" w:cs="Arial"/>
        </w:rPr>
        <w:t xml:space="preserve">million will be awarded through this </w:t>
      </w:r>
      <w:r w:rsidR="0052512D" w:rsidRPr="003F54B9">
        <w:rPr>
          <w:rFonts w:ascii="Arial" w:hAnsi="Arial" w:cs="Arial"/>
        </w:rPr>
        <w:t>RFA</w:t>
      </w:r>
      <w:r w:rsidRPr="003F54B9">
        <w:rPr>
          <w:rFonts w:ascii="Arial" w:hAnsi="Arial" w:cs="Arial"/>
        </w:rPr>
        <w:t>.  However, there are factors that may require SED to reallocate funding after all awards have been made. These include, but are not limited to, instances in which a</w:t>
      </w:r>
      <w:r w:rsidR="001E5C12" w:rsidRPr="003F54B9">
        <w:rPr>
          <w:rFonts w:ascii="Arial" w:hAnsi="Arial" w:cs="Arial"/>
        </w:rPr>
        <w:t xml:space="preserve">n entity </w:t>
      </w:r>
      <w:r w:rsidR="00831148" w:rsidRPr="003F54B9">
        <w:rPr>
          <w:rFonts w:ascii="Arial" w:hAnsi="Arial" w:cs="Arial"/>
        </w:rPr>
        <w:t xml:space="preserve">initially </w:t>
      </w:r>
      <w:r w:rsidR="001E5C12" w:rsidRPr="003F54B9">
        <w:rPr>
          <w:rFonts w:ascii="Arial" w:hAnsi="Arial" w:cs="Arial"/>
        </w:rPr>
        <w:t xml:space="preserve">accepts an award and then </w:t>
      </w:r>
      <w:r w:rsidRPr="003F54B9">
        <w:rPr>
          <w:rFonts w:ascii="Arial" w:hAnsi="Arial" w:cs="Arial"/>
        </w:rPr>
        <w:t xml:space="preserve">rejects </w:t>
      </w:r>
      <w:r w:rsidR="001E5C12" w:rsidRPr="003F54B9">
        <w:rPr>
          <w:rFonts w:ascii="Arial" w:hAnsi="Arial" w:cs="Arial"/>
        </w:rPr>
        <w:t>the</w:t>
      </w:r>
      <w:r w:rsidRPr="003F54B9">
        <w:rPr>
          <w:rFonts w:ascii="Arial" w:hAnsi="Arial" w:cs="Arial"/>
        </w:rPr>
        <w:t xml:space="preserve"> grant award for a specific project, instances in which the actual project cost is less than the project bid/estimate, an SED determination that a school has failed to adequately progress a project within 18 months of award, or, for partially funded projects, a school's failure to secure other funding source(s) to complete a project. </w:t>
      </w:r>
    </w:p>
    <w:p w14:paraId="3064C93A" w14:textId="77777777" w:rsidR="003E6DDF" w:rsidRPr="003F54B9" w:rsidRDefault="003E6DDF" w:rsidP="003E6DDF">
      <w:pPr>
        <w:rPr>
          <w:rFonts w:ascii="Arial" w:hAnsi="Arial" w:cs="Arial"/>
        </w:rPr>
      </w:pPr>
    </w:p>
    <w:p w14:paraId="2588851F" w14:textId="7F5EB7B7" w:rsidR="003E6DDF" w:rsidRPr="003F54B9" w:rsidRDefault="003E6DDF" w:rsidP="003E6DDF">
      <w:pPr>
        <w:rPr>
          <w:rFonts w:ascii="Arial" w:hAnsi="Arial" w:cs="Arial"/>
        </w:rPr>
      </w:pPr>
      <w:r w:rsidRPr="003F54B9">
        <w:rPr>
          <w:rFonts w:ascii="Arial" w:hAnsi="Arial" w:cs="Arial"/>
        </w:rPr>
        <w:t xml:space="preserve">In the </w:t>
      </w:r>
      <w:r w:rsidR="00B52775" w:rsidRPr="003F54B9">
        <w:rPr>
          <w:rFonts w:ascii="Arial" w:hAnsi="Arial" w:cs="Arial"/>
        </w:rPr>
        <w:t>case of a funding reallocation</w:t>
      </w:r>
      <w:r w:rsidRPr="003F54B9">
        <w:rPr>
          <w:rFonts w:ascii="Arial" w:hAnsi="Arial" w:cs="Arial"/>
        </w:rPr>
        <w:t xml:space="preserve">, SED will award such funds to the next highest ranked project request, regardless of the project’s tranche as defined above and subject to the provisions of this </w:t>
      </w:r>
      <w:r w:rsidR="0052512D" w:rsidRPr="003F54B9">
        <w:rPr>
          <w:rFonts w:ascii="Arial" w:hAnsi="Arial" w:cs="Arial"/>
        </w:rPr>
        <w:t>RFA</w:t>
      </w:r>
      <w:r w:rsidRPr="003F54B9">
        <w:rPr>
          <w:rFonts w:ascii="Arial" w:hAnsi="Arial" w:cs="Arial"/>
        </w:rPr>
        <w:t>. If the school does not accept the award or does not meet the conditions of</w:t>
      </w:r>
      <w:r w:rsidR="009817FD" w:rsidRPr="003F54B9">
        <w:rPr>
          <w:rFonts w:ascii="Arial" w:hAnsi="Arial" w:cs="Arial"/>
        </w:rPr>
        <w:t xml:space="preserve"> this </w:t>
      </w:r>
      <w:r w:rsidR="0052512D" w:rsidRPr="003F54B9">
        <w:rPr>
          <w:rFonts w:ascii="Arial" w:hAnsi="Arial" w:cs="Arial"/>
        </w:rPr>
        <w:t>RFA</w:t>
      </w:r>
      <w:r w:rsidRPr="003F54B9">
        <w:rPr>
          <w:rFonts w:ascii="Arial" w:hAnsi="Arial" w:cs="Arial"/>
        </w:rPr>
        <w:t xml:space="preserve">, SED will go to the next highest ranked project request, and so on.  </w:t>
      </w:r>
    </w:p>
    <w:p w14:paraId="0167C1F2" w14:textId="77777777" w:rsidR="003E6DDF" w:rsidRPr="003F54B9" w:rsidRDefault="003E6DDF" w:rsidP="003E6DDF">
      <w:pPr>
        <w:rPr>
          <w:rFonts w:ascii="Arial" w:hAnsi="Arial" w:cs="Arial"/>
        </w:rPr>
      </w:pPr>
    </w:p>
    <w:p w14:paraId="7063F5F3" w14:textId="77777777" w:rsidR="00D5506F" w:rsidRPr="003F54B9" w:rsidRDefault="00D5506F" w:rsidP="00710F0F">
      <w:pPr>
        <w:rPr>
          <w:rFonts w:ascii="Arial" w:hAnsi="Arial" w:cs="Arial"/>
          <w:u w:val="single"/>
        </w:rPr>
      </w:pPr>
    </w:p>
    <w:p w14:paraId="45DF7148" w14:textId="77777777" w:rsidR="00F8754C" w:rsidRPr="003F54B9" w:rsidRDefault="00F8754C" w:rsidP="00710F0F">
      <w:pPr>
        <w:rPr>
          <w:rFonts w:ascii="Arial" w:hAnsi="Arial" w:cs="Arial"/>
        </w:rPr>
      </w:pPr>
      <w:r w:rsidRPr="003F54B9">
        <w:rPr>
          <w:rFonts w:ascii="Arial" w:hAnsi="Arial" w:cs="Arial"/>
          <w:u w:val="single"/>
        </w:rPr>
        <w:t>Payment Process</w:t>
      </w:r>
      <w:r w:rsidR="00797648" w:rsidRPr="003F54B9">
        <w:rPr>
          <w:rFonts w:ascii="Arial" w:hAnsi="Arial" w:cs="Arial"/>
          <w:u w:val="single"/>
        </w:rPr>
        <w:t>:</w:t>
      </w:r>
      <w:r w:rsidR="0064308E" w:rsidRPr="003F54B9">
        <w:rPr>
          <w:rFonts w:ascii="Arial" w:hAnsi="Arial" w:cs="Arial"/>
        </w:rPr>
        <w:t xml:space="preserve"> </w:t>
      </w:r>
    </w:p>
    <w:p w14:paraId="2809B771" w14:textId="77777777" w:rsidR="0064308E" w:rsidRPr="003F54B9" w:rsidRDefault="0064308E" w:rsidP="00710F0F">
      <w:pPr>
        <w:rPr>
          <w:rFonts w:ascii="Arial" w:hAnsi="Arial" w:cs="Arial"/>
        </w:rPr>
      </w:pPr>
    </w:p>
    <w:p w14:paraId="17CF2D30" w14:textId="3929CA9E" w:rsidR="003C3702" w:rsidRPr="003F54B9" w:rsidRDefault="00185BF4" w:rsidP="00185BF4">
      <w:pPr>
        <w:rPr>
          <w:rFonts w:ascii="Arial" w:hAnsi="Arial" w:cs="Arial"/>
          <w:b/>
        </w:rPr>
      </w:pPr>
      <w:r w:rsidRPr="003F54B9">
        <w:rPr>
          <w:rFonts w:ascii="Arial" w:hAnsi="Arial" w:cs="Arial"/>
          <w:b/>
          <w:bCs/>
        </w:rPr>
        <w:t>All funds will be distributed on a reimbursement basis.</w:t>
      </w:r>
      <w:r w:rsidRPr="003F54B9">
        <w:rPr>
          <w:rFonts w:ascii="Arial" w:hAnsi="Arial" w:cs="Arial"/>
        </w:rPr>
        <w:t xml:space="preserve"> </w:t>
      </w:r>
      <w:r w:rsidR="00F623B1" w:rsidRPr="003F54B9">
        <w:rPr>
          <w:rFonts w:ascii="Arial" w:hAnsi="Arial" w:cs="Arial"/>
        </w:rPr>
        <w:t xml:space="preserve"> Schools </w:t>
      </w:r>
      <w:r w:rsidR="006B75F4" w:rsidRPr="003F54B9">
        <w:rPr>
          <w:rFonts w:ascii="Arial" w:hAnsi="Arial" w:cs="Arial"/>
        </w:rPr>
        <w:t xml:space="preserve">must </w:t>
      </w:r>
      <w:r w:rsidRPr="003F54B9">
        <w:rPr>
          <w:rFonts w:ascii="Arial" w:hAnsi="Arial" w:cs="Arial"/>
        </w:rPr>
        <w:t>expend funds in a manner consistent with their approved project request.  Once a request for reimbursement has been reviewed and approved, SED will release the funds (in most cases within 90 days).</w:t>
      </w:r>
      <w:r w:rsidR="00470711" w:rsidRPr="003F54B9">
        <w:rPr>
          <w:rFonts w:ascii="Arial" w:hAnsi="Arial" w:cs="Arial"/>
        </w:rPr>
        <w:t xml:space="preserve">  Schools may submit reimbursement claims on an ongoing basis as they expend funds.  It will not be necessary to expend the entire award before receiving reimbursement.</w:t>
      </w:r>
      <w:r w:rsidR="001F7B0A" w:rsidRPr="003F54B9">
        <w:rPr>
          <w:rFonts w:ascii="Arial" w:hAnsi="Arial" w:cs="Arial"/>
        </w:rPr>
        <w:t xml:space="preserve"> Schools</w:t>
      </w:r>
      <w:r w:rsidR="00470711" w:rsidRPr="003F54B9">
        <w:rPr>
          <w:rFonts w:ascii="Arial" w:hAnsi="Arial" w:cs="Arial"/>
        </w:rPr>
        <w:t xml:space="preserve"> </w:t>
      </w:r>
      <w:r w:rsidR="001F7B0A" w:rsidRPr="003F54B9">
        <w:rPr>
          <w:rFonts w:ascii="Arial" w:eastAsia="Arial" w:hAnsi="Arial" w:cs="Arial"/>
        </w:rPr>
        <w:t>must complete and submit reports and vouchers in the format and method required by NYSED.</w:t>
      </w:r>
      <w:r w:rsidR="00470711" w:rsidRPr="003F54B9">
        <w:rPr>
          <w:rFonts w:ascii="Arial" w:hAnsi="Arial" w:cs="Arial"/>
        </w:rPr>
        <w:t xml:space="preserve"> </w:t>
      </w:r>
    </w:p>
    <w:p w14:paraId="02055AB1" w14:textId="77777777" w:rsidR="00185BF4" w:rsidRPr="003F54B9" w:rsidRDefault="00185BF4" w:rsidP="00710F0F">
      <w:pPr>
        <w:rPr>
          <w:rFonts w:ascii="Arial" w:hAnsi="Arial" w:cs="Arial"/>
          <w:u w:val="single"/>
        </w:rPr>
      </w:pPr>
    </w:p>
    <w:p w14:paraId="2274DA05" w14:textId="77777777" w:rsidR="00C76576" w:rsidRPr="003F54B9" w:rsidRDefault="00C76576" w:rsidP="00710F0F">
      <w:pPr>
        <w:rPr>
          <w:rFonts w:ascii="Arial" w:hAnsi="Arial" w:cs="Arial"/>
          <w:u w:val="single"/>
        </w:rPr>
      </w:pPr>
      <w:r w:rsidRPr="003F54B9">
        <w:rPr>
          <w:rFonts w:ascii="Arial" w:hAnsi="Arial" w:cs="Arial"/>
          <w:u w:val="single"/>
        </w:rPr>
        <w:t xml:space="preserve">Records Retention: </w:t>
      </w:r>
    </w:p>
    <w:p w14:paraId="77DCC19D" w14:textId="77777777" w:rsidR="00C76576" w:rsidRPr="003F54B9" w:rsidRDefault="00C76576" w:rsidP="00710F0F">
      <w:pPr>
        <w:rPr>
          <w:rFonts w:ascii="Arial" w:hAnsi="Arial" w:cs="Arial"/>
          <w:u w:val="single"/>
        </w:rPr>
      </w:pPr>
    </w:p>
    <w:p w14:paraId="6AFCA609" w14:textId="77777777" w:rsidR="00C76576" w:rsidRPr="003F54B9" w:rsidRDefault="00C76576" w:rsidP="00710F0F">
      <w:pPr>
        <w:rPr>
          <w:rFonts w:ascii="Arial" w:hAnsi="Arial" w:cs="Arial"/>
        </w:rPr>
      </w:pPr>
      <w:r w:rsidRPr="003F54B9">
        <w:rPr>
          <w:rFonts w:ascii="Arial" w:hAnsi="Arial" w:cs="Arial"/>
        </w:rPr>
        <w:t>Schools must maintain records of the use of</w:t>
      </w:r>
      <w:r w:rsidR="000B6D51" w:rsidRPr="003F54B9">
        <w:rPr>
          <w:rFonts w:ascii="Arial" w:hAnsi="Arial" w:cs="Arial"/>
        </w:rPr>
        <w:t xml:space="preserve"> </w:t>
      </w:r>
      <w:r w:rsidR="006A5DBC" w:rsidRPr="003F54B9">
        <w:rPr>
          <w:rFonts w:ascii="Arial" w:hAnsi="Arial" w:cs="Arial"/>
        </w:rPr>
        <w:t>these grant</w:t>
      </w:r>
      <w:r w:rsidRPr="003F54B9">
        <w:rPr>
          <w:rFonts w:ascii="Arial" w:hAnsi="Arial" w:cs="Arial"/>
        </w:rPr>
        <w:t xml:space="preserve"> funds, including</w:t>
      </w:r>
      <w:r w:rsidR="000B6D51" w:rsidRPr="003F54B9">
        <w:rPr>
          <w:rFonts w:ascii="Arial" w:hAnsi="Arial" w:cs="Arial"/>
        </w:rPr>
        <w:t>, but not limited to</w:t>
      </w:r>
      <w:r w:rsidRPr="003F54B9">
        <w:rPr>
          <w:rFonts w:ascii="Arial" w:hAnsi="Arial" w:cs="Arial"/>
        </w:rPr>
        <w:t xml:space="preserve"> bids/estimates and invoices. </w:t>
      </w:r>
      <w:r w:rsidR="006A5DBC" w:rsidRPr="003F54B9">
        <w:rPr>
          <w:rFonts w:ascii="Arial" w:hAnsi="Arial" w:cs="Arial"/>
        </w:rPr>
        <w:t xml:space="preserve"> Expenditures made under this program are subject to audit and inspection by any appropriate government agenc</w:t>
      </w:r>
      <w:r w:rsidR="005A36B3" w:rsidRPr="003F54B9">
        <w:rPr>
          <w:rFonts w:ascii="Arial" w:hAnsi="Arial" w:cs="Arial"/>
        </w:rPr>
        <w:t>y</w:t>
      </w:r>
      <w:r w:rsidR="00FB737C" w:rsidRPr="003F54B9">
        <w:rPr>
          <w:rFonts w:ascii="Arial" w:hAnsi="Arial" w:cs="Arial"/>
        </w:rPr>
        <w:t xml:space="preserve"> or their designee</w:t>
      </w:r>
      <w:r w:rsidR="006A5DBC" w:rsidRPr="003F54B9">
        <w:rPr>
          <w:rFonts w:ascii="Arial" w:hAnsi="Arial" w:cs="Arial"/>
        </w:rPr>
        <w:t xml:space="preserve">. </w:t>
      </w:r>
    </w:p>
    <w:p w14:paraId="797A86CD" w14:textId="77777777" w:rsidR="00C76576" w:rsidRPr="003F54B9" w:rsidRDefault="00C76576" w:rsidP="00710F0F">
      <w:pPr>
        <w:rPr>
          <w:rFonts w:ascii="Arial" w:hAnsi="Arial" w:cs="Arial"/>
          <w:u w:val="single"/>
        </w:rPr>
      </w:pPr>
    </w:p>
    <w:p w14:paraId="6C925716" w14:textId="79D91737" w:rsidR="0064308E" w:rsidRPr="003F54B9" w:rsidRDefault="0064308E" w:rsidP="00710F0F">
      <w:pPr>
        <w:rPr>
          <w:rFonts w:ascii="Arial" w:hAnsi="Arial" w:cs="Arial"/>
        </w:rPr>
      </w:pPr>
      <w:r w:rsidRPr="003F54B9">
        <w:rPr>
          <w:rFonts w:ascii="Arial" w:hAnsi="Arial" w:cs="Arial"/>
          <w:u w:val="single"/>
        </w:rPr>
        <w:t xml:space="preserve">Program </w:t>
      </w:r>
      <w:r w:rsidR="00291C29" w:rsidRPr="003F54B9">
        <w:rPr>
          <w:rFonts w:ascii="Arial" w:hAnsi="Arial" w:cs="Arial"/>
          <w:u w:val="single"/>
        </w:rPr>
        <w:t>Contact</w:t>
      </w:r>
      <w:r w:rsidR="00B94ACD" w:rsidRPr="003F54B9">
        <w:rPr>
          <w:rFonts w:ascii="Arial" w:hAnsi="Arial" w:cs="Arial"/>
          <w:u w:val="single"/>
        </w:rPr>
        <w:t>s</w:t>
      </w:r>
      <w:r w:rsidR="00FE3C2A" w:rsidRPr="003F54B9">
        <w:rPr>
          <w:rFonts w:ascii="Arial" w:hAnsi="Arial" w:cs="Arial"/>
          <w:u w:val="single"/>
        </w:rPr>
        <w:t>:</w:t>
      </w:r>
    </w:p>
    <w:p w14:paraId="4523E77F" w14:textId="77777777" w:rsidR="003D090F" w:rsidRPr="003F54B9" w:rsidRDefault="003D090F" w:rsidP="00710F0F">
      <w:pPr>
        <w:rPr>
          <w:rFonts w:ascii="Arial" w:hAnsi="Arial" w:cs="Arial"/>
          <w:b/>
        </w:rPr>
      </w:pPr>
    </w:p>
    <w:p w14:paraId="614649A6" w14:textId="64975C0C" w:rsidR="001A6033" w:rsidRPr="003F54B9" w:rsidRDefault="009A2962" w:rsidP="00710F0F">
      <w:pPr>
        <w:rPr>
          <w:rFonts w:ascii="Arial" w:hAnsi="Arial" w:cs="Arial"/>
        </w:rPr>
      </w:pPr>
      <w:r w:rsidRPr="003F54B9">
        <w:rPr>
          <w:rFonts w:ascii="Arial" w:hAnsi="Arial" w:cs="Arial"/>
        </w:rPr>
        <w:t xml:space="preserve">SED has assigned </w:t>
      </w:r>
      <w:r w:rsidR="001F7B0A" w:rsidRPr="003F54B9">
        <w:rPr>
          <w:rFonts w:ascii="Arial" w:hAnsi="Arial" w:cs="Arial"/>
        </w:rPr>
        <w:t>Designated Contacts</w:t>
      </w:r>
      <w:r w:rsidRPr="003F54B9">
        <w:rPr>
          <w:rFonts w:ascii="Arial" w:hAnsi="Arial" w:cs="Arial"/>
        </w:rPr>
        <w:t xml:space="preserve"> for this project.  </w:t>
      </w:r>
      <w:r w:rsidR="000B380C" w:rsidRPr="003F54B9">
        <w:rPr>
          <w:rFonts w:ascii="Arial" w:hAnsi="Arial" w:cs="Arial"/>
        </w:rPr>
        <w:t xml:space="preserve">The </w:t>
      </w:r>
      <w:r w:rsidR="001F7B0A" w:rsidRPr="003F54B9">
        <w:rPr>
          <w:rFonts w:ascii="Arial" w:hAnsi="Arial" w:cs="Arial"/>
        </w:rPr>
        <w:t>Designated Contacts</w:t>
      </w:r>
      <w:r w:rsidR="000B380C" w:rsidRPr="003F54B9">
        <w:rPr>
          <w:rFonts w:ascii="Arial" w:hAnsi="Arial" w:cs="Arial"/>
        </w:rPr>
        <w:t xml:space="preserve"> shall be the sole point of contact</w:t>
      </w:r>
      <w:r w:rsidR="00276551" w:rsidRPr="003F54B9">
        <w:rPr>
          <w:rFonts w:ascii="Arial" w:hAnsi="Arial" w:cs="Arial"/>
        </w:rPr>
        <w:t xml:space="preserve"> </w:t>
      </w:r>
      <w:r w:rsidR="000B380C" w:rsidRPr="003F54B9">
        <w:rPr>
          <w:rFonts w:ascii="Arial" w:hAnsi="Arial" w:cs="Arial"/>
        </w:rPr>
        <w:t xml:space="preserve">regarding this </w:t>
      </w:r>
      <w:r w:rsidR="0052512D" w:rsidRPr="003F54B9">
        <w:rPr>
          <w:rFonts w:ascii="Arial" w:hAnsi="Arial" w:cs="Arial"/>
        </w:rPr>
        <w:t>RFA</w:t>
      </w:r>
      <w:r w:rsidR="000B380C" w:rsidRPr="003F54B9">
        <w:rPr>
          <w:rFonts w:ascii="Arial" w:hAnsi="Arial" w:cs="Arial"/>
        </w:rPr>
        <w:t xml:space="preserve"> from the date of issuance of the RFP until the </w:t>
      </w:r>
      <w:r w:rsidR="00276551" w:rsidRPr="003F54B9">
        <w:rPr>
          <w:rFonts w:ascii="Arial" w:hAnsi="Arial" w:cs="Arial"/>
        </w:rPr>
        <w:t>resulting contracts are executed</w:t>
      </w:r>
      <w:r w:rsidR="000B380C" w:rsidRPr="003F54B9">
        <w:rPr>
          <w:rFonts w:ascii="Arial" w:hAnsi="Arial" w:cs="Arial"/>
        </w:rPr>
        <w:t xml:space="preserve">. </w:t>
      </w:r>
    </w:p>
    <w:p w14:paraId="4D0139E8" w14:textId="77777777" w:rsidR="001A6033" w:rsidRPr="003F54B9" w:rsidRDefault="001A6033" w:rsidP="00710F0F">
      <w:pPr>
        <w:rPr>
          <w:rFonts w:ascii="Arial" w:hAnsi="Arial" w:cs="Arial"/>
        </w:rPr>
      </w:pPr>
    </w:p>
    <w:p w14:paraId="0D74BA66" w14:textId="1DB327EE" w:rsidR="009A2962" w:rsidRPr="003F54B9" w:rsidRDefault="000B380C" w:rsidP="00710F0F">
      <w:pPr>
        <w:rPr>
          <w:rFonts w:ascii="Arial" w:hAnsi="Arial" w:cs="Arial"/>
        </w:rPr>
      </w:pPr>
      <w:r w:rsidRPr="003F54B9">
        <w:rPr>
          <w:rFonts w:ascii="Arial" w:hAnsi="Arial" w:cs="Arial"/>
        </w:rPr>
        <w:t xml:space="preserve">The </w:t>
      </w:r>
      <w:r w:rsidR="004764D2" w:rsidRPr="003F54B9">
        <w:rPr>
          <w:rFonts w:ascii="Arial" w:hAnsi="Arial" w:cs="Arial"/>
        </w:rPr>
        <w:t xml:space="preserve">Designated Contacts </w:t>
      </w:r>
      <w:r w:rsidRPr="003F54B9">
        <w:rPr>
          <w:rFonts w:ascii="Arial" w:hAnsi="Arial" w:cs="Arial"/>
        </w:rPr>
        <w:t xml:space="preserve">for this </w:t>
      </w:r>
      <w:r w:rsidR="0052512D" w:rsidRPr="003F54B9">
        <w:rPr>
          <w:rFonts w:ascii="Arial" w:hAnsi="Arial" w:cs="Arial"/>
        </w:rPr>
        <w:t>RFA</w:t>
      </w:r>
      <w:r w:rsidRPr="003F54B9">
        <w:rPr>
          <w:rFonts w:ascii="Arial" w:hAnsi="Arial" w:cs="Arial"/>
        </w:rPr>
        <w:t xml:space="preserve"> </w:t>
      </w:r>
      <w:r w:rsidR="004B57A0" w:rsidRPr="003F54B9">
        <w:rPr>
          <w:rFonts w:ascii="Arial" w:hAnsi="Arial" w:cs="Arial"/>
        </w:rPr>
        <w:t>are</w:t>
      </w:r>
      <w:r w:rsidRPr="003F54B9">
        <w:rPr>
          <w:rFonts w:ascii="Arial" w:hAnsi="Arial" w:cs="Arial"/>
        </w:rPr>
        <w:t xml:space="preserve">: </w:t>
      </w:r>
    </w:p>
    <w:p w14:paraId="54A59571" w14:textId="76CD5E2D" w:rsidR="00092590" w:rsidRPr="003F54B9" w:rsidRDefault="00092590" w:rsidP="00092590">
      <w:pPr>
        <w:rPr>
          <w:rFonts w:ascii="Arial" w:hAnsi="Arial" w:cs="Arial"/>
        </w:rPr>
      </w:pPr>
      <w:r w:rsidRPr="003F54B9">
        <w:rPr>
          <w:rFonts w:ascii="Arial" w:hAnsi="Arial" w:cs="Arial"/>
        </w:rPr>
        <w:t>Program: Jaime Byron, Francis Kramer</w:t>
      </w:r>
    </w:p>
    <w:p w14:paraId="6F62FE1E" w14:textId="77777777" w:rsidR="00092590" w:rsidRPr="003F54B9" w:rsidRDefault="00092590" w:rsidP="00092590">
      <w:pPr>
        <w:rPr>
          <w:rFonts w:ascii="Arial" w:hAnsi="Arial" w:cs="Arial"/>
        </w:rPr>
      </w:pPr>
      <w:r w:rsidRPr="003F54B9">
        <w:rPr>
          <w:rFonts w:ascii="Arial" w:hAnsi="Arial" w:cs="Arial"/>
        </w:rPr>
        <w:t>Fiscal: Adam Kutryb</w:t>
      </w:r>
    </w:p>
    <w:p w14:paraId="43BBBE95" w14:textId="77777777" w:rsidR="00092590" w:rsidRPr="003F54B9" w:rsidRDefault="00092590" w:rsidP="00092590">
      <w:pPr>
        <w:rPr>
          <w:rFonts w:ascii="Arial" w:hAnsi="Arial" w:cs="Arial"/>
        </w:rPr>
      </w:pPr>
      <w:r w:rsidRPr="003F54B9">
        <w:rPr>
          <w:rFonts w:ascii="Arial" w:hAnsi="Arial" w:cs="Arial"/>
        </w:rPr>
        <w:t>M/WBE: Brian Hackett</w:t>
      </w:r>
    </w:p>
    <w:p w14:paraId="132F9113" w14:textId="2848D279" w:rsidR="00220ED9" w:rsidRPr="003F54B9" w:rsidRDefault="0025186D" w:rsidP="00B94ACD">
      <w:pPr>
        <w:rPr>
          <w:rFonts w:ascii="Arial" w:hAnsi="Arial" w:cs="Arial"/>
        </w:rPr>
      </w:pPr>
      <w:hyperlink r:id="rId23" w:history="1">
        <w:r w:rsidR="00C26E37" w:rsidRPr="00600D85">
          <w:rPr>
            <w:rStyle w:val="Hyperlink"/>
            <w:rFonts w:ascii="Arial" w:hAnsi="Arial" w:cs="Arial"/>
          </w:rPr>
          <w:t>4201CapitalGrant2@nysed.gov</w:t>
        </w:r>
      </w:hyperlink>
    </w:p>
    <w:p w14:paraId="1E2D7A48" w14:textId="77777777" w:rsidR="000B380C" w:rsidRPr="003F54B9" w:rsidRDefault="000B380C" w:rsidP="00710F0F">
      <w:pPr>
        <w:rPr>
          <w:rFonts w:ascii="Arial" w:hAnsi="Arial" w:cs="Arial"/>
        </w:rPr>
      </w:pPr>
    </w:p>
    <w:p w14:paraId="13A3BC17" w14:textId="77777777" w:rsidR="0039632F" w:rsidRPr="003F54B9" w:rsidRDefault="0039632F" w:rsidP="001F6130">
      <w:pPr>
        <w:rPr>
          <w:rFonts w:ascii="Arial" w:hAnsi="Arial" w:cs="Arial"/>
          <w:u w:val="single"/>
        </w:rPr>
      </w:pPr>
      <w:r w:rsidRPr="003F54B9">
        <w:rPr>
          <w:rFonts w:ascii="Arial" w:hAnsi="Arial" w:cs="Arial"/>
          <w:u w:val="single"/>
        </w:rPr>
        <w:t>Entities’ Responsibility</w:t>
      </w:r>
    </w:p>
    <w:p w14:paraId="0B738CA9" w14:textId="77777777" w:rsidR="0039632F" w:rsidRPr="003F54B9" w:rsidRDefault="0039632F" w:rsidP="0039632F">
      <w:pPr>
        <w:pStyle w:val="NormalWeb"/>
        <w:spacing w:before="0" w:beforeAutospacing="0" w:after="0" w:afterAutospacing="0"/>
        <w:rPr>
          <w:rFonts w:ascii="Arial" w:hAnsi="Arial" w:cs="Arial"/>
          <w:color w:val="000000"/>
        </w:rPr>
      </w:pPr>
    </w:p>
    <w:p w14:paraId="6AE7DBC0" w14:textId="77777777" w:rsidR="0039632F" w:rsidRPr="003F54B9" w:rsidRDefault="0039632F" w:rsidP="0039632F">
      <w:pPr>
        <w:rPr>
          <w:rFonts w:ascii="Arial" w:hAnsi="Arial" w:cs="Arial"/>
          <w:color w:val="000000"/>
        </w:rPr>
      </w:pPr>
      <w:r w:rsidRPr="003F54B9">
        <w:rPr>
          <w:rFonts w:ascii="Arial" w:hAnsi="Arial" w:cs="Arial"/>
          <w:color w:val="000000"/>
        </w:rPr>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p>
    <w:p w14:paraId="5BE642F8" w14:textId="77777777" w:rsidR="0039632F" w:rsidRPr="003F54B9" w:rsidRDefault="0039632F" w:rsidP="0039632F">
      <w:pPr>
        <w:pStyle w:val="NormalWeb"/>
        <w:spacing w:before="0" w:beforeAutospacing="0" w:after="0" w:afterAutospacing="0"/>
        <w:rPr>
          <w:rFonts w:ascii="Arial" w:hAnsi="Arial" w:cs="Arial"/>
          <w:color w:val="000000"/>
        </w:rPr>
      </w:pPr>
    </w:p>
    <w:p w14:paraId="2BA4056D" w14:textId="77777777" w:rsidR="0039632F" w:rsidRPr="003F54B9" w:rsidRDefault="0039632F" w:rsidP="0039632F">
      <w:pPr>
        <w:rPr>
          <w:rFonts w:ascii="Arial" w:hAnsi="Arial" w:cs="Arial"/>
          <w:color w:val="000000"/>
        </w:rPr>
      </w:pPr>
      <w:r w:rsidRPr="003F54B9">
        <w:rPr>
          <w:rFonts w:ascii="Arial" w:hAnsi="Arial" w:cs="Arial"/>
          <w:color w:val="000000"/>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their representatives.</w:t>
      </w:r>
    </w:p>
    <w:p w14:paraId="4E70FE90" w14:textId="77777777" w:rsidR="0039632F" w:rsidRPr="003F54B9" w:rsidRDefault="0039632F" w:rsidP="0039632F">
      <w:pPr>
        <w:rPr>
          <w:rFonts w:ascii="Arial" w:hAnsi="Arial" w:cs="Arial"/>
          <w:color w:val="000000"/>
        </w:rPr>
      </w:pPr>
    </w:p>
    <w:p w14:paraId="54A357A2" w14:textId="56F2CE47" w:rsidR="00D35997" w:rsidRPr="003F54B9" w:rsidRDefault="0039632F" w:rsidP="001F6130">
      <w:pPr>
        <w:rPr>
          <w:rFonts w:ascii="Arial" w:hAnsi="Arial" w:cs="Arial"/>
          <w:u w:val="single"/>
        </w:rPr>
      </w:pPr>
      <w:bookmarkStart w:id="5" w:name="_Hlk526503931"/>
      <w:r w:rsidRPr="003F54B9">
        <w:rPr>
          <w:rFonts w:ascii="Arial" w:hAnsi="Arial" w:cs="Arial"/>
          <w:u w:val="single"/>
        </w:rPr>
        <w:t>Accessibility of Web-Based Information and Applications</w:t>
      </w:r>
    </w:p>
    <w:p w14:paraId="2047019D" w14:textId="77777777" w:rsidR="00D35997" w:rsidRPr="003F54B9" w:rsidRDefault="00D35997" w:rsidP="0039632F">
      <w:pPr>
        <w:pStyle w:val="Heading3"/>
        <w:rPr>
          <w:rFonts w:ascii="Arial" w:hAnsi="Arial" w:cs="Arial"/>
          <w:color w:val="000000"/>
        </w:rPr>
      </w:pPr>
    </w:p>
    <w:p w14:paraId="09EC9BB4" w14:textId="77777777" w:rsidR="0039632F" w:rsidRPr="003F54B9" w:rsidRDefault="0039632F" w:rsidP="00AA1066">
      <w:pPr>
        <w:rPr>
          <w:rFonts w:ascii="Arial" w:hAnsi="Arial" w:cs="Arial"/>
          <w:color w:val="000000"/>
        </w:rPr>
      </w:pPr>
      <w:r w:rsidRPr="003F54B9">
        <w:rPr>
          <w:rFonts w:ascii="Arial" w:hAnsi="Arial" w:cs="Arial"/>
          <w:color w:val="000000"/>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w:t>
      </w:r>
      <w:r w:rsidRPr="003F54B9">
        <w:rPr>
          <w:rFonts w:ascii="Arial" w:hAnsi="Arial" w:cs="Arial"/>
          <w:color w:val="000000"/>
        </w:rPr>
        <w:lastRenderedPageBreak/>
        <w:t>conducted by NYSED employee or contractor and the results of such testing must be satisfactory to NYSED before web-based information and applications will be considered a qualified deliverable under the contract or procurement.</w:t>
      </w:r>
    </w:p>
    <w:bookmarkEnd w:id="5"/>
    <w:bookmarkEnd w:id="0"/>
    <w:p w14:paraId="551E0468" w14:textId="77777777" w:rsidR="0039632F" w:rsidRPr="003F54B9" w:rsidRDefault="0039632F" w:rsidP="0039632F">
      <w:pPr>
        <w:pStyle w:val="Heading3"/>
        <w:rPr>
          <w:rFonts w:ascii="Arial" w:hAnsi="Arial" w:cs="Arial"/>
          <w:u w:val="single"/>
        </w:rPr>
      </w:pPr>
    </w:p>
    <w:p w14:paraId="7B9BF693" w14:textId="77777777" w:rsidR="0039632F" w:rsidRPr="003F54B9" w:rsidRDefault="0039632F" w:rsidP="001F6130">
      <w:pPr>
        <w:rPr>
          <w:rFonts w:ascii="Arial" w:hAnsi="Arial" w:cs="Arial"/>
          <w:u w:val="single"/>
        </w:rPr>
      </w:pPr>
      <w:r w:rsidRPr="003F54B9">
        <w:rPr>
          <w:rFonts w:ascii="Arial" w:hAnsi="Arial" w:cs="Arial"/>
          <w:u w:val="single"/>
        </w:rPr>
        <w:t>Requirements for Funding</w:t>
      </w:r>
    </w:p>
    <w:p w14:paraId="294F5BB7" w14:textId="77777777" w:rsidR="0039632F" w:rsidRPr="003F54B9" w:rsidRDefault="0039632F" w:rsidP="0039632F">
      <w:pPr>
        <w:rPr>
          <w:rFonts w:ascii="Arial" w:hAnsi="Arial" w:cs="Arial"/>
        </w:rPr>
      </w:pPr>
    </w:p>
    <w:p w14:paraId="69C95EC0" w14:textId="77777777" w:rsidR="0039632F" w:rsidRPr="003F54B9" w:rsidRDefault="0039632F" w:rsidP="0039632F">
      <w:pPr>
        <w:pStyle w:val="BodyText"/>
        <w:rPr>
          <w:rFonts w:ascii="Arial" w:hAnsi="Arial" w:cs="Arial"/>
          <w:color w:val="000000"/>
          <w:spacing w:val="-3"/>
        </w:rPr>
      </w:pPr>
      <w:r w:rsidRPr="003F54B9">
        <w:rPr>
          <w:rFonts w:ascii="Arial" w:hAnsi="Arial" w:cs="Arial"/>
          <w:b/>
        </w:rPr>
        <w:t xml:space="preserve">Payee Information Form/NYSED Substitute W-9 </w:t>
      </w:r>
      <w:r w:rsidRPr="003F54B9">
        <w:rPr>
          <w:rFonts w:ascii="Arial" w:hAnsi="Arial" w:cs="Arial"/>
        </w:rPr>
        <w:t xml:space="preserve">– The </w:t>
      </w:r>
      <w:hyperlink r:id="rId24" w:history="1">
        <w:r w:rsidRPr="003F54B9">
          <w:rPr>
            <w:rStyle w:val="Hyperlink"/>
            <w:rFonts w:ascii="Arial" w:hAnsi="Arial" w:cs="Arial"/>
          </w:rPr>
          <w:t>Payee Information Form</w:t>
        </w:r>
      </w:hyperlink>
      <w:r w:rsidRPr="003F54B9">
        <w:rPr>
          <w:rFonts w:ascii="Arial" w:hAnsi="Arial" w:cs="Arial"/>
        </w:rPr>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of the applicant organization and enables it to receive federal (and/or State) funds through NYSED. </w:t>
      </w:r>
    </w:p>
    <w:p w14:paraId="565C12F9" w14:textId="77777777" w:rsidR="0039632F" w:rsidRPr="003F54B9" w:rsidRDefault="0039632F" w:rsidP="00D76E7F">
      <w:pPr>
        <w:autoSpaceDE w:val="0"/>
        <w:autoSpaceDN w:val="0"/>
        <w:adjustRightInd w:val="0"/>
        <w:jc w:val="both"/>
        <w:rPr>
          <w:rFonts w:ascii="Arial" w:hAnsi="Arial" w:cs="Arial"/>
          <w:color w:val="000000"/>
          <w:sz w:val="20"/>
          <w:u w:val="single"/>
        </w:rPr>
      </w:pPr>
      <w:bookmarkStart w:id="6" w:name="OLE_LINK1"/>
    </w:p>
    <w:p w14:paraId="40D75DBD" w14:textId="77777777" w:rsidR="00D76E7F" w:rsidRPr="003F54B9" w:rsidRDefault="00D76E7F" w:rsidP="00D76E7F">
      <w:pPr>
        <w:autoSpaceDE w:val="0"/>
        <w:autoSpaceDN w:val="0"/>
        <w:adjustRightInd w:val="0"/>
        <w:rPr>
          <w:rFonts w:ascii="Arial" w:hAnsi="Arial" w:cs="Arial"/>
          <w:b/>
          <w:color w:val="000000"/>
          <w:u w:val="single"/>
        </w:rPr>
      </w:pPr>
      <w:r w:rsidRPr="003F54B9">
        <w:rPr>
          <w:rFonts w:ascii="Arial" w:hAnsi="Arial" w:cs="Arial"/>
          <w:b/>
          <w:color w:val="000000"/>
          <w:u w:val="single"/>
        </w:rPr>
        <w:t>Prequalification Requirement</w:t>
      </w:r>
    </w:p>
    <w:p w14:paraId="2133EAB6" w14:textId="77777777" w:rsidR="00D76E7F" w:rsidRPr="003F54B9" w:rsidRDefault="00D76E7F" w:rsidP="00D76E7F">
      <w:pPr>
        <w:autoSpaceDE w:val="0"/>
        <w:autoSpaceDN w:val="0"/>
        <w:adjustRightInd w:val="0"/>
        <w:rPr>
          <w:rFonts w:ascii="Arial" w:hAnsi="Arial" w:cs="Arial"/>
          <w:b/>
          <w:color w:val="000000"/>
          <w:u w:val="single"/>
        </w:rPr>
      </w:pPr>
    </w:p>
    <w:p w14:paraId="5FC013CB" w14:textId="77777777" w:rsidR="00D76E7F" w:rsidRPr="003F54B9" w:rsidRDefault="00D76E7F" w:rsidP="00D76E7F">
      <w:pPr>
        <w:jc w:val="both"/>
        <w:rPr>
          <w:rFonts w:ascii="Arial" w:hAnsi="Arial" w:cs="Arial"/>
        </w:rPr>
      </w:pPr>
      <w:r w:rsidRPr="003F54B9">
        <w:rPr>
          <w:rFonts w:ascii="Arial" w:hAnsi="Arial" w:cs="Arial"/>
        </w:rPr>
        <w:t>Pursuant to the New York State Division of the Budget bulletin H-1032, not-for 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66C43E1E" w14:textId="77777777" w:rsidR="00D76E7F" w:rsidRPr="003F54B9" w:rsidRDefault="00D76E7F" w:rsidP="00D76E7F">
      <w:pPr>
        <w:spacing w:line="330" w:lineRule="atLeast"/>
        <w:jc w:val="both"/>
        <w:rPr>
          <w:rFonts w:ascii="Arial" w:hAnsi="Arial" w:cs="Arial"/>
          <w:color w:val="000000"/>
        </w:rPr>
      </w:pPr>
    </w:p>
    <w:p w14:paraId="118FE9E8" w14:textId="77777777" w:rsidR="00D76E7F" w:rsidRPr="003F54B9" w:rsidRDefault="00D76E7F" w:rsidP="00D76E7F">
      <w:pPr>
        <w:jc w:val="both"/>
        <w:rPr>
          <w:rFonts w:ascii="Arial" w:hAnsi="Arial" w:cs="Arial"/>
          <w:color w:val="000000"/>
        </w:rPr>
      </w:pPr>
      <w:r w:rsidRPr="003F54B9">
        <w:rPr>
          <w:rFonts w:ascii="Arial" w:hAnsi="Arial" w:cs="Arial"/>
          <w:color w:val="000000"/>
        </w:rPr>
        <w:t>To become prequalified, a nonprofit must register with Grants Gateway and complete an online Prequalification application. This includes completing a series of forms by answering basic questions regarding the organization and uploading key organizational documents.</w:t>
      </w:r>
    </w:p>
    <w:p w14:paraId="590D1710" w14:textId="77777777" w:rsidR="00D76E7F" w:rsidRPr="003F54B9" w:rsidRDefault="00D76E7F" w:rsidP="00D76E7F">
      <w:pPr>
        <w:jc w:val="both"/>
        <w:rPr>
          <w:rFonts w:ascii="Arial" w:hAnsi="Arial" w:cs="Arial"/>
          <w:color w:val="000000"/>
        </w:rPr>
      </w:pPr>
    </w:p>
    <w:p w14:paraId="663A99FA" w14:textId="4B7E1604" w:rsidR="00D76E7F" w:rsidRPr="003F54B9" w:rsidRDefault="00D76E7F" w:rsidP="00D76E7F">
      <w:pPr>
        <w:jc w:val="both"/>
        <w:rPr>
          <w:rFonts w:ascii="Arial" w:hAnsi="Arial" w:cs="Arial"/>
          <w:color w:val="000000"/>
        </w:rPr>
      </w:pPr>
      <w:r w:rsidRPr="003F54B9">
        <w:rPr>
          <w:rFonts w:ascii="Arial" w:hAnsi="Arial" w:cs="Arial"/>
          <w:color w:val="000000"/>
        </w:rPr>
        <w:t xml:space="preserve">Detailed information on how to register with the Grants Gateway and become prequalified is available on the </w:t>
      </w:r>
      <w:hyperlink r:id="rId25" w:history="1">
        <w:r w:rsidRPr="003F54B9">
          <w:rPr>
            <w:rStyle w:val="Hyperlink"/>
            <w:rFonts w:ascii="Arial" w:hAnsi="Arial" w:cs="Arial"/>
          </w:rPr>
          <w:t>Grants Management</w:t>
        </w:r>
      </w:hyperlink>
      <w:r w:rsidRPr="003F54B9">
        <w:rPr>
          <w:rFonts w:ascii="Arial" w:hAnsi="Arial" w:cs="Arial"/>
          <w:color w:val="000000"/>
        </w:rPr>
        <w:t xml:space="preserve"> website</w:t>
      </w:r>
      <w:r w:rsidR="0025186D">
        <w:rPr>
          <w:rFonts w:ascii="Arial" w:hAnsi="Arial" w:cs="Arial"/>
          <w:color w:val="000000"/>
        </w:rPr>
        <w:t>.</w:t>
      </w:r>
    </w:p>
    <w:p w14:paraId="7131EB80" w14:textId="77777777" w:rsidR="00D76E7F" w:rsidRPr="003F54B9" w:rsidRDefault="00D76E7F" w:rsidP="00D76E7F">
      <w:pPr>
        <w:jc w:val="both"/>
        <w:rPr>
          <w:rFonts w:ascii="Arial" w:hAnsi="Arial" w:cs="Arial"/>
          <w:color w:val="000000"/>
        </w:rPr>
      </w:pPr>
    </w:p>
    <w:p w14:paraId="23248BFB" w14:textId="77777777" w:rsidR="00D76E7F" w:rsidRPr="003F54B9" w:rsidRDefault="00D76E7F" w:rsidP="00D76E7F">
      <w:pPr>
        <w:jc w:val="both"/>
        <w:rPr>
          <w:rFonts w:ascii="Arial" w:hAnsi="Arial" w:cs="Arial"/>
          <w:color w:val="000000"/>
        </w:rPr>
      </w:pPr>
      <w:r w:rsidRPr="003F54B9">
        <w:rPr>
          <w:rFonts w:ascii="Arial" w:hAnsi="Arial" w:cs="Arial"/>
          <w:b/>
          <w:bCs/>
          <w:color w:val="000000"/>
        </w:rPr>
        <w:t>Disclaimer:</w:t>
      </w:r>
      <w:r w:rsidRPr="003F54B9">
        <w:rPr>
          <w:rFonts w:ascii="Arial" w:hAnsi="Arial" w:cs="Arial"/>
          <w:color w:val="000000"/>
        </w:rPr>
        <w:t> </w:t>
      </w:r>
      <w:r w:rsidRPr="003F54B9">
        <w:rPr>
          <w:rFonts w:ascii="Arial" w:hAnsi="Arial" w:cs="Arial"/>
          <w:i/>
          <w:iCs/>
          <w:color w:val="000000"/>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4C1AE709" w14:textId="77777777" w:rsidR="00D76E7F" w:rsidRPr="003F54B9" w:rsidRDefault="00D76E7F" w:rsidP="00D76E7F">
      <w:pPr>
        <w:autoSpaceDE w:val="0"/>
        <w:autoSpaceDN w:val="0"/>
        <w:adjustRightInd w:val="0"/>
        <w:jc w:val="both"/>
        <w:rPr>
          <w:rFonts w:ascii="Arial" w:hAnsi="Arial" w:cs="Arial"/>
          <w:b/>
          <w:color w:val="000000"/>
        </w:rPr>
      </w:pPr>
    </w:p>
    <w:p w14:paraId="3F1E2FB8" w14:textId="4A7EC1DA" w:rsidR="00D76E7F" w:rsidRPr="003F54B9" w:rsidRDefault="00D76E7F" w:rsidP="00D76E7F">
      <w:pPr>
        <w:autoSpaceDE w:val="0"/>
        <w:autoSpaceDN w:val="0"/>
        <w:adjustRightInd w:val="0"/>
        <w:jc w:val="both"/>
        <w:rPr>
          <w:rFonts w:ascii="Arial" w:hAnsi="Arial" w:cs="Arial"/>
          <w:b/>
          <w:color w:val="000000"/>
        </w:rPr>
      </w:pPr>
      <w:r w:rsidRPr="003F54B9">
        <w:rPr>
          <w:rFonts w:ascii="Arial" w:hAnsi="Arial" w:cs="Arial"/>
          <w:b/>
          <w:color w:val="000000"/>
        </w:rPr>
        <w:t xml:space="preserve">Proposals received from nonprofit applicants that are not Prequalified in the Grants Gateway by 5:00 PM on the proposal due date of </w:t>
      </w:r>
      <w:r w:rsidR="00DB5164">
        <w:rPr>
          <w:rFonts w:ascii="Arial" w:hAnsi="Arial" w:cs="Arial"/>
          <w:b/>
          <w:color w:val="000000"/>
        </w:rPr>
        <w:t>11</w:t>
      </w:r>
      <w:r w:rsidRPr="003F54B9">
        <w:rPr>
          <w:rFonts w:ascii="Arial" w:hAnsi="Arial" w:cs="Arial"/>
          <w:b/>
          <w:color w:val="000000"/>
        </w:rPr>
        <w:t>/</w:t>
      </w:r>
      <w:r w:rsidR="00DB5164">
        <w:rPr>
          <w:rFonts w:ascii="Arial" w:hAnsi="Arial" w:cs="Arial"/>
          <w:b/>
          <w:color w:val="000000"/>
        </w:rPr>
        <w:t>03</w:t>
      </w:r>
      <w:r w:rsidRPr="003F54B9">
        <w:rPr>
          <w:rFonts w:ascii="Arial" w:hAnsi="Arial" w:cs="Arial"/>
          <w:b/>
          <w:color w:val="000000"/>
        </w:rPr>
        <w:t>/</w:t>
      </w:r>
      <w:r w:rsidR="008E70FB" w:rsidRPr="003F54B9">
        <w:rPr>
          <w:rFonts w:ascii="Arial" w:hAnsi="Arial" w:cs="Arial"/>
          <w:b/>
          <w:color w:val="000000"/>
        </w:rPr>
        <w:t>2</w:t>
      </w:r>
      <w:r w:rsidR="00DA23C2" w:rsidRPr="003F54B9">
        <w:rPr>
          <w:rFonts w:ascii="Arial" w:hAnsi="Arial" w:cs="Arial"/>
          <w:b/>
          <w:color w:val="000000"/>
        </w:rPr>
        <w:t>3</w:t>
      </w:r>
      <w:r w:rsidRPr="003F54B9">
        <w:rPr>
          <w:rFonts w:ascii="Arial" w:hAnsi="Arial" w:cs="Arial"/>
          <w:b/>
          <w:color w:val="000000"/>
        </w:rPr>
        <w:t xml:space="preserve"> cannot be evaluated.  Such proposals will be disqualified from further consideration.</w:t>
      </w:r>
    </w:p>
    <w:p w14:paraId="40B0D772" w14:textId="77777777" w:rsidR="0039632F" w:rsidRPr="003F54B9" w:rsidRDefault="0039632F" w:rsidP="0039632F">
      <w:pPr>
        <w:autoSpaceDE w:val="0"/>
        <w:autoSpaceDN w:val="0"/>
        <w:adjustRightInd w:val="0"/>
        <w:rPr>
          <w:rFonts w:ascii="Arial" w:hAnsi="Arial" w:cs="Arial"/>
          <w:color w:val="000000"/>
        </w:rPr>
      </w:pPr>
    </w:p>
    <w:bookmarkEnd w:id="6"/>
    <w:p w14:paraId="3DD444D8" w14:textId="77777777" w:rsidR="0039632F" w:rsidRPr="00441895" w:rsidRDefault="0039632F" w:rsidP="0039632F">
      <w:pPr>
        <w:spacing w:before="240"/>
        <w:rPr>
          <w:rFonts w:ascii="Arial" w:hAnsi="Arial" w:cs="Arial"/>
        </w:rPr>
      </w:pPr>
    </w:p>
    <w:p w14:paraId="266369A7" w14:textId="77777777" w:rsidR="0039632F" w:rsidRPr="003F54B9" w:rsidRDefault="0039632F" w:rsidP="001F6130">
      <w:pPr>
        <w:rPr>
          <w:rFonts w:ascii="Arial" w:hAnsi="Arial" w:cs="Arial"/>
          <w:u w:val="single"/>
        </w:rPr>
      </w:pPr>
      <w:r w:rsidRPr="003F54B9">
        <w:rPr>
          <w:rFonts w:ascii="Arial" w:hAnsi="Arial" w:cs="Arial"/>
          <w:u w:val="single"/>
        </w:rPr>
        <w:t>Debriefing Procedures</w:t>
      </w:r>
    </w:p>
    <w:p w14:paraId="4ED8F76B" w14:textId="77777777" w:rsidR="0039632F" w:rsidRPr="003F54B9" w:rsidRDefault="0039632F" w:rsidP="0039632F">
      <w:pPr>
        <w:spacing w:line="276" w:lineRule="auto"/>
        <w:jc w:val="both"/>
        <w:rPr>
          <w:rFonts w:ascii="Arial" w:hAnsi="Arial" w:cs="Arial"/>
        </w:rPr>
      </w:pPr>
    </w:p>
    <w:p w14:paraId="448E98E5" w14:textId="38EBAA6B" w:rsidR="0039632F" w:rsidRPr="003F54B9" w:rsidRDefault="0039632F" w:rsidP="006B70F3">
      <w:pPr>
        <w:spacing w:line="276" w:lineRule="auto"/>
        <w:jc w:val="both"/>
        <w:rPr>
          <w:rFonts w:ascii="Arial" w:hAnsi="Arial" w:cs="Arial"/>
        </w:rPr>
      </w:pPr>
      <w:r w:rsidRPr="003F54B9">
        <w:rPr>
          <w:rFonts w:ascii="Arial" w:hAnsi="Arial" w:cs="Arial"/>
        </w:rPr>
        <w:t>All unsuccessful applicants may request a debriefing within fifteen (15) calendar days of receiving notice from NYSED.  Bidders may request a debriefing letter on the selection process regarding this RFP by submitting a written request to the Fiscal Contact person at</w:t>
      </w:r>
      <w:r w:rsidR="006B70F3" w:rsidRPr="003F54B9">
        <w:rPr>
          <w:rFonts w:ascii="Arial" w:hAnsi="Arial" w:cs="Arial"/>
        </w:rPr>
        <w:t xml:space="preserve"> </w:t>
      </w:r>
      <w:hyperlink r:id="rId26" w:history="1">
        <w:r w:rsidR="00C26E37" w:rsidRPr="00600D85">
          <w:rPr>
            <w:rStyle w:val="Hyperlink"/>
            <w:rFonts w:ascii="Arial" w:hAnsi="Arial" w:cs="Arial"/>
          </w:rPr>
          <w:t>4201CapitalGrant2@nysed.gov</w:t>
        </w:r>
      </w:hyperlink>
      <w:r w:rsidR="006B70F3" w:rsidRPr="003F54B9">
        <w:rPr>
          <w:rStyle w:val="Hyperlink"/>
          <w:rFonts w:ascii="Arial" w:hAnsi="Arial" w:cs="Arial"/>
        </w:rPr>
        <w:t>.</w:t>
      </w:r>
    </w:p>
    <w:p w14:paraId="2D8C6C19" w14:textId="77777777" w:rsidR="0039632F" w:rsidRPr="003F54B9" w:rsidRDefault="0039632F" w:rsidP="0039632F">
      <w:pPr>
        <w:spacing w:line="276" w:lineRule="auto"/>
        <w:jc w:val="both"/>
        <w:rPr>
          <w:rFonts w:ascii="Arial" w:hAnsi="Arial" w:cs="Arial"/>
        </w:rPr>
      </w:pPr>
    </w:p>
    <w:p w14:paraId="7F1BCBED" w14:textId="77777777" w:rsidR="0039632F" w:rsidRPr="003F54B9" w:rsidRDefault="0039632F" w:rsidP="0039632F">
      <w:pPr>
        <w:spacing w:line="276" w:lineRule="auto"/>
        <w:jc w:val="both"/>
        <w:rPr>
          <w:rFonts w:ascii="Arial" w:hAnsi="Arial" w:cs="Arial"/>
        </w:rPr>
      </w:pPr>
      <w:r w:rsidRPr="003F54B9">
        <w:rPr>
          <w:rFonts w:ascii="Arial" w:hAnsi="Arial" w:cs="Arial"/>
        </w:rPr>
        <w:t>The Fiscal Contact person will make arrangements with program staff to provide a written summary of the proposal’s strengths and weaknesses, as well as recommendations for improvement.  Within ten (10) business days, the program staff will issue a written debriefing letter to the bidder.</w:t>
      </w:r>
    </w:p>
    <w:p w14:paraId="686B42EC" w14:textId="77777777" w:rsidR="0039632F" w:rsidRPr="003F54B9" w:rsidRDefault="0039632F" w:rsidP="0039632F">
      <w:pPr>
        <w:jc w:val="both"/>
        <w:rPr>
          <w:rFonts w:ascii="Arial" w:hAnsi="Arial" w:cs="Arial"/>
          <w:b/>
        </w:rPr>
      </w:pPr>
    </w:p>
    <w:p w14:paraId="75F35370" w14:textId="77777777" w:rsidR="0039632F" w:rsidRPr="003F54B9" w:rsidRDefault="0039632F" w:rsidP="001F6130">
      <w:pPr>
        <w:rPr>
          <w:rFonts w:ascii="Arial" w:hAnsi="Arial" w:cs="Arial"/>
          <w:u w:val="single"/>
        </w:rPr>
      </w:pPr>
      <w:r w:rsidRPr="003F54B9">
        <w:rPr>
          <w:rFonts w:ascii="Arial" w:hAnsi="Arial" w:cs="Arial"/>
          <w:u w:val="single"/>
        </w:rPr>
        <w:t>Contract Award Protest Procedures</w:t>
      </w:r>
    </w:p>
    <w:p w14:paraId="12D4EB9F" w14:textId="77777777" w:rsidR="0039632F" w:rsidRPr="003F54B9" w:rsidRDefault="0039632F" w:rsidP="0039632F">
      <w:pPr>
        <w:jc w:val="both"/>
        <w:rPr>
          <w:rFonts w:ascii="Arial" w:hAnsi="Arial" w:cs="Arial"/>
        </w:rPr>
      </w:pPr>
    </w:p>
    <w:p w14:paraId="0D5FF706" w14:textId="29F99E76" w:rsidR="0039632F" w:rsidRPr="003F54B9" w:rsidRDefault="0039632F" w:rsidP="0039632F">
      <w:pPr>
        <w:jc w:val="both"/>
        <w:rPr>
          <w:rFonts w:ascii="Arial" w:hAnsi="Arial" w:cs="Arial"/>
        </w:rPr>
      </w:pPr>
      <w:r w:rsidRPr="003F54B9">
        <w:rPr>
          <w:rFonts w:ascii="Arial" w:hAnsi="Arial" w:cs="Arial"/>
        </w:rPr>
        <w:t>Applicants who receive a notice of non-award or disqualification may protest the NYSED award decision subject to the following:</w:t>
      </w:r>
    </w:p>
    <w:p w14:paraId="359466DD" w14:textId="77777777" w:rsidR="0039632F" w:rsidRPr="003F54B9" w:rsidRDefault="0039632F" w:rsidP="0039632F">
      <w:pPr>
        <w:jc w:val="both"/>
        <w:rPr>
          <w:rFonts w:ascii="Arial" w:hAnsi="Arial" w:cs="Arial"/>
        </w:rPr>
      </w:pPr>
    </w:p>
    <w:p w14:paraId="193B0348" w14:textId="77777777" w:rsidR="0039632F" w:rsidRPr="003F54B9" w:rsidRDefault="0039632F" w:rsidP="0039632F">
      <w:pPr>
        <w:jc w:val="both"/>
        <w:rPr>
          <w:rFonts w:ascii="Arial" w:hAnsi="Arial" w:cs="Arial"/>
        </w:rPr>
      </w:pPr>
      <w:r w:rsidRPr="003F54B9">
        <w:rPr>
          <w:rFonts w:ascii="Arial" w:hAnsi="Arial" w:cs="Arial"/>
        </w:rPr>
        <w:tab/>
        <w:t>1. The protest must be in writing and must contain specific factual and/or legal allegations setting forth the basis on which the protesting party challenges the contract award by NYSED.</w:t>
      </w:r>
    </w:p>
    <w:p w14:paraId="07F99037" w14:textId="77777777" w:rsidR="0039632F" w:rsidRPr="003F54B9" w:rsidRDefault="0039632F" w:rsidP="0039632F">
      <w:pPr>
        <w:jc w:val="both"/>
        <w:rPr>
          <w:rFonts w:ascii="Arial" w:hAnsi="Arial" w:cs="Arial"/>
        </w:rPr>
      </w:pPr>
    </w:p>
    <w:p w14:paraId="65EDBE34" w14:textId="78726DF2" w:rsidR="006B70F3" w:rsidRPr="003F54B9" w:rsidRDefault="0039632F" w:rsidP="006B70F3">
      <w:pPr>
        <w:jc w:val="both"/>
        <w:rPr>
          <w:rFonts w:ascii="Arial" w:hAnsi="Arial" w:cs="Arial"/>
        </w:rPr>
      </w:pPr>
      <w:r w:rsidRPr="003F54B9">
        <w:rPr>
          <w:rFonts w:ascii="Arial" w:hAnsi="Arial" w:cs="Arial"/>
        </w:rPr>
        <w:tab/>
        <w:t>2.  The protest must be filed within ten (10) business days of receipt of a debriefing or disqualification letter.  The protest letter must be filed with</w:t>
      </w:r>
      <w:r w:rsidR="006B70F3" w:rsidRPr="003F54B9">
        <w:rPr>
          <w:rFonts w:ascii="Arial" w:hAnsi="Arial" w:cs="Arial"/>
        </w:rPr>
        <w:t xml:space="preserve"> the Contract Administration Unit at </w:t>
      </w:r>
      <w:hyperlink r:id="rId27" w:history="1">
        <w:r w:rsidR="00C26E37" w:rsidRPr="00600D85">
          <w:rPr>
            <w:rStyle w:val="Hyperlink"/>
            <w:rFonts w:ascii="Arial" w:hAnsi="Arial" w:cs="Arial"/>
          </w:rPr>
          <w:t>4201CapitalGrant2@nysed.gov</w:t>
        </w:r>
      </w:hyperlink>
      <w:r w:rsidR="006B70F3" w:rsidRPr="003F54B9">
        <w:rPr>
          <w:rStyle w:val="Hyperlink"/>
          <w:rFonts w:ascii="Arial" w:hAnsi="Arial" w:cs="Arial"/>
        </w:rPr>
        <w:t>.</w:t>
      </w:r>
    </w:p>
    <w:p w14:paraId="6864BAB9" w14:textId="77777777" w:rsidR="0039632F" w:rsidRPr="003F54B9" w:rsidRDefault="0039632F" w:rsidP="0039632F">
      <w:pPr>
        <w:jc w:val="both"/>
        <w:rPr>
          <w:rFonts w:ascii="Arial" w:hAnsi="Arial" w:cs="Arial"/>
        </w:rPr>
      </w:pPr>
    </w:p>
    <w:p w14:paraId="7B5C302B" w14:textId="5D1CA60A" w:rsidR="0039632F" w:rsidRPr="003F54B9" w:rsidRDefault="0039632F" w:rsidP="0039632F">
      <w:pPr>
        <w:jc w:val="both"/>
        <w:rPr>
          <w:rFonts w:ascii="Arial" w:hAnsi="Arial" w:cs="Arial"/>
        </w:rPr>
      </w:pPr>
      <w:r w:rsidRPr="003F54B9">
        <w:rPr>
          <w:rFonts w:ascii="Arial" w:hAnsi="Arial" w:cs="Arial"/>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sidR="006B70F3" w:rsidRPr="003F54B9">
        <w:rPr>
          <w:rFonts w:ascii="Arial" w:hAnsi="Arial" w:cs="Arial"/>
        </w:rPr>
        <w:t xml:space="preserve">ten </w:t>
      </w:r>
      <w:r w:rsidRPr="003F54B9">
        <w:rPr>
          <w:rFonts w:ascii="Arial" w:hAnsi="Arial" w:cs="Arial"/>
        </w:rPr>
        <w:t>(</w:t>
      </w:r>
      <w:r w:rsidR="006B70F3" w:rsidRPr="003F54B9">
        <w:rPr>
          <w:rFonts w:ascii="Arial" w:hAnsi="Arial" w:cs="Arial"/>
        </w:rPr>
        <w:t>10</w:t>
      </w:r>
      <w:r w:rsidRPr="003F54B9">
        <w:rPr>
          <w:rFonts w:ascii="Arial" w:hAnsi="Arial" w:cs="Arial"/>
        </w:rPr>
        <w:t>) business days of the receipt of the protest.  The original protest and decision will be filed with OSC when the contract procurement record is submitted for approval and CAU will advise OSC that a protest was filed.</w:t>
      </w:r>
    </w:p>
    <w:p w14:paraId="1AB0EBCB" w14:textId="77777777" w:rsidR="0039632F" w:rsidRPr="003F54B9" w:rsidRDefault="0039632F" w:rsidP="0039632F">
      <w:pPr>
        <w:jc w:val="both"/>
        <w:rPr>
          <w:rFonts w:ascii="Arial" w:hAnsi="Arial" w:cs="Arial"/>
        </w:rPr>
      </w:pPr>
    </w:p>
    <w:p w14:paraId="10527C21" w14:textId="77777777" w:rsidR="0039632F" w:rsidRPr="003F54B9" w:rsidRDefault="0039632F" w:rsidP="0039632F">
      <w:pPr>
        <w:ind w:firstLine="720"/>
        <w:jc w:val="both"/>
        <w:rPr>
          <w:rFonts w:ascii="Arial" w:hAnsi="Arial" w:cs="Arial"/>
        </w:rPr>
      </w:pPr>
      <w:r w:rsidRPr="003F54B9">
        <w:rPr>
          <w:rFonts w:ascii="Arial" w:hAnsi="Arial" w:cs="Arial"/>
        </w:rPr>
        <w:t>4.  The NYSED Contract Administration Unit (CAU) may summarily deny a protest that fails to contain specific factual or legal allegations, or where the protest only raises issues of law that have already been decided by the courts.</w:t>
      </w:r>
    </w:p>
    <w:p w14:paraId="4770A600" w14:textId="77777777" w:rsidR="0039632F" w:rsidRPr="003F54B9" w:rsidRDefault="0039632F" w:rsidP="0039632F">
      <w:pPr>
        <w:pStyle w:val="BodyText"/>
        <w:rPr>
          <w:rFonts w:ascii="Arial" w:hAnsi="Arial" w:cs="Arial"/>
          <w:color w:val="000000"/>
          <w:spacing w:val="-3"/>
          <w:u w:val="single"/>
        </w:rPr>
      </w:pPr>
    </w:p>
    <w:p w14:paraId="479D27B0" w14:textId="77777777" w:rsidR="0039632F" w:rsidRPr="003F54B9" w:rsidRDefault="0039632F" w:rsidP="001F6130">
      <w:pPr>
        <w:rPr>
          <w:rFonts w:ascii="Arial" w:hAnsi="Arial" w:cs="Arial"/>
          <w:u w:val="single"/>
        </w:rPr>
      </w:pPr>
      <w:r w:rsidRPr="003F54B9">
        <w:rPr>
          <w:rFonts w:ascii="Arial" w:hAnsi="Arial" w:cs="Arial"/>
          <w:u w:val="single"/>
        </w:rPr>
        <w:t xml:space="preserve">Minority and Women-Owned Business Enterprise (M/WBE) Participation Goals Pursuant to Article 15-A of the New York State Executive Law </w:t>
      </w:r>
    </w:p>
    <w:p w14:paraId="73087508" w14:textId="77777777" w:rsidR="0039632F" w:rsidRPr="00441895" w:rsidRDefault="0039632F" w:rsidP="0039632F">
      <w:pPr>
        <w:rPr>
          <w:rFonts w:ascii="Arial" w:eastAsia="Calibri" w:hAnsi="Arial" w:cs="Arial"/>
        </w:rPr>
      </w:pPr>
    </w:p>
    <w:p w14:paraId="267EBBE7" w14:textId="77777777" w:rsidR="0039632F" w:rsidRPr="003F54B9" w:rsidRDefault="0039632F" w:rsidP="0039632F">
      <w:pPr>
        <w:spacing w:after="200" w:line="276" w:lineRule="auto"/>
        <w:rPr>
          <w:rFonts w:ascii="Arial" w:eastAsia="Calibri" w:hAnsi="Arial" w:cs="Arial"/>
          <w:b/>
          <w:i/>
        </w:rPr>
      </w:pPr>
      <w:r w:rsidRPr="003F54B9">
        <w:rPr>
          <w:rFonts w:ascii="Arial" w:eastAsia="Calibri" w:hAnsi="Arial" w:cs="Arial"/>
          <w:b/>
          <w:i/>
        </w:rPr>
        <w:t>The following M/WBE requirements apply when an applicant submits an application for grant funding that exceeds $25,000 for the full grant period.</w:t>
      </w:r>
    </w:p>
    <w:p w14:paraId="66FB5A77" w14:textId="77777777" w:rsidR="0039632F" w:rsidRPr="003F54B9" w:rsidRDefault="0039632F" w:rsidP="0039632F">
      <w:pPr>
        <w:spacing w:after="200" w:line="276" w:lineRule="auto"/>
        <w:rPr>
          <w:rFonts w:ascii="Arial" w:eastAsia="Calibri" w:hAnsi="Arial" w:cs="Arial"/>
          <w:b/>
        </w:rPr>
      </w:pPr>
      <w:r w:rsidRPr="003F54B9">
        <w:rPr>
          <w:rFonts w:ascii="Arial" w:eastAsia="Calibri" w:hAnsi="Arial" w:cs="Arial"/>
          <w:b/>
          <w:i/>
        </w:rPr>
        <w:lastRenderedPageBreak/>
        <w:t>All forms referenced here can be found in the M/WBE Documents section at the end of this RFP.</w:t>
      </w:r>
    </w:p>
    <w:p w14:paraId="53CA875B" w14:textId="77777777" w:rsidR="0039632F" w:rsidRPr="003F54B9" w:rsidRDefault="0039632F" w:rsidP="0039632F">
      <w:pPr>
        <w:autoSpaceDE w:val="0"/>
        <w:autoSpaceDN w:val="0"/>
        <w:adjustRightInd w:val="0"/>
        <w:spacing w:after="200" w:line="276" w:lineRule="auto"/>
        <w:rPr>
          <w:rFonts w:ascii="Arial" w:eastAsia="Calibri" w:hAnsi="Arial" w:cs="Arial"/>
        </w:rPr>
      </w:pPr>
      <w:r w:rsidRPr="003F54B9">
        <w:rPr>
          <w:rFonts w:ascii="Arial" w:eastAsia="Calibri" w:hAnsi="Arial" w:cs="Arial"/>
        </w:rPr>
        <w:t xml:space="preserve">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  </w:t>
      </w:r>
    </w:p>
    <w:p w14:paraId="1BB79F21" w14:textId="31EAFC71" w:rsidR="0039632F" w:rsidRPr="003F54B9" w:rsidRDefault="0039632F" w:rsidP="0039632F">
      <w:pPr>
        <w:autoSpaceDE w:val="0"/>
        <w:autoSpaceDN w:val="0"/>
        <w:adjustRightInd w:val="0"/>
        <w:spacing w:after="200" w:line="276" w:lineRule="auto"/>
        <w:rPr>
          <w:rFonts w:ascii="Arial" w:eastAsia="Calibri" w:hAnsi="Arial" w:cs="Arial"/>
        </w:rPr>
      </w:pPr>
      <w:r w:rsidRPr="003F54B9">
        <w:rPr>
          <w:rFonts w:ascii="Arial" w:eastAsia="Calibri" w:hAnsi="Arial" w:cs="Arial"/>
        </w:rPr>
        <w:t xml:space="preserve">M/WBE participation includes services, materials, or supplies purchased from minority- and women-owned firms certified with the NYS Division of Minority and Women Business Development.  Not-for-profit agencies are not eligible for this certification.  For additional information and a listing of currently certified M/WBEs, see the </w:t>
      </w:r>
      <w:hyperlink r:id="rId28" w:history="1">
        <w:r w:rsidRPr="003F54B9">
          <w:rPr>
            <w:rFonts w:ascii="Arial" w:eastAsia="Calibri" w:hAnsi="Arial" w:cs="Arial"/>
            <w:color w:val="2F5496" w:themeColor="accent1" w:themeShade="BF"/>
            <w:u w:val="single"/>
          </w:rPr>
          <w:t>NYS MWBE Directory</w:t>
        </w:r>
      </w:hyperlink>
      <w:r w:rsidRPr="003F54B9">
        <w:rPr>
          <w:rFonts w:ascii="Arial" w:eastAsia="Calibri" w:hAnsi="Arial" w:cs="Arial"/>
        </w:rPr>
        <w:t>.</w:t>
      </w:r>
    </w:p>
    <w:p w14:paraId="6E606C22" w14:textId="77777777" w:rsidR="0039632F" w:rsidRPr="003F54B9" w:rsidRDefault="0039632F" w:rsidP="0039632F">
      <w:pPr>
        <w:autoSpaceDE w:val="0"/>
        <w:autoSpaceDN w:val="0"/>
        <w:adjustRightInd w:val="0"/>
        <w:spacing w:after="120" w:line="276" w:lineRule="auto"/>
        <w:rPr>
          <w:rFonts w:ascii="Arial" w:eastAsia="Calibri" w:hAnsi="Arial" w:cs="Arial"/>
        </w:rPr>
      </w:pPr>
      <w:r w:rsidRPr="003F54B9">
        <w:rPr>
          <w:rFonts w:ascii="Arial" w:eastAsia="Calibri" w:hAnsi="Arial" w:cs="Arial"/>
        </w:rPr>
        <w:t>The M/WBE participation goal for this grant is 30% of each applicant’s total discretionary non-personal service budget each year of the grant.   Discretionary non-personal service budget is defined as total annual budget, excluding the sum of funds budgeted for:</w:t>
      </w:r>
    </w:p>
    <w:p w14:paraId="04214892" w14:textId="77777777" w:rsidR="0039632F" w:rsidRPr="003F54B9" w:rsidRDefault="0039632F" w:rsidP="0039632F">
      <w:pPr>
        <w:autoSpaceDE w:val="0"/>
        <w:autoSpaceDN w:val="0"/>
        <w:adjustRightInd w:val="0"/>
        <w:spacing w:after="120" w:line="276" w:lineRule="auto"/>
        <w:ind w:left="450" w:hanging="270"/>
        <w:rPr>
          <w:rFonts w:ascii="Arial" w:eastAsia="Calibri" w:hAnsi="Arial" w:cs="Arial"/>
        </w:rPr>
      </w:pPr>
      <w:r w:rsidRPr="003F54B9">
        <w:rPr>
          <w:rFonts w:ascii="Arial" w:eastAsia="Calibri" w:hAnsi="Arial" w:cs="Arial"/>
        </w:rPr>
        <w:t>1.</w:t>
      </w:r>
      <w:r w:rsidRPr="003F54B9">
        <w:rPr>
          <w:rFonts w:ascii="Arial" w:eastAsia="Calibri" w:hAnsi="Arial" w:cs="Arial"/>
        </w:rPr>
        <w:tab/>
        <w:t>direct personal services (i.e., professional and support staff salaries) and  fringe benefits; and</w:t>
      </w:r>
    </w:p>
    <w:p w14:paraId="0BE9B207" w14:textId="77777777" w:rsidR="0039632F" w:rsidRPr="003F54B9" w:rsidRDefault="0039632F" w:rsidP="0039632F">
      <w:pPr>
        <w:autoSpaceDE w:val="0"/>
        <w:autoSpaceDN w:val="0"/>
        <w:adjustRightInd w:val="0"/>
        <w:spacing w:after="120" w:line="276" w:lineRule="auto"/>
        <w:ind w:left="450" w:hanging="270"/>
        <w:rPr>
          <w:rFonts w:ascii="Arial" w:eastAsia="Calibri" w:hAnsi="Arial" w:cs="Arial"/>
        </w:rPr>
      </w:pPr>
      <w:r w:rsidRPr="003F54B9">
        <w:rPr>
          <w:rFonts w:ascii="Arial" w:eastAsia="Calibri" w:hAnsi="Arial" w:cs="Arial"/>
        </w:rPr>
        <w:t>2.</w:t>
      </w:r>
      <w:r w:rsidRPr="003F54B9">
        <w:rPr>
          <w:rFonts w:ascii="Arial" w:eastAsia="Calibri" w:hAnsi="Arial" w:cs="Arial"/>
        </w:rPr>
        <w:tab/>
        <w:t>rent, lease, utilities and indirect costs, if these items are allowable expenditures.</w:t>
      </w:r>
    </w:p>
    <w:p w14:paraId="1F5F77BC" w14:textId="77777777" w:rsidR="0039632F" w:rsidRPr="003F54B9" w:rsidRDefault="0039632F" w:rsidP="0039632F">
      <w:pPr>
        <w:autoSpaceDE w:val="0"/>
        <w:autoSpaceDN w:val="0"/>
        <w:adjustRightInd w:val="0"/>
        <w:spacing w:line="276" w:lineRule="auto"/>
        <w:rPr>
          <w:rFonts w:ascii="Arial" w:eastAsia="Calibri" w:hAnsi="Arial" w:cs="Arial"/>
        </w:rPr>
      </w:pPr>
      <w:r w:rsidRPr="003F54B9">
        <w:rPr>
          <w:rFonts w:ascii="Arial" w:eastAsia="Calibri" w:hAnsi="Arial" w:cs="Arial"/>
        </w:rPr>
        <w:t>The M/WBE Goal Calculation Worksheet is provided for use in calculating the dollar amount of the M/WBE goal for this grant application.</w:t>
      </w:r>
    </w:p>
    <w:p w14:paraId="2C811BD3" w14:textId="77777777" w:rsidR="0039632F" w:rsidRPr="003F54B9" w:rsidRDefault="0039632F" w:rsidP="0039632F">
      <w:pPr>
        <w:autoSpaceDE w:val="0"/>
        <w:autoSpaceDN w:val="0"/>
        <w:adjustRightInd w:val="0"/>
        <w:spacing w:line="276" w:lineRule="auto"/>
        <w:rPr>
          <w:rFonts w:ascii="Arial" w:eastAsia="Calibri" w:hAnsi="Arial" w:cs="Arial"/>
        </w:rPr>
      </w:pPr>
    </w:p>
    <w:p w14:paraId="70152DCA" w14:textId="279C5355" w:rsidR="0039632F" w:rsidRPr="003F54B9" w:rsidRDefault="0039632F" w:rsidP="0039632F">
      <w:pPr>
        <w:autoSpaceDE w:val="0"/>
        <w:autoSpaceDN w:val="0"/>
        <w:adjustRightInd w:val="0"/>
        <w:spacing w:line="276" w:lineRule="auto"/>
        <w:rPr>
          <w:rFonts w:ascii="Arial" w:eastAsia="Calibri" w:hAnsi="Arial" w:cs="Arial"/>
        </w:rPr>
      </w:pPr>
      <w:r w:rsidRPr="003F54B9">
        <w:rPr>
          <w:rFonts w:ascii="Arial" w:eastAsia="Calibri" w:hAnsi="Arial" w:cs="Arial"/>
        </w:rPr>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778A8ACD" w14:textId="77777777" w:rsidR="0039632F" w:rsidRPr="003F54B9" w:rsidRDefault="0039632F" w:rsidP="0039632F">
      <w:pPr>
        <w:autoSpaceDE w:val="0"/>
        <w:autoSpaceDN w:val="0"/>
        <w:adjustRightInd w:val="0"/>
        <w:spacing w:line="276" w:lineRule="auto"/>
        <w:rPr>
          <w:rFonts w:ascii="Arial" w:eastAsia="Calibri" w:hAnsi="Arial" w:cs="Arial"/>
        </w:rPr>
      </w:pPr>
    </w:p>
    <w:p w14:paraId="18FBD462" w14:textId="77777777" w:rsidR="0039632F" w:rsidRPr="003F54B9" w:rsidRDefault="0039632F" w:rsidP="0039632F">
      <w:pPr>
        <w:rPr>
          <w:rFonts w:ascii="Arial" w:hAnsi="Arial" w:cs="Arial"/>
          <w:b/>
        </w:rPr>
      </w:pPr>
      <w:r w:rsidRPr="003F54B9">
        <w:rPr>
          <w:rFonts w:ascii="Arial" w:hAnsi="Arial" w:cs="Arial"/>
          <w:b/>
        </w:rPr>
        <w:t xml:space="preserve">METHODS TO COMPLY </w:t>
      </w:r>
      <w:r w:rsidRPr="003F54B9">
        <w:rPr>
          <w:rFonts w:ascii="Arial" w:hAnsi="Arial" w:cs="Arial"/>
          <w:b/>
        </w:rPr>
        <w:br/>
      </w:r>
    </w:p>
    <w:p w14:paraId="100F7B76" w14:textId="77777777" w:rsidR="0039632F" w:rsidRPr="003F54B9" w:rsidRDefault="0039632F" w:rsidP="0039632F">
      <w:pPr>
        <w:autoSpaceDE w:val="0"/>
        <w:autoSpaceDN w:val="0"/>
        <w:adjustRightInd w:val="0"/>
        <w:spacing w:after="200"/>
        <w:rPr>
          <w:rFonts w:ascii="Arial" w:eastAsia="Calibri" w:hAnsi="Arial" w:cs="Arial"/>
          <w:b/>
        </w:rPr>
      </w:pPr>
      <w:r w:rsidRPr="003F54B9">
        <w:rPr>
          <w:rFonts w:ascii="Arial" w:eastAsia="Calibri" w:hAnsi="Arial" w:cs="Arial"/>
        </w:rPr>
        <w:t xml:space="preserve">An applicant can comply with NYSED’s M/WBE policy by one of three methods:  </w:t>
      </w:r>
    </w:p>
    <w:p w14:paraId="3D0018C3" w14:textId="77777777" w:rsidR="0039632F" w:rsidRPr="003F54B9" w:rsidRDefault="0039632F" w:rsidP="0039632F">
      <w:pPr>
        <w:autoSpaceDE w:val="0"/>
        <w:autoSpaceDN w:val="0"/>
        <w:adjustRightInd w:val="0"/>
        <w:spacing w:line="276" w:lineRule="auto"/>
        <w:ind w:left="720"/>
        <w:rPr>
          <w:rFonts w:ascii="Arial" w:eastAsia="Calibri" w:hAnsi="Arial" w:cs="Arial"/>
        </w:rPr>
      </w:pPr>
      <w:r w:rsidRPr="003F54B9">
        <w:rPr>
          <w:rFonts w:ascii="Arial" w:eastAsia="Calibri" w:hAnsi="Arial" w:cs="Arial"/>
          <w:b/>
        </w:rPr>
        <w:t>1.  Full Participation</w:t>
      </w:r>
      <w:r w:rsidRPr="003F54B9">
        <w:rPr>
          <w:rFonts w:ascii="Arial" w:eastAsia="Calibri" w:hAnsi="Arial" w:cs="Arial"/>
        </w:rPr>
        <w:t xml:space="preserve"> - This is the preferred method of compliance.  Full participation is achieved when an applicant meets or exceeds the participation goals for this grant.  </w:t>
      </w:r>
    </w:p>
    <w:p w14:paraId="47C2C1D6" w14:textId="77777777" w:rsidR="0039632F" w:rsidRPr="003F54B9" w:rsidRDefault="0039632F" w:rsidP="0039632F">
      <w:pPr>
        <w:spacing w:line="276" w:lineRule="auto"/>
        <w:ind w:left="720" w:firstLine="720"/>
        <w:rPr>
          <w:rFonts w:ascii="Arial" w:eastAsia="Calibri" w:hAnsi="Arial" w:cs="Arial"/>
        </w:rPr>
      </w:pPr>
      <w:r w:rsidRPr="003F54B9">
        <w:rPr>
          <w:rFonts w:ascii="Arial" w:eastAsia="Calibri" w:hAnsi="Arial" w:cs="Arial"/>
        </w:rPr>
        <w:t>COMPLETE FORMS:</w:t>
      </w:r>
    </w:p>
    <w:p w14:paraId="15931625"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Goal Calculation Worksheet</w:t>
      </w:r>
    </w:p>
    <w:p w14:paraId="46C55665"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Cover Letter</w:t>
      </w:r>
    </w:p>
    <w:p w14:paraId="1B902913"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100 Utilization Plan</w:t>
      </w:r>
    </w:p>
    <w:p w14:paraId="04848337" w14:textId="64A8C24F" w:rsidR="0039632F" w:rsidRDefault="0039632F" w:rsidP="0039632F">
      <w:pPr>
        <w:spacing w:line="276" w:lineRule="auto"/>
        <w:ind w:left="1440" w:firstLine="720"/>
        <w:rPr>
          <w:rFonts w:ascii="Arial" w:eastAsia="Calibri" w:hAnsi="Arial" w:cs="Arial"/>
        </w:rPr>
      </w:pPr>
      <w:r w:rsidRPr="003F54B9">
        <w:rPr>
          <w:rFonts w:ascii="Arial" w:eastAsia="Calibri" w:hAnsi="Arial" w:cs="Arial"/>
        </w:rPr>
        <w:lastRenderedPageBreak/>
        <w:t>M/WBE 102 Notice of Intent to Participate</w:t>
      </w:r>
    </w:p>
    <w:p w14:paraId="7E8018EF" w14:textId="77777777" w:rsidR="00683BF9" w:rsidRPr="00AF4067" w:rsidRDefault="00683BF9" w:rsidP="00683BF9">
      <w:pPr>
        <w:ind w:left="1440" w:firstLine="720"/>
        <w:jc w:val="both"/>
        <w:rPr>
          <w:rFonts w:ascii="Arial" w:eastAsia="Calibri" w:hAnsi="Arial" w:cs="Arial"/>
          <w:bCs/>
        </w:rPr>
      </w:pPr>
      <w:r w:rsidRPr="00AF4067">
        <w:rPr>
          <w:rFonts w:ascii="Arial" w:hAnsi="Arial" w:cs="Arial"/>
          <w:bCs/>
        </w:rPr>
        <w:t>EEO 100 Staffing Plan</w:t>
      </w:r>
    </w:p>
    <w:p w14:paraId="6AAA8921" w14:textId="77777777" w:rsidR="0039632F" w:rsidRPr="003F54B9" w:rsidRDefault="0039632F" w:rsidP="0039632F">
      <w:pPr>
        <w:spacing w:line="276" w:lineRule="auto"/>
        <w:ind w:left="720" w:firstLine="720"/>
        <w:rPr>
          <w:rFonts w:ascii="Arial" w:eastAsia="Calibri" w:hAnsi="Arial" w:cs="Arial"/>
        </w:rPr>
      </w:pPr>
    </w:p>
    <w:p w14:paraId="2B5BA103" w14:textId="77777777" w:rsidR="0039632F" w:rsidRPr="003F54B9" w:rsidRDefault="0039632F" w:rsidP="0039632F">
      <w:pPr>
        <w:spacing w:line="276" w:lineRule="auto"/>
        <w:ind w:left="720"/>
        <w:rPr>
          <w:rFonts w:ascii="Arial" w:eastAsia="Calibri" w:hAnsi="Arial" w:cs="Arial"/>
        </w:rPr>
      </w:pPr>
      <w:r w:rsidRPr="003F54B9">
        <w:rPr>
          <w:rFonts w:ascii="Arial" w:eastAsia="Calibri" w:hAnsi="Arial" w:cs="Arial"/>
          <w:b/>
        </w:rPr>
        <w:t>2.</w:t>
      </w:r>
      <w:bookmarkStart w:id="7" w:name="_Hlk536435345"/>
      <w:r w:rsidRPr="003F54B9">
        <w:rPr>
          <w:rFonts w:ascii="Arial" w:eastAsia="Calibri" w:hAnsi="Arial" w:cs="Arial"/>
          <w:b/>
        </w:rPr>
        <w:t xml:space="preserve">  </w:t>
      </w:r>
      <w:bookmarkEnd w:id="7"/>
      <w:r w:rsidRPr="003F54B9">
        <w:rPr>
          <w:rFonts w:ascii="Arial" w:eastAsia="Calibri" w:hAnsi="Arial" w:cs="Arial"/>
          <w:b/>
        </w:rPr>
        <w:t>Partial Participation, Partial Request for Waiver</w:t>
      </w:r>
      <w:r w:rsidRPr="003F54B9">
        <w:rPr>
          <w:rFonts w:ascii="Arial" w:eastAsia="Calibri" w:hAnsi="Arial" w:cs="Arial"/>
        </w:rPr>
        <w:t xml:space="preserve"> - This is acceptable only if good faith efforts to achieve full participation are made and documented, but full participation is not possible.  </w:t>
      </w:r>
    </w:p>
    <w:p w14:paraId="753CCAC0" w14:textId="77777777" w:rsidR="0039632F" w:rsidRPr="003F54B9" w:rsidRDefault="0039632F" w:rsidP="0039632F">
      <w:pPr>
        <w:spacing w:line="276" w:lineRule="auto"/>
        <w:ind w:left="1440"/>
        <w:rPr>
          <w:rFonts w:ascii="Arial" w:eastAsia="Calibri" w:hAnsi="Arial" w:cs="Arial"/>
        </w:rPr>
      </w:pPr>
      <w:r w:rsidRPr="003F54B9">
        <w:rPr>
          <w:rFonts w:ascii="Arial" w:eastAsia="Calibri" w:hAnsi="Arial" w:cs="Arial"/>
        </w:rPr>
        <w:t xml:space="preserve">COMPLETE FORMS:  </w:t>
      </w:r>
    </w:p>
    <w:p w14:paraId="383B1FB6"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Goal Calculation Worksheet</w:t>
      </w:r>
    </w:p>
    <w:p w14:paraId="4F3C5B9D"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Cover Letter</w:t>
      </w:r>
    </w:p>
    <w:p w14:paraId="59936F59"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100 Utilization Plan</w:t>
      </w:r>
    </w:p>
    <w:p w14:paraId="082396F5"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101 Request for Waiver</w:t>
      </w:r>
    </w:p>
    <w:p w14:paraId="5862DE83"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102 Notice of Intent to Participate</w:t>
      </w:r>
    </w:p>
    <w:p w14:paraId="63FF398E"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105 Contractor’s Good Faith Efforts</w:t>
      </w:r>
    </w:p>
    <w:p w14:paraId="20806A0E" w14:textId="77777777" w:rsidR="00683BF9" w:rsidRPr="00AF4067" w:rsidRDefault="00683BF9" w:rsidP="00683BF9">
      <w:pPr>
        <w:ind w:left="1440" w:firstLine="720"/>
        <w:jc w:val="both"/>
        <w:rPr>
          <w:rFonts w:ascii="Arial" w:eastAsia="Calibri" w:hAnsi="Arial" w:cs="Arial"/>
          <w:bCs/>
        </w:rPr>
      </w:pPr>
      <w:r w:rsidRPr="00AF4067">
        <w:rPr>
          <w:rFonts w:ascii="Arial" w:hAnsi="Arial" w:cs="Arial"/>
          <w:bCs/>
        </w:rPr>
        <w:t>EEO 100 Staffing Plan</w:t>
      </w:r>
    </w:p>
    <w:p w14:paraId="514FE0FD" w14:textId="77777777" w:rsidR="0039632F" w:rsidRPr="003F54B9" w:rsidRDefault="0039632F" w:rsidP="0039632F">
      <w:pPr>
        <w:spacing w:line="276" w:lineRule="auto"/>
        <w:ind w:left="720" w:firstLine="720"/>
        <w:rPr>
          <w:rFonts w:ascii="Arial" w:eastAsia="Calibri" w:hAnsi="Arial" w:cs="Arial"/>
          <w:b/>
        </w:rPr>
      </w:pPr>
    </w:p>
    <w:p w14:paraId="0077330A" w14:textId="77777777" w:rsidR="0039632F" w:rsidRPr="003F54B9" w:rsidRDefault="0039632F" w:rsidP="0039632F">
      <w:pPr>
        <w:spacing w:line="276" w:lineRule="auto"/>
        <w:ind w:left="720"/>
        <w:rPr>
          <w:rFonts w:ascii="Arial" w:eastAsia="Calibri" w:hAnsi="Arial" w:cs="Arial"/>
        </w:rPr>
      </w:pPr>
      <w:r w:rsidRPr="003F54B9">
        <w:rPr>
          <w:rFonts w:ascii="Arial" w:eastAsia="Calibri" w:hAnsi="Arial" w:cs="Arial"/>
          <w:b/>
        </w:rPr>
        <w:t>3.  No Participation, Request for Complete Waiver</w:t>
      </w:r>
      <w:r w:rsidRPr="003F54B9">
        <w:rPr>
          <w:rFonts w:ascii="Arial" w:eastAsia="Calibri" w:hAnsi="Arial" w:cs="Arial"/>
        </w:rPr>
        <w:t xml:space="preserve"> - This is acceptable only if good faith efforts to achieve full or partial participation are made and documented, but do not result in any participation by M/WBE firm(s).</w:t>
      </w:r>
    </w:p>
    <w:p w14:paraId="77EDB409" w14:textId="77777777" w:rsidR="0039632F" w:rsidRPr="003F54B9" w:rsidRDefault="0039632F" w:rsidP="0039632F">
      <w:pPr>
        <w:spacing w:line="276" w:lineRule="auto"/>
        <w:ind w:left="1440"/>
        <w:rPr>
          <w:rFonts w:ascii="Arial" w:eastAsia="Calibri" w:hAnsi="Arial" w:cs="Arial"/>
        </w:rPr>
      </w:pPr>
      <w:r w:rsidRPr="003F54B9">
        <w:rPr>
          <w:rFonts w:ascii="Arial" w:eastAsia="Calibri" w:hAnsi="Arial" w:cs="Arial"/>
        </w:rPr>
        <w:t xml:space="preserve">COMPLETE FORMS:  </w:t>
      </w:r>
    </w:p>
    <w:p w14:paraId="7520C051"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Goal Calculation Worksheet</w:t>
      </w:r>
    </w:p>
    <w:p w14:paraId="047EE355"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Cover Letter</w:t>
      </w:r>
    </w:p>
    <w:p w14:paraId="12E3E9C1"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101 Request for Waiver</w:t>
      </w:r>
    </w:p>
    <w:p w14:paraId="4C8B5B97" w14:textId="77777777" w:rsidR="0039632F" w:rsidRPr="003F54B9" w:rsidRDefault="0039632F" w:rsidP="0039632F">
      <w:pPr>
        <w:spacing w:line="276" w:lineRule="auto"/>
        <w:ind w:left="1440" w:firstLine="720"/>
        <w:rPr>
          <w:rFonts w:ascii="Arial" w:eastAsia="Calibri" w:hAnsi="Arial" w:cs="Arial"/>
        </w:rPr>
      </w:pPr>
      <w:r w:rsidRPr="003F54B9">
        <w:rPr>
          <w:rFonts w:ascii="Arial" w:eastAsia="Calibri" w:hAnsi="Arial" w:cs="Arial"/>
        </w:rPr>
        <w:t>M/WBE 105 Contractor’s Good Faith Efforts</w:t>
      </w:r>
    </w:p>
    <w:p w14:paraId="00D6C11C" w14:textId="77777777" w:rsidR="00683BF9" w:rsidRPr="00AF4067" w:rsidRDefault="00683BF9" w:rsidP="00683BF9">
      <w:pPr>
        <w:ind w:left="1440" w:firstLine="720"/>
        <w:jc w:val="both"/>
        <w:rPr>
          <w:rFonts w:ascii="Arial" w:eastAsia="Calibri" w:hAnsi="Arial" w:cs="Arial"/>
          <w:bCs/>
        </w:rPr>
      </w:pPr>
      <w:r w:rsidRPr="00AF4067">
        <w:rPr>
          <w:rFonts w:ascii="Arial" w:hAnsi="Arial" w:cs="Arial"/>
          <w:bCs/>
        </w:rPr>
        <w:t>EEO 100 Staffing Plan</w:t>
      </w:r>
    </w:p>
    <w:p w14:paraId="19459ED4" w14:textId="77777777" w:rsidR="0039632F" w:rsidRPr="003F54B9" w:rsidRDefault="0039632F" w:rsidP="0039632F">
      <w:pPr>
        <w:spacing w:line="276" w:lineRule="auto"/>
        <w:rPr>
          <w:rFonts w:ascii="Arial" w:eastAsia="Calibri" w:hAnsi="Arial" w:cs="Arial"/>
        </w:rPr>
      </w:pPr>
    </w:p>
    <w:p w14:paraId="1EEADEDE" w14:textId="77777777" w:rsidR="0039632F" w:rsidRPr="003F54B9" w:rsidRDefault="0039632F" w:rsidP="0039632F">
      <w:pPr>
        <w:rPr>
          <w:rFonts w:ascii="Arial" w:hAnsi="Arial" w:cs="Arial"/>
          <w:b/>
        </w:rPr>
      </w:pPr>
      <w:r w:rsidRPr="003F54B9">
        <w:rPr>
          <w:rFonts w:ascii="Arial" w:hAnsi="Arial" w:cs="Arial"/>
          <w:b/>
        </w:rPr>
        <w:t>GOOD FAITH EFFORTS</w:t>
      </w:r>
    </w:p>
    <w:p w14:paraId="3374B8CD" w14:textId="77777777" w:rsidR="0039632F" w:rsidRPr="003F54B9" w:rsidRDefault="0039632F" w:rsidP="0039632F">
      <w:pPr>
        <w:ind w:left="720"/>
        <w:rPr>
          <w:rFonts w:ascii="Arial" w:hAnsi="Arial" w:cs="Arial"/>
        </w:rPr>
      </w:pPr>
    </w:p>
    <w:p w14:paraId="1FE25542" w14:textId="6FDEF2AD" w:rsidR="0039632F" w:rsidRPr="003F54B9" w:rsidRDefault="0039632F" w:rsidP="0039632F">
      <w:pPr>
        <w:ind w:left="720"/>
        <w:rPr>
          <w:rFonts w:ascii="Arial" w:hAnsi="Arial" w:cs="Arial"/>
        </w:rPr>
      </w:pPr>
      <w:r w:rsidRPr="003F54B9">
        <w:rPr>
          <w:rFonts w:ascii="Arial" w:hAnsi="Arial" w:cs="Arial"/>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29" w:history="1">
        <w:r w:rsidRPr="003F54B9">
          <w:rPr>
            <w:rStyle w:val="Hyperlink"/>
            <w:rFonts w:ascii="Arial" w:hAnsi="Arial" w:cs="Arial"/>
          </w:rPr>
          <w:t>NYS Directory of Certified Minority and Women-Owned Business Enterprises</w:t>
        </w:r>
      </w:hyperlink>
      <w:r w:rsidRPr="003F54B9">
        <w:rPr>
          <w:rFonts w:ascii="Arial" w:hAnsi="Arial" w:cs="Arial"/>
        </w:rPr>
        <w:t xml:space="preserve">; and the solicitation of minority and women-oriented trade and labor organizations.  </w:t>
      </w:r>
    </w:p>
    <w:p w14:paraId="36A41D41" w14:textId="77777777" w:rsidR="009E3DB8" w:rsidRPr="003F54B9" w:rsidRDefault="009E3DB8" w:rsidP="0039632F">
      <w:pPr>
        <w:ind w:left="720"/>
        <w:rPr>
          <w:rFonts w:ascii="Arial" w:hAnsi="Arial" w:cs="Arial"/>
        </w:rPr>
      </w:pPr>
    </w:p>
    <w:p w14:paraId="48ED9513" w14:textId="77777777" w:rsidR="0039632F" w:rsidRPr="003F54B9" w:rsidRDefault="0039632F" w:rsidP="0039632F">
      <w:pPr>
        <w:ind w:left="720"/>
        <w:rPr>
          <w:rFonts w:ascii="Arial" w:hAnsi="Arial" w:cs="Arial"/>
        </w:rPr>
      </w:pPr>
      <w:r w:rsidRPr="003F54B9">
        <w:rPr>
          <w:rFonts w:ascii="Arial" w:hAnsi="Arial" w:cs="Arial"/>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5D7CDA69" w14:textId="77777777" w:rsidR="0039632F" w:rsidRPr="003F54B9" w:rsidRDefault="0039632F" w:rsidP="0039632F">
      <w:pPr>
        <w:ind w:left="720"/>
        <w:rPr>
          <w:rFonts w:ascii="Arial" w:hAnsi="Arial" w:cs="Arial"/>
        </w:rPr>
      </w:pPr>
    </w:p>
    <w:p w14:paraId="19D3C630" w14:textId="77777777" w:rsidR="0039632F" w:rsidRPr="003F54B9" w:rsidRDefault="0039632F" w:rsidP="0039632F">
      <w:pPr>
        <w:ind w:left="720"/>
        <w:rPr>
          <w:rFonts w:ascii="Arial" w:hAnsi="Arial" w:cs="Arial"/>
        </w:rPr>
      </w:pPr>
      <w:r w:rsidRPr="003F54B9">
        <w:rPr>
          <w:rFonts w:ascii="Arial" w:hAnsi="Arial" w:cs="Arial"/>
        </w:rPr>
        <w:lastRenderedPageBreak/>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6C66E352" w14:textId="77777777" w:rsidR="0039632F" w:rsidRPr="003F54B9" w:rsidRDefault="0039632F" w:rsidP="0039632F">
      <w:pPr>
        <w:ind w:left="720"/>
        <w:rPr>
          <w:rFonts w:ascii="Arial" w:hAnsi="Arial" w:cs="Arial"/>
        </w:rPr>
      </w:pPr>
    </w:p>
    <w:p w14:paraId="422BB05C" w14:textId="77777777" w:rsidR="0039632F" w:rsidRPr="003F54B9" w:rsidRDefault="0039632F" w:rsidP="0039632F">
      <w:pPr>
        <w:rPr>
          <w:rFonts w:ascii="Arial" w:hAnsi="Arial" w:cs="Arial"/>
          <w:b/>
        </w:rPr>
      </w:pPr>
      <w:r w:rsidRPr="003F54B9">
        <w:rPr>
          <w:rFonts w:ascii="Arial" w:hAnsi="Arial" w:cs="Arial"/>
          <w:b/>
        </w:rPr>
        <w:t xml:space="preserve">REQUEST FOR WAIVER </w:t>
      </w:r>
    </w:p>
    <w:p w14:paraId="21197EBC" w14:textId="77777777" w:rsidR="0039632F" w:rsidRPr="003F54B9" w:rsidRDefault="0039632F" w:rsidP="0039632F">
      <w:pPr>
        <w:ind w:left="720"/>
        <w:rPr>
          <w:rFonts w:ascii="Arial" w:hAnsi="Arial" w:cs="Arial"/>
        </w:rPr>
      </w:pPr>
    </w:p>
    <w:p w14:paraId="6A1FA672" w14:textId="77777777" w:rsidR="0039632F" w:rsidRPr="003F54B9" w:rsidRDefault="0039632F" w:rsidP="0039632F">
      <w:pPr>
        <w:ind w:left="720"/>
        <w:rPr>
          <w:rFonts w:ascii="Arial" w:hAnsi="Arial" w:cs="Arial"/>
        </w:rPr>
      </w:pPr>
      <w:r w:rsidRPr="003F54B9">
        <w:rPr>
          <w:rFonts w:ascii="Arial" w:hAnsi="Arial" w:cs="Arial"/>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5B414D70" w14:textId="77777777" w:rsidR="0039632F" w:rsidRPr="003F54B9" w:rsidRDefault="0039632F" w:rsidP="0039632F">
      <w:pPr>
        <w:rPr>
          <w:rFonts w:ascii="Arial" w:hAnsi="Arial" w:cs="Arial"/>
        </w:rPr>
      </w:pPr>
    </w:p>
    <w:p w14:paraId="73449C59" w14:textId="77777777" w:rsidR="0039632F" w:rsidRPr="003F54B9" w:rsidRDefault="0039632F" w:rsidP="0039632F">
      <w:pPr>
        <w:rPr>
          <w:rFonts w:ascii="Arial" w:hAnsi="Arial" w:cs="Arial"/>
        </w:rPr>
      </w:pPr>
      <w:r w:rsidRPr="003F54B9">
        <w:rPr>
          <w:rFonts w:ascii="Arial" w:hAnsi="Arial" w:cs="Arial"/>
        </w:rPr>
        <w:t>NYSED reserves the right to approve the addition or deletion of subcontractors or suppliers to enable applicants to comply with the M/WBE goals, provided such addition or deletion does not impact the technical proposal and/or increase the total budget.</w:t>
      </w:r>
    </w:p>
    <w:p w14:paraId="2A2EFA4B" w14:textId="77777777" w:rsidR="0039632F" w:rsidRPr="003F54B9" w:rsidRDefault="0039632F" w:rsidP="0039632F">
      <w:pPr>
        <w:spacing w:line="276" w:lineRule="auto"/>
        <w:rPr>
          <w:rFonts w:ascii="Arial" w:eastAsia="Calibri" w:hAnsi="Arial" w:cs="Arial"/>
        </w:rPr>
      </w:pPr>
    </w:p>
    <w:p w14:paraId="6744E1BD" w14:textId="77777777" w:rsidR="0039632F" w:rsidRPr="003F54B9" w:rsidRDefault="0039632F" w:rsidP="0039632F">
      <w:pPr>
        <w:rPr>
          <w:rFonts w:ascii="Arial" w:hAnsi="Arial" w:cs="Arial"/>
        </w:rPr>
      </w:pPr>
      <w:r w:rsidRPr="003F54B9">
        <w:rPr>
          <w:rFonts w:ascii="Arial" w:hAnsi="Arial" w:cs="Arial"/>
        </w:rPr>
        <w:t xml:space="preserve">All payments to Minority and Women-Owned Business Enterprise subcontractor(s) should be reported to the NYSED M/WBE Program Unit using the M/WBE 104G Quarterly M/WBE Compliance Report. This report should be submitted on a quarterly basis and can be requested at </w:t>
      </w:r>
      <w:hyperlink r:id="rId30" w:history="1">
        <w:r w:rsidRPr="003F54B9">
          <w:rPr>
            <w:rStyle w:val="Hyperlink"/>
            <w:rFonts w:ascii="Arial" w:hAnsi="Arial" w:cs="Arial"/>
          </w:rPr>
          <w:t>MWBEGrants@nysed.gov</w:t>
        </w:r>
      </w:hyperlink>
      <w:r w:rsidRPr="003F54B9">
        <w:rPr>
          <w:rFonts w:ascii="Arial" w:hAnsi="Arial" w:cs="Arial"/>
        </w:rPr>
        <w:t>.</w:t>
      </w:r>
    </w:p>
    <w:p w14:paraId="58950F56" w14:textId="77777777" w:rsidR="0039632F" w:rsidRPr="003F54B9" w:rsidRDefault="0039632F" w:rsidP="0039632F">
      <w:pPr>
        <w:rPr>
          <w:rFonts w:ascii="Arial" w:hAnsi="Arial" w:cs="Arial"/>
        </w:rPr>
      </w:pPr>
    </w:p>
    <w:p w14:paraId="697A43DC" w14:textId="77777777" w:rsidR="0039632F" w:rsidRPr="003F54B9" w:rsidRDefault="0039632F" w:rsidP="0039632F">
      <w:pPr>
        <w:rPr>
          <w:rFonts w:ascii="Arial" w:hAnsi="Arial" w:cs="Arial"/>
        </w:rPr>
      </w:pPr>
      <w:r w:rsidRPr="003F54B9">
        <w:rPr>
          <w:rFonts w:ascii="Arial" w:hAnsi="Arial" w:cs="Arial"/>
        </w:rPr>
        <w:t xml:space="preserve">NYSED’s M/WBE Coordinator is available to assist applicants in meeting the M/WBE goals.  The </w:t>
      </w:r>
      <w:proofErr w:type="gramStart"/>
      <w:r w:rsidRPr="003F54B9">
        <w:rPr>
          <w:rFonts w:ascii="Arial" w:hAnsi="Arial" w:cs="Arial"/>
        </w:rPr>
        <w:t>Coordinator</w:t>
      </w:r>
      <w:proofErr w:type="gramEnd"/>
      <w:r w:rsidRPr="003F54B9">
        <w:rPr>
          <w:rFonts w:ascii="Arial" w:hAnsi="Arial" w:cs="Arial"/>
        </w:rPr>
        <w:t xml:space="preserve"> can be reached at </w:t>
      </w:r>
      <w:hyperlink r:id="rId31" w:history="1">
        <w:r w:rsidRPr="003F54B9">
          <w:rPr>
            <w:rStyle w:val="Hyperlink"/>
            <w:rFonts w:ascii="Arial" w:hAnsi="Arial" w:cs="Arial"/>
          </w:rPr>
          <w:t>MWBEGrants@nysed.gov</w:t>
        </w:r>
      </w:hyperlink>
      <w:r w:rsidRPr="003F54B9">
        <w:rPr>
          <w:rFonts w:ascii="Arial" w:hAnsi="Arial" w:cs="Arial"/>
        </w:rPr>
        <w:t>.</w:t>
      </w:r>
    </w:p>
    <w:p w14:paraId="128A4529" w14:textId="77777777" w:rsidR="0039632F" w:rsidRPr="003F54B9" w:rsidRDefault="0039632F" w:rsidP="0039632F">
      <w:pPr>
        <w:rPr>
          <w:rFonts w:ascii="Arial" w:hAnsi="Arial" w:cs="Arial"/>
        </w:rPr>
      </w:pPr>
    </w:p>
    <w:p w14:paraId="5D8C017F" w14:textId="77777777" w:rsidR="0039632F" w:rsidRPr="003F54B9" w:rsidRDefault="0039632F" w:rsidP="0039632F">
      <w:pPr>
        <w:spacing w:after="200" w:line="276" w:lineRule="auto"/>
        <w:ind w:right="720"/>
        <w:rPr>
          <w:rFonts w:ascii="Arial" w:eastAsia="Calibri" w:hAnsi="Arial" w:cs="Arial"/>
          <w:b/>
        </w:rPr>
      </w:pPr>
      <w:r w:rsidRPr="003F54B9">
        <w:rPr>
          <w:rFonts w:ascii="Arial" w:eastAsia="Calibri" w:hAnsi="Arial" w:cs="Arial"/>
          <w:b/>
        </w:rPr>
        <w:t xml:space="preserve">Equal Employment Opportunity Reporting (EEO) Pursuant to Article 15-A of the New York State Executive Law </w:t>
      </w:r>
    </w:p>
    <w:p w14:paraId="5F22498A" w14:textId="77777777" w:rsidR="0039632F" w:rsidRPr="003F54B9" w:rsidRDefault="0039632F" w:rsidP="0039632F">
      <w:pPr>
        <w:spacing w:after="120"/>
        <w:rPr>
          <w:rFonts w:ascii="Arial" w:hAnsi="Arial" w:cs="Arial"/>
        </w:rPr>
      </w:pPr>
      <w:r w:rsidRPr="003F54B9">
        <w:rPr>
          <w:rFonts w:ascii="Arial" w:hAnsi="Arial" w:cs="Arial"/>
        </w:rPr>
        <w:t>Applicants must complete and submit form EEO 100: Staffing Plan.</w:t>
      </w:r>
    </w:p>
    <w:p w14:paraId="416C1C42" w14:textId="7AF1F14E" w:rsidR="0039632F" w:rsidRPr="003F54B9" w:rsidRDefault="0039632F" w:rsidP="0039632F">
      <w:pPr>
        <w:spacing w:after="120"/>
        <w:rPr>
          <w:rFonts w:ascii="Arial" w:hAnsi="Arial" w:cs="Arial"/>
        </w:rPr>
      </w:pPr>
    </w:p>
    <w:p w14:paraId="40F1F9F4" w14:textId="77777777" w:rsidR="00AB3411" w:rsidRPr="003F54B9" w:rsidRDefault="00AB3411" w:rsidP="00AB3411">
      <w:pPr>
        <w:rPr>
          <w:rFonts w:ascii="Arial" w:hAnsi="Arial" w:cs="Arial"/>
          <w:u w:val="single"/>
        </w:rPr>
      </w:pPr>
      <w:r w:rsidRPr="003F54B9">
        <w:rPr>
          <w:rFonts w:ascii="Arial" w:hAnsi="Arial" w:cs="Arial"/>
          <w:u w:val="single"/>
        </w:rPr>
        <w:t>Contract Terms and Conditions</w:t>
      </w:r>
    </w:p>
    <w:p w14:paraId="1E0ED73D" w14:textId="77777777" w:rsidR="00AB3411" w:rsidRPr="00441895" w:rsidRDefault="00AB3411" w:rsidP="00AB3411">
      <w:pPr>
        <w:jc w:val="both"/>
        <w:rPr>
          <w:rFonts w:ascii="Arial" w:eastAsia="Calibri" w:hAnsi="Arial" w:cs="Arial"/>
        </w:rPr>
      </w:pPr>
    </w:p>
    <w:p w14:paraId="3A641195" w14:textId="77777777" w:rsidR="00AB3411" w:rsidRPr="003F54B9" w:rsidRDefault="00AB3411" w:rsidP="00AB3411">
      <w:pPr>
        <w:rPr>
          <w:rFonts w:ascii="Arial" w:eastAsia="Calibri" w:hAnsi="Arial" w:cs="Arial"/>
        </w:rPr>
      </w:pPr>
      <w:r w:rsidRPr="003F54B9">
        <w:rPr>
          <w:rFonts w:ascii="Arial" w:eastAsia="Calibri" w:hAnsi="Arial" w:cs="Arial"/>
        </w:rPr>
        <w:t>Grant awards to non-profit and for-profit organizations will require that the awardee enter into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6B29E2E2" w14:textId="77777777" w:rsidR="00AB3411" w:rsidRPr="003F54B9" w:rsidRDefault="00AB3411" w:rsidP="0039632F">
      <w:pPr>
        <w:spacing w:after="120"/>
        <w:rPr>
          <w:rFonts w:ascii="Arial" w:hAnsi="Arial" w:cs="Arial"/>
        </w:rPr>
      </w:pPr>
    </w:p>
    <w:p w14:paraId="1B1D0C47" w14:textId="77777777" w:rsidR="0039632F" w:rsidRPr="003F54B9" w:rsidRDefault="0039632F" w:rsidP="001F6130">
      <w:pPr>
        <w:rPr>
          <w:rFonts w:ascii="Arial" w:hAnsi="Arial" w:cs="Arial"/>
          <w:u w:val="single"/>
        </w:rPr>
      </w:pPr>
      <w:r w:rsidRPr="003F54B9">
        <w:rPr>
          <w:rFonts w:ascii="Arial" w:hAnsi="Arial" w:cs="Arial"/>
          <w:u w:val="single"/>
        </w:rPr>
        <w:lastRenderedPageBreak/>
        <w:t>NYSED’s Reservation of Rights</w:t>
      </w:r>
    </w:p>
    <w:p w14:paraId="446CB8AA" w14:textId="77777777" w:rsidR="0039632F" w:rsidRPr="003F54B9" w:rsidRDefault="0039632F" w:rsidP="0039632F">
      <w:pPr>
        <w:rPr>
          <w:rFonts w:ascii="Arial" w:eastAsia="Calibri" w:hAnsi="Arial" w:cs="Arial"/>
        </w:rPr>
      </w:pPr>
    </w:p>
    <w:p w14:paraId="19F5266E" w14:textId="77777777" w:rsidR="0039632F" w:rsidRPr="003F54B9" w:rsidRDefault="0039632F" w:rsidP="0039632F">
      <w:pPr>
        <w:rPr>
          <w:rFonts w:ascii="Arial" w:eastAsia="Calibri" w:hAnsi="Arial" w:cs="Arial"/>
        </w:rPr>
      </w:pPr>
      <w:bookmarkStart w:id="8" w:name="_Hlk526504373"/>
      <w:r w:rsidRPr="003F54B9">
        <w:rPr>
          <w:rFonts w:ascii="Arial" w:eastAsia="Calibri" w:hAnsi="Arial" w:cs="Arial"/>
        </w:rPr>
        <w:t>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request best and final offers.</w:t>
      </w:r>
    </w:p>
    <w:bookmarkEnd w:id="8"/>
    <w:p w14:paraId="6CD0072D" w14:textId="77777777" w:rsidR="0039632F" w:rsidRPr="00441895" w:rsidRDefault="0039632F" w:rsidP="0039632F">
      <w:pPr>
        <w:rPr>
          <w:rFonts w:ascii="Arial" w:eastAsia="Calibri" w:hAnsi="Arial" w:cs="Arial"/>
        </w:rPr>
      </w:pPr>
    </w:p>
    <w:p w14:paraId="03B0328D" w14:textId="77777777" w:rsidR="0039632F" w:rsidRPr="003F54B9" w:rsidRDefault="0039632F" w:rsidP="001F6130">
      <w:pPr>
        <w:rPr>
          <w:rFonts w:ascii="Arial" w:hAnsi="Arial" w:cs="Arial"/>
          <w:u w:val="single"/>
        </w:rPr>
      </w:pPr>
      <w:r w:rsidRPr="003F54B9">
        <w:rPr>
          <w:rFonts w:ascii="Arial" w:hAnsi="Arial" w:cs="Arial"/>
          <w:u w:val="single"/>
        </w:rPr>
        <w:t>Vendor Responsibility</w:t>
      </w:r>
    </w:p>
    <w:p w14:paraId="198FFF9A" w14:textId="77777777" w:rsidR="0039632F" w:rsidRPr="003F54B9" w:rsidRDefault="0039632F" w:rsidP="0039632F">
      <w:pPr>
        <w:jc w:val="both"/>
        <w:rPr>
          <w:rFonts w:ascii="Arial" w:hAnsi="Arial" w:cs="Arial"/>
        </w:rPr>
      </w:pPr>
    </w:p>
    <w:p w14:paraId="444D6926" w14:textId="77777777" w:rsidR="0039632F" w:rsidRPr="003F54B9" w:rsidRDefault="0039632F" w:rsidP="0039632F">
      <w:pPr>
        <w:pStyle w:val="Header"/>
        <w:jc w:val="both"/>
        <w:rPr>
          <w:rFonts w:ascii="Arial" w:hAnsi="Arial" w:cs="Arial"/>
        </w:rPr>
      </w:pPr>
      <w:r w:rsidRPr="003F54B9">
        <w:rPr>
          <w:rFonts w:ascii="Arial" w:hAnsi="Arial" w:cs="Arial"/>
        </w:rPr>
        <w:t xml:space="preserve">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 --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 </w:t>
      </w:r>
      <w:hyperlink r:id="rId32" w:history="1">
        <w:r w:rsidRPr="003F54B9">
          <w:rPr>
            <w:rStyle w:val="Hyperlink"/>
            <w:rFonts w:ascii="Arial" w:hAnsi="Arial" w:cs="Arial"/>
          </w:rPr>
          <w:t>OSC's website</w:t>
        </w:r>
      </w:hyperlink>
      <w:r w:rsidRPr="003F54B9">
        <w:rPr>
          <w:rFonts w:ascii="Arial" w:hAnsi="Arial" w:cs="Arial"/>
        </w:rPr>
        <w:t>.</w:t>
      </w:r>
    </w:p>
    <w:p w14:paraId="68C7A51A" w14:textId="77777777" w:rsidR="0039632F" w:rsidRPr="003F54B9" w:rsidRDefault="0039632F" w:rsidP="0039632F">
      <w:pPr>
        <w:pStyle w:val="Default"/>
        <w:jc w:val="both"/>
        <w:rPr>
          <w:color w:val="auto"/>
        </w:rPr>
      </w:pPr>
    </w:p>
    <w:p w14:paraId="4E15CF87" w14:textId="303723E7" w:rsidR="0039632F" w:rsidRPr="003F54B9" w:rsidRDefault="0039632F" w:rsidP="0039632F">
      <w:pPr>
        <w:pStyle w:val="Default"/>
        <w:jc w:val="both"/>
        <w:rPr>
          <w:color w:val="auto"/>
        </w:rPr>
      </w:pPr>
      <w:r w:rsidRPr="003F54B9">
        <w:rPr>
          <w:bCs/>
        </w:rPr>
        <w:t>NYSED</w:t>
      </w:r>
      <w:r w:rsidRPr="003F54B9">
        <w:rPr>
          <w:b/>
          <w:bCs/>
          <w:i/>
          <w:iCs/>
        </w:rPr>
        <w:t xml:space="preserve"> </w:t>
      </w:r>
      <w:r w:rsidRPr="003F54B9">
        <w:rPr>
          <w:bCs/>
        </w:rPr>
        <w:t>recommends that vendors</w:t>
      </w:r>
      <w:r w:rsidRPr="003F54B9">
        <w:rPr>
          <w:b/>
          <w:color w:val="auto"/>
          <w:szCs w:val="20"/>
        </w:rPr>
        <w:t xml:space="preserve"> </w:t>
      </w:r>
      <w:r w:rsidRPr="003F54B9">
        <w:rPr>
          <w:color w:val="auto"/>
          <w:szCs w:val="20"/>
        </w:rPr>
        <w:t xml:space="preserve">file the required Vendor Responsibility Questionnaire online via the New York State VendRep System. </w:t>
      </w:r>
      <w:r w:rsidRPr="003F54B9">
        <w:t xml:space="preserve"> </w:t>
      </w:r>
      <w:r w:rsidRPr="003F54B9">
        <w:rPr>
          <w:color w:val="auto"/>
          <w:szCs w:val="20"/>
        </w:rPr>
        <w:t>To enroll in and use the New York State VendRep System</w:t>
      </w:r>
      <w:r w:rsidRPr="003F54B9">
        <w:t>,</w:t>
      </w:r>
      <w:r w:rsidRPr="003F54B9">
        <w:rPr>
          <w:color w:val="auto"/>
          <w:szCs w:val="20"/>
        </w:rPr>
        <w:t xml:space="preserve"> see the </w:t>
      </w:r>
      <w:hyperlink r:id="rId33" w:history="1">
        <w:r w:rsidRPr="003F54B9">
          <w:rPr>
            <w:rStyle w:val="Hyperlink"/>
          </w:rPr>
          <w:t>VendRep System Instructions</w:t>
        </w:r>
      </w:hyperlink>
      <w:r w:rsidR="00045378" w:rsidRPr="003F54B9">
        <w:rPr>
          <w:rStyle w:val="Hyperlink"/>
        </w:rPr>
        <w:t xml:space="preserve"> </w:t>
      </w:r>
      <w:r w:rsidRPr="003F54B9">
        <w:rPr>
          <w:color w:val="auto"/>
        </w:rPr>
        <w:t xml:space="preserve">or go directly to the </w:t>
      </w:r>
      <w:hyperlink r:id="rId34" w:history="1">
        <w:r w:rsidRPr="003F54B9">
          <w:rPr>
            <w:rStyle w:val="Hyperlink"/>
          </w:rPr>
          <w:t>VendRep System online</w:t>
        </w:r>
      </w:hyperlink>
      <w:r w:rsidRPr="003F54B9">
        <w:rPr>
          <w:color w:val="auto"/>
        </w:rPr>
        <w:t>.</w:t>
      </w:r>
    </w:p>
    <w:p w14:paraId="35C75C43" w14:textId="77777777" w:rsidR="0039632F" w:rsidRPr="003F54B9" w:rsidRDefault="0039632F" w:rsidP="0039632F">
      <w:pPr>
        <w:pStyle w:val="Default"/>
        <w:jc w:val="both"/>
        <w:rPr>
          <w:color w:val="auto"/>
        </w:rPr>
      </w:pPr>
    </w:p>
    <w:p w14:paraId="3C2B5799" w14:textId="77777777" w:rsidR="0039632F" w:rsidRPr="003F54B9" w:rsidRDefault="0039632F" w:rsidP="0039632F">
      <w:pPr>
        <w:pStyle w:val="Default"/>
        <w:jc w:val="both"/>
        <w:rPr>
          <w:color w:val="auto"/>
        </w:rPr>
      </w:pPr>
      <w:r w:rsidRPr="003F54B9">
        <w:rPr>
          <w:color w:val="auto"/>
        </w:rPr>
        <w:lastRenderedPageBreak/>
        <w:t xml:space="preserve">Vendors must provide their New York State Vendor Identification Number when enrolling.  To request assignment of a Vendor ID or for VendRep System assistance, contact the Office of the State Comptroller’s Help Desk at 866-370-4672 or 518-408-4672 or by email at </w:t>
      </w:r>
      <w:hyperlink r:id="rId35" w:history="1">
        <w:r w:rsidRPr="003F54B9">
          <w:rPr>
            <w:rStyle w:val="Hyperlink"/>
          </w:rPr>
          <w:t>ITServiceDesk@osc.ny.gov</w:t>
        </w:r>
      </w:hyperlink>
      <w:r w:rsidRPr="003F54B9">
        <w:rPr>
          <w:color w:val="auto"/>
        </w:rPr>
        <w:t>.</w:t>
      </w:r>
    </w:p>
    <w:p w14:paraId="65CC5994" w14:textId="77777777" w:rsidR="0039632F" w:rsidRPr="003F54B9" w:rsidRDefault="0039632F" w:rsidP="0039632F">
      <w:pPr>
        <w:pStyle w:val="Default"/>
        <w:jc w:val="both"/>
        <w:rPr>
          <w:color w:val="auto"/>
        </w:rPr>
      </w:pPr>
    </w:p>
    <w:p w14:paraId="6B956A2A" w14:textId="77777777" w:rsidR="0039632F" w:rsidRPr="003F54B9" w:rsidRDefault="0039632F" w:rsidP="0039632F">
      <w:pPr>
        <w:pStyle w:val="Default"/>
        <w:jc w:val="both"/>
        <w:rPr>
          <w:color w:val="auto"/>
        </w:rPr>
      </w:pPr>
      <w:r w:rsidRPr="003F54B9">
        <w:rPr>
          <w:color w:val="auto"/>
        </w:rPr>
        <w:t xml:space="preserve">Vendors opting to complete and submit a paper questionnaire can obtain the appropriate questionnaire from the </w:t>
      </w:r>
      <w:hyperlink r:id="rId36" w:history="1">
        <w:r w:rsidRPr="003F54B9">
          <w:rPr>
            <w:rStyle w:val="Hyperlink"/>
          </w:rPr>
          <w:t>VendRep website</w:t>
        </w:r>
      </w:hyperlink>
      <w:r w:rsidRPr="003F54B9">
        <w:rPr>
          <w:color w:val="auto"/>
        </w:rPr>
        <w:t xml:space="preserve"> or may contact NYSED or the Office of the State Comptroller’s Help Desk for a copy of the paper form.</w:t>
      </w:r>
    </w:p>
    <w:p w14:paraId="5E16C092" w14:textId="77777777" w:rsidR="0039632F" w:rsidRPr="003F54B9" w:rsidRDefault="0039632F" w:rsidP="0039632F">
      <w:pPr>
        <w:pStyle w:val="Default"/>
        <w:jc w:val="both"/>
        <w:rPr>
          <w:color w:val="auto"/>
        </w:rPr>
      </w:pPr>
    </w:p>
    <w:p w14:paraId="29E68FDC" w14:textId="77777777" w:rsidR="0039632F" w:rsidRPr="003F54B9" w:rsidRDefault="0039632F" w:rsidP="0039632F">
      <w:pPr>
        <w:rPr>
          <w:rFonts w:ascii="Arial" w:hAnsi="Arial" w:cs="Arial"/>
          <w:b/>
        </w:rPr>
      </w:pPr>
      <w:bookmarkStart w:id="9" w:name="2"/>
      <w:bookmarkEnd w:id="9"/>
      <w:r w:rsidRPr="003F54B9">
        <w:rPr>
          <w:rFonts w:ascii="Arial" w:hAnsi="Arial" w:cs="Arial"/>
          <w:b/>
        </w:rPr>
        <w:t>Subcontractors:</w:t>
      </w:r>
    </w:p>
    <w:p w14:paraId="0D29B734" w14:textId="77777777" w:rsidR="0039632F" w:rsidRPr="003F54B9" w:rsidRDefault="0039632F" w:rsidP="0039632F">
      <w:pPr>
        <w:rPr>
          <w:rFonts w:ascii="Arial" w:hAnsi="Arial" w:cs="Arial"/>
        </w:rPr>
      </w:pPr>
      <w:r w:rsidRPr="003F54B9">
        <w:rPr>
          <w:rFonts w:ascii="Arial" w:hAnsi="Arial" w:cs="Arial"/>
        </w:rPr>
        <w:t xml:space="preserve">For vendors using subcontractors, a Vendor Responsibility Questionnaire and a NYSED vendor responsibility review are required for a subcontractor when: </w:t>
      </w:r>
    </w:p>
    <w:p w14:paraId="1465F5EC" w14:textId="77777777" w:rsidR="0039632F" w:rsidRPr="003F54B9" w:rsidRDefault="0039632F" w:rsidP="0039632F">
      <w:pPr>
        <w:rPr>
          <w:rFonts w:ascii="Arial" w:hAnsi="Arial" w:cs="Arial"/>
        </w:rPr>
      </w:pPr>
    </w:p>
    <w:p w14:paraId="269822C5" w14:textId="77777777" w:rsidR="0039632F" w:rsidRPr="003F54B9" w:rsidRDefault="0039632F" w:rsidP="00EC5CFE">
      <w:pPr>
        <w:numPr>
          <w:ilvl w:val="0"/>
          <w:numId w:val="6"/>
        </w:numPr>
        <w:rPr>
          <w:rFonts w:ascii="Arial" w:hAnsi="Arial" w:cs="Arial"/>
        </w:rPr>
      </w:pPr>
      <w:r w:rsidRPr="003F54B9">
        <w:rPr>
          <w:rFonts w:ascii="Arial" w:hAnsi="Arial" w:cs="Arial"/>
        </w:rPr>
        <w:t xml:space="preserve">the subcontractor is known at the time of the contract award; </w:t>
      </w:r>
    </w:p>
    <w:p w14:paraId="357AB6B5" w14:textId="77777777" w:rsidR="0039632F" w:rsidRPr="003F54B9" w:rsidRDefault="0039632F" w:rsidP="00EC5CFE">
      <w:pPr>
        <w:numPr>
          <w:ilvl w:val="0"/>
          <w:numId w:val="6"/>
        </w:numPr>
        <w:rPr>
          <w:rFonts w:ascii="Arial" w:hAnsi="Arial" w:cs="Arial"/>
        </w:rPr>
      </w:pPr>
      <w:r w:rsidRPr="003F54B9">
        <w:rPr>
          <w:rFonts w:ascii="Arial" w:hAnsi="Arial" w:cs="Arial"/>
        </w:rPr>
        <w:t>the subcontractor is not an entity that is exempt from reporting by OSC; and</w:t>
      </w:r>
    </w:p>
    <w:p w14:paraId="3FC0211C" w14:textId="77777777" w:rsidR="0039632F" w:rsidRPr="003F54B9" w:rsidRDefault="0039632F" w:rsidP="00EC5CFE">
      <w:pPr>
        <w:numPr>
          <w:ilvl w:val="0"/>
          <w:numId w:val="6"/>
        </w:numPr>
        <w:rPr>
          <w:rFonts w:ascii="Arial" w:hAnsi="Arial" w:cs="Arial"/>
        </w:rPr>
      </w:pPr>
      <w:r w:rsidRPr="003F54B9">
        <w:rPr>
          <w:rFonts w:ascii="Arial" w:hAnsi="Arial" w:cs="Arial"/>
        </w:rPr>
        <w:t>the subcontract will equal or exceed $100,000 over the life of the contract</w:t>
      </w:r>
    </w:p>
    <w:p w14:paraId="48C30377" w14:textId="77777777" w:rsidR="0039632F" w:rsidRPr="00441895" w:rsidRDefault="0039632F" w:rsidP="0039632F">
      <w:pPr>
        <w:rPr>
          <w:rFonts w:ascii="Arial" w:hAnsi="Arial" w:cs="Arial"/>
        </w:rPr>
      </w:pPr>
    </w:p>
    <w:p w14:paraId="7C68D354" w14:textId="77777777" w:rsidR="0039632F" w:rsidRPr="003F54B9" w:rsidRDefault="0039632F" w:rsidP="001F6130">
      <w:pPr>
        <w:rPr>
          <w:rFonts w:ascii="Arial" w:hAnsi="Arial" w:cs="Arial"/>
          <w:u w:val="single"/>
        </w:rPr>
      </w:pPr>
      <w:r w:rsidRPr="003F54B9">
        <w:rPr>
          <w:rFonts w:ascii="Arial" w:hAnsi="Arial" w:cs="Arial"/>
          <w:u w:val="single"/>
        </w:rPr>
        <w:t>Workers’ Compensation Coverage and Debarment</w:t>
      </w:r>
    </w:p>
    <w:p w14:paraId="3E7091BB" w14:textId="77777777" w:rsidR="0039632F" w:rsidRPr="003F54B9" w:rsidRDefault="0039632F" w:rsidP="0039632F">
      <w:pPr>
        <w:pStyle w:val="NormalWeb"/>
        <w:spacing w:after="240"/>
        <w:jc w:val="both"/>
        <w:rPr>
          <w:rFonts w:ascii="Arial" w:hAnsi="Arial" w:cs="Arial"/>
        </w:rPr>
      </w:pPr>
      <w:r w:rsidRPr="003F54B9">
        <w:rPr>
          <w:rFonts w:ascii="Arial" w:hAnsi="Arial" w:cs="Arial"/>
        </w:rPr>
        <w:t xml:space="preserve">New York State Workers’ Compensation Law (WCL) has specific coverage requirements for businesses contracting with New York State and additional requirements that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3F54B9">
        <w:rPr>
          <w:rFonts w:ascii="Arial" w:hAnsi="Arial" w:cs="Arial"/>
          <w:i/>
          <w:iCs/>
        </w:rPr>
        <w:t>prior</w:t>
      </w:r>
      <w:r w:rsidRPr="003F54B9">
        <w:rPr>
          <w:rFonts w:ascii="Arial" w:hAnsi="Arial" w:cs="Arial"/>
        </w:rPr>
        <w:t xml:space="preserve"> to issuing any permits or licenses, or </w:t>
      </w:r>
      <w:r w:rsidRPr="003F54B9">
        <w:rPr>
          <w:rFonts w:ascii="Arial" w:hAnsi="Arial" w:cs="Arial"/>
          <w:i/>
          <w:iCs/>
        </w:rPr>
        <w:t>prior</w:t>
      </w:r>
      <w:r w:rsidRPr="003F54B9">
        <w:rPr>
          <w:rFonts w:ascii="Arial" w:hAnsi="Arial" w:cs="Arial"/>
        </w:rPr>
        <w:t xml:space="preserve"> to entering into contracts.</w:t>
      </w:r>
    </w:p>
    <w:p w14:paraId="7F937DB5" w14:textId="77777777" w:rsidR="0039632F" w:rsidRPr="003F54B9" w:rsidRDefault="0039632F" w:rsidP="00EC5CFE">
      <w:pPr>
        <w:pStyle w:val="NormalWeb"/>
        <w:jc w:val="both"/>
        <w:rPr>
          <w:rFonts w:ascii="Arial" w:hAnsi="Arial" w:cs="Arial"/>
        </w:rPr>
      </w:pPr>
      <w:r w:rsidRPr="003F54B9">
        <w:rPr>
          <w:rFonts w:ascii="Arial" w:hAnsi="Arial" w:cs="Arial"/>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584A9398" w14:textId="77777777" w:rsidR="0039632F" w:rsidRPr="003F54B9" w:rsidRDefault="0039632F" w:rsidP="0039632F">
      <w:pPr>
        <w:pStyle w:val="NormalWeb"/>
        <w:spacing w:after="240"/>
        <w:jc w:val="both"/>
        <w:rPr>
          <w:rFonts w:ascii="Arial" w:hAnsi="Arial" w:cs="Arial"/>
        </w:rPr>
      </w:pPr>
      <w:r w:rsidRPr="003F54B9">
        <w:rPr>
          <w:rFonts w:ascii="Arial" w:hAnsi="Arial" w:cs="Arial"/>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400D1E63" w14:textId="77777777" w:rsidR="0039632F" w:rsidRPr="003F54B9" w:rsidRDefault="0039632F" w:rsidP="0039632F">
      <w:pPr>
        <w:pStyle w:val="NormalWeb"/>
        <w:jc w:val="both"/>
        <w:rPr>
          <w:rFonts w:ascii="Arial" w:hAnsi="Arial" w:cs="Arial"/>
        </w:rPr>
      </w:pPr>
      <w:r w:rsidRPr="003F54B9">
        <w:rPr>
          <w:rFonts w:ascii="Arial" w:hAnsi="Arial" w:cs="Arial"/>
          <w:b/>
          <w:bCs/>
        </w:rPr>
        <w:t>PROOF OF COVERAGE REQUIREMENTS</w:t>
      </w:r>
      <w:r w:rsidRPr="003F54B9">
        <w:rPr>
          <w:rFonts w:ascii="Arial" w:hAnsi="Arial" w:cs="Arial"/>
        </w:rPr>
        <w:t xml:space="preserve"> </w:t>
      </w:r>
    </w:p>
    <w:p w14:paraId="52539295" w14:textId="77777777" w:rsidR="0039632F" w:rsidRPr="003F54B9" w:rsidRDefault="0039632F" w:rsidP="0039632F">
      <w:pPr>
        <w:pStyle w:val="NormalWeb"/>
        <w:spacing w:after="240"/>
        <w:jc w:val="both"/>
        <w:rPr>
          <w:rFonts w:ascii="Arial" w:hAnsi="Arial" w:cs="Arial"/>
        </w:rPr>
      </w:pPr>
      <w:r w:rsidRPr="003F54B9">
        <w:rPr>
          <w:rFonts w:ascii="Arial" w:hAnsi="Arial" w:cs="Arial"/>
        </w:rPr>
        <w:lastRenderedPageBreak/>
        <w:t>The Workers’ Compensation Board has developed several forms to assist State contracting entities in ensuring that businesses have the appropriate workers’ compensation and disability insurance coverage as required by Sections 57 and 220(8) of the WCL.</w:t>
      </w:r>
    </w:p>
    <w:p w14:paraId="6B2B3711" w14:textId="77777777" w:rsidR="0039632F" w:rsidRPr="003F54B9" w:rsidRDefault="0039632F" w:rsidP="0039632F">
      <w:pPr>
        <w:pStyle w:val="NormalWeb"/>
        <w:spacing w:after="240"/>
        <w:jc w:val="both"/>
        <w:rPr>
          <w:rFonts w:ascii="Arial" w:hAnsi="Arial" w:cs="Arial"/>
        </w:rPr>
      </w:pPr>
      <w:r w:rsidRPr="003F54B9">
        <w:rPr>
          <w:rFonts w:ascii="Arial" w:hAnsi="Arial" w:cs="Arial"/>
          <w:b/>
          <w:bCs/>
          <w:i/>
          <w:iCs/>
        </w:rPr>
        <w:t>Please note – an ACORD form is not acceptable proof of New York State workers’ compensation or disability benefits insurance coverage</w:t>
      </w:r>
      <w:r w:rsidRPr="003F54B9">
        <w:rPr>
          <w:rFonts w:ascii="Arial" w:hAnsi="Arial" w:cs="Arial"/>
        </w:rPr>
        <w:t>.</w:t>
      </w:r>
    </w:p>
    <w:p w14:paraId="73EC7851" w14:textId="77777777" w:rsidR="0039632F" w:rsidRPr="003F54B9" w:rsidRDefault="0039632F" w:rsidP="0039632F">
      <w:pPr>
        <w:pStyle w:val="NormalWeb"/>
        <w:spacing w:after="0" w:afterAutospacing="0"/>
        <w:jc w:val="both"/>
        <w:rPr>
          <w:rFonts w:ascii="Arial" w:hAnsi="Arial" w:cs="Arial"/>
        </w:rPr>
      </w:pPr>
      <w:r w:rsidRPr="003F54B9">
        <w:rPr>
          <w:rFonts w:ascii="Arial" w:hAnsi="Arial" w:cs="Arial"/>
          <w:b/>
          <w:bCs/>
        </w:rPr>
        <w:t>Proof of Workers’ Compensation Coverage</w:t>
      </w:r>
      <w:r w:rsidRPr="003F54B9">
        <w:rPr>
          <w:rFonts w:ascii="Arial" w:hAnsi="Arial" w:cs="Arial"/>
        </w:rPr>
        <w:t xml:space="preserve"> </w:t>
      </w:r>
    </w:p>
    <w:p w14:paraId="51D0A00E" w14:textId="77777777" w:rsidR="0039632F" w:rsidRPr="003F54B9" w:rsidRDefault="0039632F" w:rsidP="0039632F">
      <w:pPr>
        <w:pStyle w:val="NormalWeb"/>
        <w:spacing w:after="240"/>
        <w:jc w:val="both"/>
        <w:rPr>
          <w:rFonts w:ascii="Arial" w:hAnsi="Arial" w:cs="Arial"/>
        </w:rPr>
      </w:pPr>
      <w:r w:rsidRPr="003F54B9">
        <w:rPr>
          <w:rFonts w:ascii="Arial" w:hAnsi="Arial" w:cs="Arial"/>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4B9910D4" w14:textId="77777777" w:rsidR="0039632F" w:rsidRPr="003F54B9" w:rsidRDefault="0039632F" w:rsidP="00EC5CFE">
      <w:pPr>
        <w:numPr>
          <w:ilvl w:val="0"/>
          <w:numId w:val="7"/>
        </w:numPr>
        <w:spacing w:before="100" w:beforeAutospacing="1" w:after="100" w:afterAutospacing="1"/>
        <w:jc w:val="both"/>
        <w:rPr>
          <w:rFonts w:ascii="Arial" w:hAnsi="Arial" w:cs="Arial"/>
          <w:color w:val="000000"/>
        </w:rPr>
      </w:pPr>
      <w:r w:rsidRPr="003F54B9">
        <w:rPr>
          <w:rFonts w:ascii="Arial" w:hAnsi="Arial" w:cs="Arial"/>
          <w:b/>
          <w:bCs/>
          <w:color w:val="000000"/>
        </w:rPr>
        <w:t>Form C-105.2</w:t>
      </w:r>
      <w:r w:rsidRPr="003F54B9">
        <w:rPr>
          <w:rFonts w:ascii="Arial" w:hAnsi="Arial" w:cs="Arial"/>
          <w:color w:val="000000"/>
        </w:rPr>
        <w:t xml:space="preserve"> – Certificate of Workers’ Compensation Insurance issued by private insurance carriers, or </w:t>
      </w:r>
      <w:r w:rsidRPr="003F54B9">
        <w:rPr>
          <w:rFonts w:ascii="Arial" w:hAnsi="Arial" w:cs="Arial"/>
          <w:b/>
          <w:bCs/>
          <w:color w:val="000000"/>
        </w:rPr>
        <w:t>Form U-26.3</w:t>
      </w:r>
      <w:r w:rsidRPr="003F54B9">
        <w:rPr>
          <w:rFonts w:ascii="Arial" w:hAnsi="Arial" w:cs="Arial"/>
          <w:color w:val="000000"/>
        </w:rPr>
        <w:t xml:space="preserve"> issued by the State Insurance Fund; or</w:t>
      </w:r>
    </w:p>
    <w:p w14:paraId="4A276364" w14:textId="77777777" w:rsidR="0039632F" w:rsidRPr="003F54B9" w:rsidRDefault="0039632F" w:rsidP="00EC5CFE">
      <w:pPr>
        <w:numPr>
          <w:ilvl w:val="0"/>
          <w:numId w:val="8"/>
        </w:numPr>
        <w:spacing w:before="100" w:beforeAutospacing="1" w:after="100" w:afterAutospacing="1"/>
        <w:jc w:val="both"/>
        <w:rPr>
          <w:rFonts w:ascii="Arial" w:hAnsi="Arial" w:cs="Arial"/>
          <w:color w:val="000000"/>
        </w:rPr>
      </w:pPr>
      <w:r w:rsidRPr="003F54B9">
        <w:rPr>
          <w:rFonts w:ascii="Arial" w:hAnsi="Arial" w:cs="Arial"/>
          <w:b/>
          <w:bCs/>
          <w:color w:val="000000"/>
        </w:rPr>
        <w:t xml:space="preserve">Form SI-12 </w:t>
      </w:r>
      <w:r w:rsidRPr="003F54B9">
        <w:rPr>
          <w:rFonts w:ascii="Arial" w:hAnsi="Arial" w:cs="Arial"/>
          <w:color w:val="000000"/>
        </w:rPr>
        <w:t xml:space="preserve">– Certificate of Workers’ Compensation Self-Insurance; or </w:t>
      </w:r>
      <w:r w:rsidRPr="003F54B9">
        <w:rPr>
          <w:rFonts w:ascii="Arial" w:hAnsi="Arial" w:cs="Arial"/>
          <w:b/>
          <w:bCs/>
          <w:color w:val="000000"/>
        </w:rPr>
        <w:t>Form GSI-105.2</w:t>
      </w:r>
      <w:r w:rsidRPr="003F54B9">
        <w:rPr>
          <w:rFonts w:ascii="Arial" w:hAnsi="Arial" w:cs="Arial"/>
          <w:color w:val="000000"/>
        </w:rPr>
        <w:t xml:space="preserve"> Certificate of Participation in Workers’ Compensation Group Self-Insurance; or</w:t>
      </w:r>
    </w:p>
    <w:p w14:paraId="641CCD04" w14:textId="77777777" w:rsidR="0039632F" w:rsidRPr="003F54B9" w:rsidRDefault="0039632F" w:rsidP="00EC5CFE">
      <w:pPr>
        <w:numPr>
          <w:ilvl w:val="0"/>
          <w:numId w:val="9"/>
        </w:numPr>
        <w:spacing w:before="100" w:beforeAutospacing="1" w:after="100" w:afterAutospacing="1"/>
        <w:jc w:val="both"/>
        <w:rPr>
          <w:rFonts w:ascii="Arial" w:hAnsi="Arial" w:cs="Arial"/>
          <w:color w:val="000000"/>
        </w:rPr>
      </w:pPr>
      <w:r w:rsidRPr="003F54B9">
        <w:rPr>
          <w:rFonts w:ascii="Arial" w:hAnsi="Arial" w:cs="Arial"/>
          <w:b/>
          <w:bCs/>
          <w:color w:val="000000"/>
        </w:rPr>
        <w:t xml:space="preserve">CE-200 </w:t>
      </w:r>
      <w:r w:rsidRPr="003F54B9">
        <w:rPr>
          <w:rFonts w:ascii="Arial" w:hAnsi="Arial" w:cs="Arial"/>
          <w:color w:val="000000"/>
        </w:rPr>
        <w:t>– Certificate of Attestation of Exemption from NYS Workers’ Compensation and/or Disability Benefits Coverage.</w:t>
      </w:r>
    </w:p>
    <w:p w14:paraId="3FF1FC8D" w14:textId="77777777" w:rsidR="0039632F" w:rsidRPr="003F54B9" w:rsidRDefault="0039632F" w:rsidP="0039632F">
      <w:pPr>
        <w:pStyle w:val="NormalWeb"/>
        <w:spacing w:after="0" w:afterAutospacing="0"/>
        <w:jc w:val="both"/>
        <w:rPr>
          <w:rFonts w:ascii="Arial" w:hAnsi="Arial" w:cs="Arial"/>
        </w:rPr>
      </w:pPr>
      <w:r w:rsidRPr="003F54B9">
        <w:rPr>
          <w:rFonts w:ascii="Arial" w:hAnsi="Arial" w:cs="Arial"/>
          <w:b/>
          <w:bCs/>
        </w:rPr>
        <w:t>Proof of Disability Benefits Coverage</w:t>
      </w:r>
      <w:r w:rsidRPr="003F54B9">
        <w:rPr>
          <w:rFonts w:ascii="Arial" w:hAnsi="Arial" w:cs="Arial"/>
        </w:rPr>
        <w:t xml:space="preserve"> </w:t>
      </w:r>
    </w:p>
    <w:p w14:paraId="41728EDB" w14:textId="77777777" w:rsidR="0039632F" w:rsidRPr="003F54B9" w:rsidRDefault="0039632F" w:rsidP="0039632F">
      <w:pPr>
        <w:pStyle w:val="NormalWeb"/>
        <w:jc w:val="both"/>
        <w:rPr>
          <w:rFonts w:ascii="Arial" w:hAnsi="Arial" w:cs="Arial"/>
        </w:rPr>
      </w:pPr>
      <w:r w:rsidRPr="003F54B9">
        <w:rPr>
          <w:rFonts w:ascii="Arial" w:hAnsi="Arial" w:cs="Arial"/>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62DF3508" w14:textId="77777777" w:rsidR="0039632F" w:rsidRPr="003F54B9" w:rsidRDefault="0039632F" w:rsidP="00EC5CFE">
      <w:pPr>
        <w:numPr>
          <w:ilvl w:val="0"/>
          <w:numId w:val="10"/>
        </w:numPr>
        <w:spacing w:before="100" w:beforeAutospacing="1" w:after="100" w:afterAutospacing="1"/>
        <w:jc w:val="both"/>
        <w:rPr>
          <w:rFonts w:ascii="Arial" w:hAnsi="Arial" w:cs="Arial"/>
          <w:color w:val="000000"/>
        </w:rPr>
      </w:pPr>
      <w:r w:rsidRPr="003F54B9">
        <w:rPr>
          <w:rFonts w:ascii="Arial" w:hAnsi="Arial" w:cs="Arial"/>
          <w:b/>
          <w:bCs/>
          <w:color w:val="000000"/>
        </w:rPr>
        <w:t>Form DB-120.1</w:t>
      </w:r>
      <w:r w:rsidRPr="003F54B9">
        <w:rPr>
          <w:rFonts w:ascii="Arial" w:hAnsi="Arial" w:cs="Arial"/>
          <w:color w:val="000000"/>
        </w:rPr>
        <w:t xml:space="preserve"> – Certificate of Disability Benefits Insurance; or</w:t>
      </w:r>
    </w:p>
    <w:p w14:paraId="28026D11" w14:textId="77777777" w:rsidR="0039632F" w:rsidRPr="003F54B9" w:rsidRDefault="0039632F" w:rsidP="00EC5CFE">
      <w:pPr>
        <w:numPr>
          <w:ilvl w:val="0"/>
          <w:numId w:val="11"/>
        </w:numPr>
        <w:spacing w:before="100" w:beforeAutospacing="1" w:after="100" w:afterAutospacing="1"/>
        <w:jc w:val="both"/>
        <w:rPr>
          <w:rFonts w:ascii="Arial" w:hAnsi="Arial" w:cs="Arial"/>
          <w:color w:val="000000"/>
        </w:rPr>
      </w:pPr>
      <w:r w:rsidRPr="003F54B9">
        <w:rPr>
          <w:rFonts w:ascii="Arial" w:hAnsi="Arial" w:cs="Arial"/>
          <w:b/>
          <w:bCs/>
          <w:color w:val="000000"/>
        </w:rPr>
        <w:t xml:space="preserve">Form DB-155 </w:t>
      </w:r>
      <w:r w:rsidRPr="003F54B9">
        <w:rPr>
          <w:rFonts w:ascii="Arial" w:hAnsi="Arial" w:cs="Arial"/>
          <w:color w:val="000000"/>
        </w:rPr>
        <w:t>– Certificate of Disability Benefits Self-Insurance; or</w:t>
      </w:r>
    </w:p>
    <w:p w14:paraId="001EF401" w14:textId="77777777" w:rsidR="0039632F" w:rsidRPr="003F54B9" w:rsidRDefault="0039632F" w:rsidP="00EC5CFE">
      <w:pPr>
        <w:numPr>
          <w:ilvl w:val="0"/>
          <w:numId w:val="12"/>
        </w:numPr>
        <w:spacing w:before="100" w:beforeAutospacing="1" w:after="100" w:afterAutospacing="1"/>
        <w:jc w:val="both"/>
        <w:rPr>
          <w:rFonts w:ascii="Arial" w:hAnsi="Arial" w:cs="Arial"/>
          <w:color w:val="000000"/>
        </w:rPr>
      </w:pPr>
      <w:r w:rsidRPr="003F54B9">
        <w:rPr>
          <w:rFonts w:ascii="Arial" w:hAnsi="Arial" w:cs="Arial"/>
          <w:b/>
          <w:bCs/>
          <w:color w:val="000000"/>
        </w:rPr>
        <w:t xml:space="preserve">CE-200 </w:t>
      </w:r>
      <w:r w:rsidRPr="003F54B9">
        <w:rPr>
          <w:rFonts w:ascii="Arial" w:hAnsi="Arial" w:cs="Arial"/>
          <w:color w:val="000000"/>
        </w:rPr>
        <w:t>– Certificate of Attestation of Exemption from New York State Workers’ Compensation and/or Disability Benefits Coverage.</w:t>
      </w:r>
    </w:p>
    <w:p w14:paraId="3E838123" w14:textId="77777777" w:rsidR="0039632F" w:rsidRPr="003F54B9" w:rsidRDefault="0039632F" w:rsidP="0039632F">
      <w:pPr>
        <w:pStyle w:val="NormalWeb"/>
        <w:spacing w:after="240"/>
        <w:jc w:val="both"/>
        <w:rPr>
          <w:rFonts w:ascii="Arial" w:hAnsi="Arial" w:cs="Arial"/>
        </w:rPr>
      </w:pPr>
      <w:r w:rsidRPr="003F54B9">
        <w:rPr>
          <w:rFonts w:ascii="Arial" w:hAnsi="Arial" w:cs="Arial"/>
        </w:rPr>
        <w:lastRenderedPageBreak/>
        <w:t xml:space="preserve">For additional information regarding workers’ compensation and disability benefits requirements, please refer to the </w:t>
      </w:r>
      <w:hyperlink r:id="rId37" w:history="1">
        <w:r w:rsidRPr="003F54B9">
          <w:rPr>
            <w:rStyle w:val="Hyperlink"/>
            <w:rFonts w:ascii="Arial" w:hAnsi="Arial" w:cs="Arial"/>
          </w:rPr>
          <w:t>New York State Workers’ Compensation Board website</w:t>
        </w:r>
      </w:hyperlink>
      <w:r w:rsidRPr="003F54B9">
        <w:rPr>
          <w:rFonts w:ascii="Arial" w:hAnsi="Arial" w:cs="Arial"/>
        </w:rPr>
        <w:t>. Alternatively, questions relating to either workers’ compensation or disability benefits coverage should be directed to the NYS Workers’ Compensation Board, Bureau of Compliance at (518) 486-6307.</w:t>
      </w:r>
    </w:p>
    <w:p w14:paraId="15986D3F" w14:textId="0DEB4C48" w:rsidR="0039632F" w:rsidRPr="003F54B9" w:rsidRDefault="0039632F">
      <w:pPr>
        <w:rPr>
          <w:rFonts w:ascii="Arial" w:hAnsi="Arial" w:cs="Arial"/>
          <w:b/>
        </w:rPr>
      </w:pPr>
    </w:p>
    <w:p w14:paraId="16DA1C7B" w14:textId="4883689C" w:rsidR="0039632F" w:rsidRPr="003F54B9" w:rsidRDefault="0039632F">
      <w:pPr>
        <w:rPr>
          <w:rFonts w:ascii="Arial" w:hAnsi="Arial" w:cs="Arial"/>
          <w:b/>
        </w:rPr>
      </w:pPr>
    </w:p>
    <w:p w14:paraId="267A7DA4" w14:textId="77777777" w:rsidR="0039632F" w:rsidRPr="003F54B9" w:rsidRDefault="0039632F">
      <w:pPr>
        <w:rPr>
          <w:rFonts w:ascii="Arial" w:hAnsi="Arial" w:cs="Arial"/>
          <w:b/>
        </w:rPr>
      </w:pPr>
    </w:p>
    <w:p w14:paraId="4432BAEB" w14:textId="77777777" w:rsidR="007C239D" w:rsidRPr="00441895" w:rsidRDefault="007C239D" w:rsidP="007C239D">
      <w:pPr>
        <w:pStyle w:val="Heading4"/>
        <w:jc w:val="center"/>
        <w:rPr>
          <w:rFonts w:ascii="Arial" w:hAnsi="Arial" w:cs="Arial"/>
        </w:rPr>
      </w:pPr>
      <w:r w:rsidRPr="00441895">
        <w:rPr>
          <w:rFonts w:ascii="Arial" w:hAnsi="Arial" w:cs="Arial"/>
        </w:rPr>
        <w:t>Sexual Harassment Prevention Certification</w:t>
      </w:r>
    </w:p>
    <w:p w14:paraId="6939A801" w14:textId="77777777" w:rsidR="007C239D" w:rsidRPr="00441895" w:rsidRDefault="007C239D" w:rsidP="007C239D">
      <w:pPr>
        <w:rPr>
          <w:rFonts w:ascii="Arial" w:hAnsi="Arial" w:cs="Arial"/>
        </w:rPr>
      </w:pPr>
    </w:p>
    <w:p w14:paraId="63EF1803" w14:textId="77777777" w:rsidR="007C239D" w:rsidRPr="003F54B9" w:rsidRDefault="007C239D" w:rsidP="006B70F3">
      <w:pPr>
        <w:pStyle w:val="NormalWeb"/>
        <w:spacing w:after="240"/>
        <w:jc w:val="both"/>
        <w:rPr>
          <w:rFonts w:ascii="Arial" w:hAnsi="Arial" w:cs="Arial"/>
        </w:rPr>
      </w:pPr>
      <w:r w:rsidRPr="003F54B9">
        <w:rPr>
          <w:rFonts w:ascii="Arial" w:hAnsi="Arial" w:cs="Arial"/>
        </w:rPr>
        <w:t>By submission of this application, each applicant and each person signing on behalf of any applicant certifies, and in the case of a joint application each party thereto certifies its own organization, under penalty of perjury, that the applicant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66790946" w14:textId="77777777" w:rsidR="007C239D" w:rsidRPr="00441895" w:rsidRDefault="007C239D" w:rsidP="007C239D">
      <w:pPr>
        <w:rPr>
          <w:rFonts w:ascii="Arial" w:hAnsi="Arial" w:cs="Arial"/>
        </w:rPr>
      </w:pPr>
    </w:p>
    <w:p w14:paraId="39D36221" w14:textId="143DEB59" w:rsidR="007C239D" w:rsidRPr="003F54B9" w:rsidRDefault="007C239D">
      <w:pPr>
        <w:rPr>
          <w:rFonts w:ascii="Arial" w:hAnsi="Arial" w:cs="Arial"/>
          <w:b/>
        </w:rPr>
        <w:sectPr w:rsidR="007C239D" w:rsidRPr="003F54B9" w:rsidSect="000D1421">
          <w:pgSz w:w="12240" w:h="15840" w:code="1"/>
          <w:pgMar w:top="1440" w:right="1800" w:bottom="1440" w:left="1800" w:header="1080" w:footer="1080" w:gutter="0"/>
          <w:cols w:space="720"/>
          <w:noEndnote/>
          <w:docGrid w:linePitch="326"/>
        </w:sectPr>
      </w:pPr>
    </w:p>
    <w:p w14:paraId="40F13F4F" w14:textId="77777777" w:rsidR="00757819" w:rsidRPr="00011EDC" w:rsidRDefault="00757819" w:rsidP="00757819">
      <w:pPr>
        <w:pStyle w:val="Heading2"/>
        <w:jc w:val="center"/>
        <w:rPr>
          <w:rFonts w:ascii="Arial" w:hAnsi="Arial" w:cs="Arial"/>
          <w:b/>
          <w:szCs w:val="24"/>
          <w:u w:val="none"/>
        </w:rPr>
      </w:pPr>
      <w:r w:rsidRPr="00011EDC">
        <w:rPr>
          <w:rFonts w:ascii="Arial" w:hAnsi="Arial" w:cs="Arial"/>
          <w:b/>
          <w:szCs w:val="24"/>
          <w:u w:val="none"/>
        </w:rPr>
        <w:lastRenderedPageBreak/>
        <w:t>Application Checklist</w:t>
      </w:r>
    </w:p>
    <w:p w14:paraId="02169EC8" w14:textId="77777777" w:rsidR="00757819" w:rsidRPr="00011EDC" w:rsidRDefault="00757819" w:rsidP="00757819">
      <w:pPr>
        <w:jc w:val="center"/>
        <w:rPr>
          <w:rFonts w:ascii="Arial" w:hAnsi="Arial" w:cs="Arial"/>
          <w:b/>
          <w:color w:val="000000"/>
        </w:rPr>
      </w:pPr>
    </w:p>
    <w:p w14:paraId="38D61368" w14:textId="77777777" w:rsidR="00757819" w:rsidRPr="00011EDC" w:rsidRDefault="00757819" w:rsidP="00757819">
      <w:pPr>
        <w:rPr>
          <w:rFonts w:ascii="Arial" w:hAnsi="Arial" w:cs="Arial"/>
        </w:rPr>
      </w:pPr>
      <w:r w:rsidRPr="00011EDC">
        <w:rPr>
          <w:rFonts w:ascii="Arial" w:hAnsi="Arial" w:cs="Arial"/>
        </w:rPr>
        <w:t>Listed below are the required documents for a complete application package, in the order that they should be submitted.  Use this checklist to ensure that your application submission is complete and in compliance with application instructions.</w:t>
      </w:r>
    </w:p>
    <w:p w14:paraId="07B351D5" w14:textId="77777777" w:rsidR="00757819" w:rsidRPr="00011EDC" w:rsidRDefault="00757819" w:rsidP="00757819">
      <w:pPr>
        <w:rPr>
          <w:rFonts w:ascii="Arial" w:hAnsi="Arial" w:cs="Arial"/>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9"/>
        <w:gridCol w:w="1530"/>
        <w:gridCol w:w="180"/>
        <w:gridCol w:w="1620"/>
        <w:gridCol w:w="90"/>
        <w:gridCol w:w="1589"/>
      </w:tblGrid>
      <w:tr w:rsidR="00757819" w:rsidRPr="00852E6D" w14:paraId="69465636" w14:textId="77777777" w:rsidTr="001F7B0A">
        <w:trPr>
          <w:trHeight w:val="282"/>
          <w:jc w:val="center"/>
        </w:trPr>
        <w:tc>
          <w:tcPr>
            <w:tcW w:w="5819" w:type="dxa"/>
            <w:gridSpan w:val="2"/>
          </w:tcPr>
          <w:p w14:paraId="055702B8" w14:textId="77777777" w:rsidR="00757819" w:rsidRPr="00011EDC" w:rsidRDefault="00757819" w:rsidP="001F7B0A">
            <w:pPr>
              <w:pStyle w:val="Heading2"/>
              <w:rPr>
                <w:rFonts w:ascii="Arial" w:hAnsi="Arial" w:cs="Arial"/>
                <w:b/>
                <w:iCs/>
                <w:color w:val="000000"/>
                <w:szCs w:val="24"/>
                <w:u w:val="none"/>
              </w:rPr>
            </w:pPr>
            <w:r w:rsidRPr="00011EDC">
              <w:rPr>
                <w:rFonts w:ascii="Arial" w:hAnsi="Arial" w:cs="Arial"/>
                <w:b/>
                <w:iCs/>
                <w:color w:val="000000"/>
                <w:szCs w:val="24"/>
                <w:u w:val="none"/>
              </w:rPr>
              <w:t>Required Documents</w:t>
            </w:r>
          </w:p>
        </w:tc>
        <w:tc>
          <w:tcPr>
            <w:tcW w:w="1800" w:type="dxa"/>
            <w:gridSpan w:val="2"/>
          </w:tcPr>
          <w:p w14:paraId="760FF201" w14:textId="77777777" w:rsidR="00757819" w:rsidRPr="00011EDC" w:rsidRDefault="00757819" w:rsidP="001F7B0A">
            <w:pPr>
              <w:pStyle w:val="Heading2"/>
              <w:jc w:val="center"/>
              <w:rPr>
                <w:rFonts w:ascii="Arial" w:hAnsi="Arial" w:cs="Arial"/>
                <w:b/>
                <w:iCs/>
                <w:color w:val="000000"/>
                <w:szCs w:val="24"/>
                <w:u w:val="none"/>
              </w:rPr>
            </w:pPr>
            <w:r w:rsidRPr="00011EDC">
              <w:rPr>
                <w:rFonts w:ascii="Arial" w:hAnsi="Arial" w:cs="Arial"/>
                <w:b/>
                <w:iCs/>
                <w:color w:val="000000"/>
                <w:szCs w:val="24"/>
                <w:u w:val="none"/>
              </w:rPr>
              <w:t>Checked-Applicant</w:t>
            </w:r>
          </w:p>
        </w:tc>
        <w:tc>
          <w:tcPr>
            <w:tcW w:w="1679" w:type="dxa"/>
            <w:gridSpan w:val="2"/>
            <w:shd w:val="clear" w:color="auto" w:fill="D9D9D9"/>
          </w:tcPr>
          <w:p w14:paraId="5CC41429" w14:textId="77777777" w:rsidR="00757819" w:rsidRPr="00011EDC" w:rsidRDefault="00757819" w:rsidP="001F7B0A">
            <w:pPr>
              <w:jc w:val="center"/>
              <w:rPr>
                <w:rFonts w:ascii="Arial" w:hAnsi="Arial" w:cs="Arial"/>
                <w:b/>
                <w:bCs/>
                <w:iCs/>
                <w:color w:val="000000"/>
              </w:rPr>
            </w:pPr>
            <w:r w:rsidRPr="00011EDC">
              <w:rPr>
                <w:rFonts w:ascii="Arial" w:hAnsi="Arial" w:cs="Arial"/>
                <w:b/>
                <w:bCs/>
                <w:iCs/>
                <w:color w:val="000000"/>
              </w:rPr>
              <w:t>Checked –SED</w:t>
            </w:r>
          </w:p>
        </w:tc>
      </w:tr>
      <w:tr w:rsidR="00757819" w:rsidRPr="00852E6D" w14:paraId="0C0DC0CE" w14:textId="77777777" w:rsidTr="001F7B0A">
        <w:trPr>
          <w:trHeight w:val="481"/>
          <w:jc w:val="center"/>
        </w:trPr>
        <w:tc>
          <w:tcPr>
            <w:tcW w:w="5819" w:type="dxa"/>
            <w:gridSpan w:val="2"/>
          </w:tcPr>
          <w:p w14:paraId="4A665658" w14:textId="4AD8B4F5" w:rsidR="00757819" w:rsidRPr="00011EDC" w:rsidRDefault="00757819" w:rsidP="001F7B0A">
            <w:pPr>
              <w:pStyle w:val="Header"/>
              <w:rPr>
                <w:rFonts w:ascii="Arial" w:hAnsi="Arial" w:cs="Arial"/>
                <w:color w:val="000000"/>
              </w:rPr>
            </w:pPr>
            <w:r w:rsidRPr="00011EDC">
              <w:rPr>
                <w:rFonts w:ascii="Arial" w:hAnsi="Arial" w:cs="Arial"/>
                <w:color w:val="000000"/>
              </w:rPr>
              <w:t>Application Cover Page with Original Signature of Chief Administrative Officer</w:t>
            </w:r>
            <w:r w:rsidR="00D258D8" w:rsidRPr="00011EDC">
              <w:rPr>
                <w:rFonts w:ascii="Arial" w:hAnsi="Arial" w:cs="Arial"/>
                <w:color w:val="000000"/>
              </w:rPr>
              <w:t xml:space="preserve"> (</w:t>
            </w:r>
            <w:r w:rsidR="002761B9" w:rsidRPr="00011EDC">
              <w:rPr>
                <w:rFonts w:ascii="Arial" w:hAnsi="Arial" w:cs="Arial"/>
                <w:color w:val="000000"/>
              </w:rPr>
              <w:t>see attached</w:t>
            </w:r>
            <w:r w:rsidR="00D258D8" w:rsidRPr="00011EDC">
              <w:rPr>
                <w:rFonts w:ascii="Arial" w:hAnsi="Arial" w:cs="Arial"/>
                <w:color w:val="000000"/>
              </w:rPr>
              <w:t xml:space="preserve"> Excel application)</w:t>
            </w:r>
          </w:p>
          <w:p w14:paraId="530B4A0E" w14:textId="77777777" w:rsidR="00757819" w:rsidRPr="00011EDC" w:rsidRDefault="00757819" w:rsidP="001F7B0A">
            <w:pPr>
              <w:pStyle w:val="Header"/>
              <w:rPr>
                <w:rFonts w:ascii="Arial" w:hAnsi="Arial" w:cs="Arial"/>
                <w:color w:val="000000"/>
              </w:rPr>
            </w:pPr>
          </w:p>
        </w:tc>
        <w:tc>
          <w:tcPr>
            <w:tcW w:w="1800" w:type="dxa"/>
            <w:gridSpan w:val="2"/>
            <w:vAlign w:val="center"/>
          </w:tcPr>
          <w:p w14:paraId="7324DDFD"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bookmarkStart w:id="10" w:name="Check1"/>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bookmarkEnd w:id="10"/>
          </w:p>
        </w:tc>
        <w:tc>
          <w:tcPr>
            <w:tcW w:w="1679" w:type="dxa"/>
            <w:gridSpan w:val="2"/>
            <w:shd w:val="clear" w:color="auto" w:fill="D9D9D9"/>
            <w:vAlign w:val="center"/>
          </w:tcPr>
          <w:p w14:paraId="68652A1E"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r>
      <w:tr w:rsidR="00757819" w:rsidRPr="00852E6D" w14:paraId="57F9C673" w14:textId="77777777" w:rsidTr="001F7B0A">
        <w:trPr>
          <w:trHeight w:val="282"/>
          <w:jc w:val="center"/>
        </w:trPr>
        <w:tc>
          <w:tcPr>
            <w:tcW w:w="5819" w:type="dxa"/>
            <w:gridSpan w:val="2"/>
          </w:tcPr>
          <w:p w14:paraId="06AA54A3" w14:textId="77777777" w:rsidR="00757819" w:rsidRPr="00011EDC" w:rsidRDefault="0025186D" w:rsidP="001F7B0A">
            <w:pPr>
              <w:rPr>
                <w:rFonts w:ascii="Arial" w:hAnsi="Arial" w:cs="Arial"/>
                <w:color w:val="000000"/>
              </w:rPr>
            </w:pPr>
            <w:hyperlink r:id="rId38" w:history="1">
              <w:r w:rsidR="00757819" w:rsidRPr="00011EDC">
                <w:rPr>
                  <w:rStyle w:val="Hyperlink"/>
                  <w:rFonts w:ascii="Arial" w:hAnsi="Arial" w:cs="Arial"/>
                </w:rPr>
                <w:t>Payee Information Form</w:t>
              </w:r>
            </w:hyperlink>
            <w:r w:rsidR="00757819" w:rsidRPr="00011EDC">
              <w:rPr>
                <w:rFonts w:ascii="Arial" w:hAnsi="Arial" w:cs="Arial"/>
                <w:color w:val="000000"/>
              </w:rPr>
              <w:t xml:space="preserve"> (if applicable) </w:t>
            </w:r>
          </w:p>
          <w:p w14:paraId="4F7DB4BA" w14:textId="77777777" w:rsidR="00757819" w:rsidRPr="00011EDC" w:rsidRDefault="00757819" w:rsidP="001F7B0A">
            <w:pPr>
              <w:rPr>
                <w:rFonts w:ascii="Arial" w:hAnsi="Arial" w:cs="Arial"/>
                <w:color w:val="000000"/>
              </w:rPr>
            </w:pPr>
          </w:p>
        </w:tc>
        <w:tc>
          <w:tcPr>
            <w:tcW w:w="1800" w:type="dxa"/>
            <w:gridSpan w:val="2"/>
            <w:vAlign w:val="center"/>
          </w:tcPr>
          <w:p w14:paraId="248B104D"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c>
          <w:tcPr>
            <w:tcW w:w="1679" w:type="dxa"/>
            <w:gridSpan w:val="2"/>
            <w:shd w:val="clear" w:color="auto" w:fill="D9D9D9"/>
            <w:vAlign w:val="center"/>
          </w:tcPr>
          <w:p w14:paraId="05FD0D74"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r>
      <w:tr w:rsidR="00757819" w:rsidRPr="00852E6D" w14:paraId="7D35C879" w14:textId="77777777" w:rsidTr="001F7B0A">
        <w:trPr>
          <w:trHeight w:val="282"/>
          <w:jc w:val="center"/>
        </w:trPr>
        <w:tc>
          <w:tcPr>
            <w:tcW w:w="5819" w:type="dxa"/>
            <w:gridSpan w:val="2"/>
          </w:tcPr>
          <w:p w14:paraId="243F032B" w14:textId="77777777" w:rsidR="00757819" w:rsidRPr="00011EDC" w:rsidRDefault="00757819" w:rsidP="001F7B0A">
            <w:pPr>
              <w:rPr>
                <w:rFonts w:ascii="Arial" w:hAnsi="Arial" w:cs="Arial"/>
                <w:color w:val="000000"/>
              </w:rPr>
            </w:pPr>
            <w:r w:rsidRPr="00011EDC">
              <w:rPr>
                <w:rFonts w:ascii="Arial" w:hAnsi="Arial" w:cs="Arial"/>
                <w:color w:val="000000"/>
              </w:rPr>
              <w:t>Application Checklist</w:t>
            </w:r>
          </w:p>
          <w:p w14:paraId="206956D9" w14:textId="77777777" w:rsidR="00757819" w:rsidRPr="00011EDC" w:rsidRDefault="00757819" w:rsidP="001F7B0A">
            <w:pPr>
              <w:rPr>
                <w:rFonts w:ascii="Arial" w:hAnsi="Arial" w:cs="Arial"/>
                <w:color w:val="000000"/>
              </w:rPr>
            </w:pPr>
          </w:p>
        </w:tc>
        <w:tc>
          <w:tcPr>
            <w:tcW w:w="1800" w:type="dxa"/>
            <w:gridSpan w:val="2"/>
            <w:vAlign w:val="center"/>
          </w:tcPr>
          <w:p w14:paraId="04358E97"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c>
          <w:tcPr>
            <w:tcW w:w="1679" w:type="dxa"/>
            <w:gridSpan w:val="2"/>
            <w:shd w:val="clear" w:color="auto" w:fill="D9D9D9"/>
            <w:vAlign w:val="center"/>
          </w:tcPr>
          <w:p w14:paraId="15ABDC79"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r>
      <w:tr w:rsidR="00757819" w:rsidRPr="00852E6D" w14:paraId="002C1DFA" w14:textId="77777777" w:rsidTr="001F7B0A">
        <w:trPr>
          <w:trHeight w:val="262"/>
          <w:jc w:val="center"/>
        </w:trPr>
        <w:tc>
          <w:tcPr>
            <w:tcW w:w="5819" w:type="dxa"/>
            <w:gridSpan w:val="2"/>
          </w:tcPr>
          <w:p w14:paraId="1358C4D8" w14:textId="3754ECC4" w:rsidR="00757819" w:rsidRPr="00011EDC" w:rsidRDefault="00757819" w:rsidP="001F7B0A">
            <w:pPr>
              <w:pStyle w:val="Heading1"/>
              <w:jc w:val="left"/>
              <w:rPr>
                <w:rFonts w:ascii="Arial" w:hAnsi="Arial" w:cs="Arial"/>
                <w:b w:val="0"/>
                <w:color w:val="000000"/>
                <w:sz w:val="24"/>
                <w:szCs w:val="24"/>
              </w:rPr>
            </w:pPr>
            <w:r w:rsidRPr="00011EDC">
              <w:rPr>
                <w:rFonts w:ascii="Arial" w:hAnsi="Arial" w:cs="Arial"/>
                <w:b w:val="0"/>
                <w:color w:val="000000"/>
                <w:sz w:val="24"/>
                <w:szCs w:val="24"/>
              </w:rPr>
              <w:t>Completed Application (</w:t>
            </w:r>
            <w:r w:rsidR="002761B9" w:rsidRPr="00011EDC">
              <w:rPr>
                <w:rFonts w:ascii="Arial" w:hAnsi="Arial" w:cs="Arial"/>
                <w:b w:val="0"/>
                <w:color w:val="000000"/>
                <w:sz w:val="24"/>
                <w:szCs w:val="24"/>
              </w:rPr>
              <w:t>see attached</w:t>
            </w:r>
            <w:r w:rsidRPr="00011EDC">
              <w:rPr>
                <w:rFonts w:ascii="Arial" w:hAnsi="Arial" w:cs="Arial"/>
                <w:b w:val="0"/>
                <w:color w:val="000000"/>
                <w:sz w:val="24"/>
                <w:szCs w:val="24"/>
              </w:rPr>
              <w:t xml:space="preserve"> Excel</w:t>
            </w:r>
            <w:r w:rsidR="002761B9" w:rsidRPr="00011EDC">
              <w:rPr>
                <w:rFonts w:ascii="Arial" w:hAnsi="Arial" w:cs="Arial"/>
                <w:b w:val="0"/>
                <w:color w:val="000000"/>
                <w:sz w:val="24"/>
                <w:szCs w:val="24"/>
              </w:rPr>
              <w:t xml:space="preserve"> application</w:t>
            </w:r>
            <w:r w:rsidRPr="00011EDC">
              <w:rPr>
                <w:rFonts w:ascii="Arial" w:hAnsi="Arial" w:cs="Arial"/>
                <w:b w:val="0"/>
                <w:color w:val="000000"/>
                <w:sz w:val="24"/>
                <w:szCs w:val="24"/>
              </w:rPr>
              <w:t>)</w:t>
            </w:r>
          </w:p>
          <w:p w14:paraId="4F8441BF" w14:textId="77777777" w:rsidR="00757819" w:rsidRPr="00011EDC" w:rsidRDefault="00757819" w:rsidP="001F7B0A">
            <w:pPr>
              <w:rPr>
                <w:rFonts w:ascii="Arial" w:hAnsi="Arial" w:cs="Arial"/>
                <w:color w:val="000000"/>
              </w:rPr>
            </w:pPr>
          </w:p>
        </w:tc>
        <w:tc>
          <w:tcPr>
            <w:tcW w:w="1800" w:type="dxa"/>
            <w:gridSpan w:val="2"/>
          </w:tcPr>
          <w:p w14:paraId="1FDB2DD5"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c>
          <w:tcPr>
            <w:tcW w:w="1679" w:type="dxa"/>
            <w:gridSpan w:val="2"/>
            <w:shd w:val="clear" w:color="auto" w:fill="D9D9D9"/>
          </w:tcPr>
          <w:p w14:paraId="3679F801"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r>
      <w:tr w:rsidR="00757819" w:rsidRPr="00852E6D" w14:paraId="4BF5EB84" w14:textId="77777777" w:rsidTr="001F7B0A">
        <w:trPr>
          <w:trHeight w:val="336"/>
          <w:jc w:val="center"/>
        </w:trPr>
        <w:tc>
          <w:tcPr>
            <w:tcW w:w="5819" w:type="dxa"/>
            <w:gridSpan w:val="2"/>
          </w:tcPr>
          <w:p w14:paraId="6A72F613" w14:textId="77777777" w:rsidR="00757819" w:rsidRPr="00011EDC" w:rsidRDefault="00757819" w:rsidP="001F7B0A">
            <w:pPr>
              <w:rPr>
                <w:rFonts w:ascii="Arial" w:hAnsi="Arial" w:cs="Arial"/>
                <w:bCs/>
                <w:color w:val="000000"/>
              </w:rPr>
            </w:pPr>
            <w:r w:rsidRPr="00011EDC">
              <w:rPr>
                <w:rFonts w:ascii="Arial" w:hAnsi="Arial" w:cs="Arial"/>
                <w:bCs/>
                <w:color w:val="000000"/>
              </w:rPr>
              <w:t>Worker’s Compensation Documentation (encouraged)</w:t>
            </w:r>
          </w:p>
        </w:tc>
        <w:tc>
          <w:tcPr>
            <w:tcW w:w="1800" w:type="dxa"/>
            <w:gridSpan w:val="2"/>
          </w:tcPr>
          <w:p w14:paraId="57572D40"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c>
          <w:tcPr>
            <w:tcW w:w="1679" w:type="dxa"/>
            <w:gridSpan w:val="2"/>
            <w:shd w:val="clear" w:color="auto" w:fill="D9D9D9"/>
          </w:tcPr>
          <w:p w14:paraId="466FD973"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r>
      <w:tr w:rsidR="00757819" w:rsidRPr="00852E6D" w14:paraId="57C8841E" w14:textId="77777777" w:rsidTr="001F7B0A">
        <w:trPr>
          <w:trHeight w:val="336"/>
          <w:jc w:val="center"/>
        </w:trPr>
        <w:tc>
          <w:tcPr>
            <w:tcW w:w="5819" w:type="dxa"/>
            <w:gridSpan w:val="2"/>
          </w:tcPr>
          <w:p w14:paraId="3458FF85" w14:textId="77777777" w:rsidR="00757819" w:rsidRPr="00011EDC" w:rsidRDefault="00757819" w:rsidP="001F7B0A">
            <w:pPr>
              <w:rPr>
                <w:rFonts w:ascii="Arial" w:hAnsi="Arial" w:cs="Arial"/>
                <w:bCs/>
                <w:color w:val="000000"/>
              </w:rPr>
            </w:pPr>
            <w:r w:rsidRPr="00011EDC">
              <w:rPr>
                <w:rFonts w:ascii="Arial" w:hAnsi="Arial" w:cs="Arial"/>
                <w:bCs/>
                <w:color w:val="000000"/>
              </w:rPr>
              <w:t>Disability Benefits Documentation (encouraged)</w:t>
            </w:r>
          </w:p>
        </w:tc>
        <w:tc>
          <w:tcPr>
            <w:tcW w:w="1800" w:type="dxa"/>
            <w:gridSpan w:val="2"/>
          </w:tcPr>
          <w:p w14:paraId="554F5F9E"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c>
          <w:tcPr>
            <w:tcW w:w="1679" w:type="dxa"/>
            <w:gridSpan w:val="2"/>
            <w:shd w:val="clear" w:color="auto" w:fill="D9D9D9"/>
          </w:tcPr>
          <w:p w14:paraId="6114031E"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r>
      <w:tr w:rsidR="00757819" w:rsidRPr="00852E6D" w14:paraId="086CABB8" w14:textId="77777777" w:rsidTr="001F7B0A">
        <w:trPr>
          <w:trHeight w:val="336"/>
          <w:jc w:val="center"/>
        </w:trPr>
        <w:tc>
          <w:tcPr>
            <w:tcW w:w="5819" w:type="dxa"/>
            <w:gridSpan w:val="2"/>
          </w:tcPr>
          <w:p w14:paraId="42815428" w14:textId="77777777" w:rsidR="00757819" w:rsidRPr="00011EDC" w:rsidRDefault="00757819" w:rsidP="001F7B0A">
            <w:pPr>
              <w:rPr>
                <w:rFonts w:ascii="Arial" w:hAnsi="Arial" w:cs="Arial"/>
                <w:bCs/>
                <w:color w:val="000000"/>
              </w:rPr>
            </w:pPr>
            <w:r w:rsidRPr="00011EDC">
              <w:rPr>
                <w:rFonts w:ascii="Arial" w:hAnsi="Arial" w:cs="Arial"/>
                <w:bCs/>
                <w:color w:val="000000"/>
              </w:rPr>
              <w:t>Is the applicant prequalified, if required? (While no documentation is required with the application, the applicant may be required to prequalify in order to be eligible for this grant opportunity)</w:t>
            </w:r>
          </w:p>
        </w:tc>
        <w:tc>
          <w:tcPr>
            <w:tcW w:w="1800" w:type="dxa"/>
            <w:gridSpan w:val="2"/>
          </w:tcPr>
          <w:p w14:paraId="76865387" w14:textId="77777777" w:rsidR="00757819" w:rsidRPr="00011EDC" w:rsidRDefault="00757819" w:rsidP="001F7B0A">
            <w:pPr>
              <w:jc w:val="center"/>
              <w:rPr>
                <w:rFonts w:ascii="Arial" w:hAnsi="Arial" w:cs="Arial"/>
                <w:color w:val="000000"/>
              </w:rPr>
            </w:pPr>
          </w:p>
          <w:p w14:paraId="1A3F4972"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c>
          <w:tcPr>
            <w:tcW w:w="1679" w:type="dxa"/>
            <w:gridSpan w:val="2"/>
            <w:shd w:val="clear" w:color="auto" w:fill="D9D9D9"/>
          </w:tcPr>
          <w:p w14:paraId="08F1675E" w14:textId="77777777" w:rsidR="00757819" w:rsidRPr="00011EDC" w:rsidRDefault="00757819" w:rsidP="001F7B0A">
            <w:pPr>
              <w:jc w:val="center"/>
              <w:rPr>
                <w:rFonts w:ascii="Arial" w:hAnsi="Arial" w:cs="Arial"/>
                <w:color w:val="000000"/>
              </w:rPr>
            </w:pPr>
          </w:p>
          <w:p w14:paraId="30174988" w14:textId="77777777" w:rsidR="00757819" w:rsidRPr="00011EDC" w:rsidRDefault="00757819" w:rsidP="001F7B0A">
            <w:pPr>
              <w:jc w:val="center"/>
              <w:rPr>
                <w:rFonts w:ascii="Arial" w:hAnsi="Arial" w:cs="Arial"/>
                <w:color w:val="000000"/>
              </w:rPr>
            </w:pPr>
            <w:r w:rsidRPr="00011EDC">
              <w:rPr>
                <w:rFonts w:ascii="Arial" w:hAnsi="Arial" w:cs="Arial"/>
                <w:color w:val="000000"/>
              </w:rPr>
              <w:fldChar w:fldCharType="begin">
                <w:ffData>
                  <w:name w:val="Check1"/>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p>
        </w:tc>
      </w:tr>
      <w:tr w:rsidR="00757819" w:rsidRPr="00852E6D" w14:paraId="56BD5D46" w14:textId="77777777" w:rsidTr="001F7B0A">
        <w:trPr>
          <w:trHeight w:val="336"/>
          <w:jc w:val="center"/>
        </w:trPr>
        <w:tc>
          <w:tcPr>
            <w:tcW w:w="9298" w:type="dxa"/>
            <w:gridSpan w:val="6"/>
          </w:tcPr>
          <w:p w14:paraId="4C0465FE" w14:textId="77777777" w:rsidR="00757819" w:rsidRPr="00011EDC" w:rsidRDefault="00757819" w:rsidP="001F7B0A">
            <w:pPr>
              <w:spacing w:before="240" w:after="120" w:line="276" w:lineRule="auto"/>
              <w:rPr>
                <w:rFonts w:ascii="Arial" w:hAnsi="Arial" w:cs="Arial"/>
              </w:rPr>
            </w:pPr>
            <w:r w:rsidRPr="00011EDC">
              <w:rPr>
                <w:rFonts w:ascii="Arial" w:hAnsi="Arial" w:cs="Arial"/>
                <w:b/>
              </w:rPr>
              <w:t xml:space="preserve">M/WBE Documents Package (original signatures required) </w:t>
            </w:r>
          </w:p>
          <w:p w14:paraId="5FC9AB4C" w14:textId="77777777" w:rsidR="00757819" w:rsidRPr="00011EDC" w:rsidRDefault="00757819" w:rsidP="001F7B0A">
            <w:pPr>
              <w:jc w:val="center"/>
              <w:rPr>
                <w:rFonts w:ascii="Arial" w:hAnsi="Arial" w:cs="Arial"/>
                <w:color w:val="000000"/>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r w:rsidRPr="00011EDC">
              <w:rPr>
                <w:rFonts w:ascii="Arial" w:hAnsi="Arial" w:cs="Arial"/>
              </w:rPr>
              <w:t xml:space="preserve"> Full Participation</w:t>
            </w:r>
            <w:r w:rsidRPr="00011EDC">
              <w:rPr>
                <w:rFonts w:ascii="Arial" w:hAnsi="Arial" w:cs="Arial"/>
              </w:rPr>
              <w:tab/>
            </w: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r w:rsidRPr="00011EDC">
              <w:rPr>
                <w:rFonts w:ascii="Arial" w:hAnsi="Arial" w:cs="Arial"/>
              </w:rPr>
              <w:t xml:space="preserve"> Request Partial Waiver</w:t>
            </w:r>
            <w:r w:rsidRPr="00011EDC">
              <w:rPr>
                <w:rFonts w:ascii="Arial" w:hAnsi="Arial" w:cs="Arial"/>
              </w:rPr>
              <w:tab/>
            </w: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r w:rsidRPr="00011EDC">
              <w:rPr>
                <w:rFonts w:ascii="Arial" w:hAnsi="Arial" w:cs="Arial"/>
              </w:rPr>
              <w:t xml:space="preserve"> Request Total Waiver</w:t>
            </w:r>
          </w:p>
        </w:tc>
      </w:tr>
      <w:tr w:rsidR="00757819" w:rsidRPr="00852E6D" w14:paraId="332A5414" w14:textId="77777777" w:rsidTr="001F7B0A">
        <w:trPr>
          <w:trHeight w:val="336"/>
          <w:jc w:val="center"/>
        </w:trPr>
        <w:tc>
          <w:tcPr>
            <w:tcW w:w="4289" w:type="dxa"/>
          </w:tcPr>
          <w:p w14:paraId="39B01807" w14:textId="77777777" w:rsidR="00757819" w:rsidRPr="00011EDC" w:rsidRDefault="00757819" w:rsidP="001F7B0A">
            <w:pPr>
              <w:spacing w:after="120" w:line="276" w:lineRule="auto"/>
              <w:rPr>
                <w:rFonts w:ascii="Arial" w:hAnsi="Arial" w:cs="Arial"/>
              </w:rPr>
            </w:pPr>
          </w:p>
        </w:tc>
        <w:tc>
          <w:tcPr>
            <w:tcW w:w="5009" w:type="dxa"/>
            <w:gridSpan w:val="5"/>
          </w:tcPr>
          <w:p w14:paraId="339696F7" w14:textId="77777777" w:rsidR="00757819" w:rsidRPr="00011EDC" w:rsidRDefault="00757819" w:rsidP="001F7B0A">
            <w:pPr>
              <w:spacing w:after="120" w:line="276" w:lineRule="auto"/>
              <w:jc w:val="center"/>
              <w:rPr>
                <w:rFonts w:ascii="Arial" w:hAnsi="Arial" w:cs="Arial"/>
                <w:b/>
              </w:rPr>
            </w:pPr>
            <w:r w:rsidRPr="00011EDC">
              <w:rPr>
                <w:rFonts w:ascii="Arial" w:hAnsi="Arial" w:cs="Arial"/>
                <w:b/>
              </w:rPr>
              <w:t>Forms Required</w:t>
            </w:r>
          </w:p>
        </w:tc>
      </w:tr>
      <w:tr w:rsidR="00757819" w:rsidRPr="00852E6D" w14:paraId="4C623A6A" w14:textId="77777777" w:rsidTr="001F7B0A">
        <w:trPr>
          <w:trHeight w:val="638"/>
          <w:jc w:val="center"/>
        </w:trPr>
        <w:tc>
          <w:tcPr>
            <w:tcW w:w="4289" w:type="dxa"/>
          </w:tcPr>
          <w:p w14:paraId="79E84EA4" w14:textId="77777777" w:rsidR="00757819" w:rsidRPr="00011EDC" w:rsidRDefault="00757819" w:rsidP="001F7B0A">
            <w:pPr>
              <w:spacing w:after="120" w:line="276" w:lineRule="auto"/>
              <w:rPr>
                <w:rFonts w:ascii="Arial" w:hAnsi="Arial" w:cs="Arial"/>
              </w:rPr>
            </w:pPr>
            <w:r w:rsidRPr="00011EDC">
              <w:rPr>
                <w:rFonts w:ascii="Arial" w:hAnsi="Arial" w:cs="Arial"/>
              </w:rPr>
              <w:t>Type of Form</w:t>
            </w:r>
          </w:p>
        </w:tc>
        <w:tc>
          <w:tcPr>
            <w:tcW w:w="1710" w:type="dxa"/>
            <w:gridSpan w:val="2"/>
          </w:tcPr>
          <w:p w14:paraId="601DDF70" w14:textId="77777777" w:rsidR="00757819" w:rsidRPr="00011EDC" w:rsidRDefault="00757819" w:rsidP="001F7B0A">
            <w:pPr>
              <w:spacing w:after="120" w:line="276" w:lineRule="auto"/>
              <w:rPr>
                <w:rFonts w:ascii="Arial" w:hAnsi="Arial" w:cs="Arial"/>
              </w:rPr>
            </w:pPr>
            <w:r w:rsidRPr="00011EDC">
              <w:rPr>
                <w:rFonts w:ascii="Arial" w:hAnsi="Arial" w:cs="Arial"/>
              </w:rPr>
              <w:t>Full Participation</w:t>
            </w:r>
          </w:p>
        </w:tc>
        <w:tc>
          <w:tcPr>
            <w:tcW w:w="1710" w:type="dxa"/>
            <w:gridSpan w:val="2"/>
          </w:tcPr>
          <w:p w14:paraId="7511C13F" w14:textId="77777777" w:rsidR="00757819" w:rsidRPr="00011EDC" w:rsidRDefault="00757819" w:rsidP="001F7B0A">
            <w:pPr>
              <w:spacing w:after="120" w:line="276" w:lineRule="auto"/>
              <w:rPr>
                <w:rFonts w:ascii="Arial" w:hAnsi="Arial" w:cs="Arial"/>
              </w:rPr>
            </w:pPr>
            <w:r w:rsidRPr="00011EDC">
              <w:rPr>
                <w:rFonts w:ascii="Arial" w:hAnsi="Arial" w:cs="Arial"/>
              </w:rPr>
              <w:t>Request Partial Waiver</w:t>
            </w:r>
          </w:p>
        </w:tc>
        <w:tc>
          <w:tcPr>
            <w:tcW w:w="1589" w:type="dxa"/>
          </w:tcPr>
          <w:p w14:paraId="452F8DDD" w14:textId="77777777" w:rsidR="00757819" w:rsidRPr="00011EDC" w:rsidRDefault="00757819" w:rsidP="001F7B0A">
            <w:pPr>
              <w:spacing w:after="120" w:line="276" w:lineRule="auto"/>
              <w:rPr>
                <w:rFonts w:ascii="Arial" w:hAnsi="Arial" w:cs="Arial"/>
              </w:rPr>
            </w:pPr>
            <w:r w:rsidRPr="00011EDC">
              <w:rPr>
                <w:rFonts w:ascii="Arial" w:hAnsi="Arial" w:cs="Arial"/>
              </w:rPr>
              <w:t>Request Total Waiver</w:t>
            </w:r>
          </w:p>
        </w:tc>
      </w:tr>
      <w:tr w:rsidR="00757819" w:rsidRPr="00852E6D" w14:paraId="33E8A1CA" w14:textId="77777777" w:rsidTr="001F7B0A">
        <w:trPr>
          <w:trHeight w:val="336"/>
          <w:jc w:val="center"/>
        </w:trPr>
        <w:tc>
          <w:tcPr>
            <w:tcW w:w="4289" w:type="dxa"/>
          </w:tcPr>
          <w:p w14:paraId="6F67DA42" w14:textId="77777777" w:rsidR="00757819" w:rsidRPr="00011EDC" w:rsidRDefault="00757819" w:rsidP="001F7B0A">
            <w:pPr>
              <w:spacing w:after="120"/>
              <w:rPr>
                <w:rFonts w:ascii="Arial" w:hAnsi="Arial" w:cs="Arial"/>
              </w:rPr>
            </w:pPr>
            <w:r w:rsidRPr="00011EDC">
              <w:rPr>
                <w:rFonts w:ascii="Arial" w:hAnsi="Arial" w:cs="Arial"/>
              </w:rPr>
              <w:t>Calculation of M/WBE Goal Amount</w:t>
            </w:r>
          </w:p>
        </w:tc>
        <w:tc>
          <w:tcPr>
            <w:tcW w:w="1710" w:type="dxa"/>
            <w:gridSpan w:val="2"/>
          </w:tcPr>
          <w:p w14:paraId="7E2D0970"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710" w:type="dxa"/>
            <w:gridSpan w:val="2"/>
          </w:tcPr>
          <w:p w14:paraId="20D00A72"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589" w:type="dxa"/>
          </w:tcPr>
          <w:p w14:paraId="682D7B86"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r>
      <w:tr w:rsidR="00757819" w:rsidRPr="00852E6D" w14:paraId="101B3A0D" w14:textId="77777777" w:rsidTr="001F7B0A">
        <w:trPr>
          <w:trHeight w:val="336"/>
          <w:jc w:val="center"/>
        </w:trPr>
        <w:tc>
          <w:tcPr>
            <w:tcW w:w="4289" w:type="dxa"/>
          </w:tcPr>
          <w:p w14:paraId="7E93A19D" w14:textId="77777777" w:rsidR="00757819" w:rsidRPr="00011EDC" w:rsidRDefault="00757819" w:rsidP="001F7B0A">
            <w:pPr>
              <w:spacing w:after="120"/>
              <w:rPr>
                <w:rFonts w:ascii="Arial" w:hAnsi="Arial" w:cs="Arial"/>
              </w:rPr>
            </w:pPr>
            <w:r w:rsidRPr="00011EDC">
              <w:rPr>
                <w:rFonts w:ascii="Arial" w:hAnsi="Arial" w:cs="Arial"/>
              </w:rPr>
              <w:t>M/WBE Cover Letter</w:t>
            </w:r>
          </w:p>
        </w:tc>
        <w:tc>
          <w:tcPr>
            <w:tcW w:w="1710" w:type="dxa"/>
            <w:gridSpan w:val="2"/>
          </w:tcPr>
          <w:p w14:paraId="00ABFF12"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710" w:type="dxa"/>
            <w:gridSpan w:val="2"/>
          </w:tcPr>
          <w:p w14:paraId="616512E7"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589" w:type="dxa"/>
          </w:tcPr>
          <w:p w14:paraId="7D931F0D"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r>
      <w:tr w:rsidR="00757819" w:rsidRPr="00852E6D" w14:paraId="0E03CFCB" w14:textId="77777777" w:rsidTr="001F7B0A">
        <w:trPr>
          <w:trHeight w:val="336"/>
          <w:jc w:val="center"/>
        </w:trPr>
        <w:tc>
          <w:tcPr>
            <w:tcW w:w="4289" w:type="dxa"/>
          </w:tcPr>
          <w:p w14:paraId="7F8EAFCE" w14:textId="77777777" w:rsidR="00757819" w:rsidRPr="00011EDC" w:rsidRDefault="00757819" w:rsidP="001F7B0A">
            <w:pPr>
              <w:spacing w:after="120"/>
              <w:rPr>
                <w:rFonts w:ascii="Arial" w:hAnsi="Arial" w:cs="Arial"/>
              </w:rPr>
            </w:pPr>
            <w:r w:rsidRPr="00011EDC">
              <w:rPr>
                <w:rFonts w:ascii="Arial" w:hAnsi="Arial" w:cs="Arial"/>
                <w:b/>
              </w:rPr>
              <w:t>M/WBE 100</w:t>
            </w:r>
            <w:r w:rsidRPr="00011EDC">
              <w:rPr>
                <w:rFonts w:ascii="Arial" w:hAnsi="Arial" w:cs="Arial"/>
              </w:rPr>
              <w:t xml:space="preserve"> Utilization Plan</w:t>
            </w:r>
          </w:p>
        </w:tc>
        <w:tc>
          <w:tcPr>
            <w:tcW w:w="1710" w:type="dxa"/>
            <w:gridSpan w:val="2"/>
          </w:tcPr>
          <w:p w14:paraId="1FFB5CB0"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710" w:type="dxa"/>
            <w:gridSpan w:val="2"/>
          </w:tcPr>
          <w:p w14:paraId="091F8051"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589" w:type="dxa"/>
          </w:tcPr>
          <w:p w14:paraId="188A55A1" w14:textId="77777777" w:rsidR="00757819" w:rsidRPr="00011EDC" w:rsidRDefault="00757819" w:rsidP="001F7B0A">
            <w:pPr>
              <w:spacing w:after="120"/>
              <w:rPr>
                <w:rFonts w:ascii="Arial" w:hAnsi="Arial" w:cs="Arial"/>
              </w:rPr>
            </w:pPr>
            <w:r w:rsidRPr="00011EDC">
              <w:rPr>
                <w:rFonts w:ascii="Arial" w:hAnsi="Arial" w:cs="Arial"/>
              </w:rPr>
              <w:t>N/A</w:t>
            </w:r>
          </w:p>
        </w:tc>
      </w:tr>
      <w:tr w:rsidR="00757819" w:rsidRPr="00852E6D" w14:paraId="0593722F" w14:textId="77777777" w:rsidTr="001F7B0A">
        <w:trPr>
          <w:trHeight w:val="336"/>
          <w:jc w:val="center"/>
        </w:trPr>
        <w:tc>
          <w:tcPr>
            <w:tcW w:w="4289" w:type="dxa"/>
          </w:tcPr>
          <w:p w14:paraId="43474B1B" w14:textId="77777777" w:rsidR="00757819" w:rsidRPr="00011EDC" w:rsidRDefault="00757819" w:rsidP="001F7B0A">
            <w:pPr>
              <w:spacing w:after="120"/>
              <w:rPr>
                <w:rFonts w:ascii="Arial" w:hAnsi="Arial" w:cs="Arial"/>
              </w:rPr>
            </w:pPr>
            <w:r w:rsidRPr="00011EDC">
              <w:rPr>
                <w:rFonts w:ascii="Arial" w:hAnsi="Arial" w:cs="Arial"/>
                <w:b/>
              </w:rPr>
              <w:t>M/WBE 102</w:t>
            </w:r>
            <w:r w:rsidRPr="00011EDC">
              <w:rPr>
                <w:rFonts w:ascii="Arial" w:hAnsi="Arial" w:cs="Arial"/>
              </w:rPr>
              <w:t xml:space="preserve"> Notice of Intent to Participate</w:t>
            </w:r>
          </w:p>
        </w:tc>
        <w:tc>
          <w:tcPr>
            <w:tcW w:w="1710" w:type="dxa"/>
            <w:gridSpan w:val="2"/>
          </w:tcPr>
          <w:p w14:paraId="211912AB"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710" w:type="dxa"/>
            <w:gridSpan w:val="2"/>
          </w:tcPr>
          <w:p w14:paraId="59EDE503"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589" w:type="dxa"/>
          </w:tcPr>
          <w:p w14:paraId="16779B74" w14:textId="77777777" w:rsidR="00757819" w:rsidRPr="00011EDC" w:rsidRDefault="00757819" w:rsidP="001F7B0A">
            <w:pPr>
              <w:spacing w:after="120"/>
              <w:rPr>
                <w:rFonts w:ascii="Arial" w:hAnsi="Arial" w:cs="Arial"/>
              </w:rPr>
            </w:pPr>
            <w:r w:rsidRPr="00011EDC">
              <w:rPr>
                <w:rFonts w:ascii="Arial" w:hAnsi="Arial" w:cs="Arial"/>
              </w:rPr>
              <w:t>N/A</w:t>
            </w:r>
          </w:p>
        </w:tc>
      </w:tr>
      <w:tr w:rsidR="00757819" w:rsidRPr="00852E6D" w14:paraId="76657157" w14:textId="77777777" w:rsidTr="001F7B0A">
        <w:trPr>
          <w:trHeight w:val="336"/>
          <w:jc w:val="center"/>
        </w:trPr>
        <w:tc>
          <w:tcPr>
            <w:tcW w:w="4289" w:type="dxa"/>
          </w:tcPr>
          <w:p w14:paraId="04901BAB" w14:textId="77777777" w:rsidR="00757819" w:rsidRPr="00011EDC" w:rsidRDefault="00757819" w:rsidP="001F7B0A">
            <w:pPr>
              <w:spacing w:after="120"/>
              <w:rPr>
                <w:rFonts w:ascii="Arial" w:hAnsi="Arial" w:cs="Arial"/>
              </w:rPr>
            </w:pPr>
            <w:r w:rsidRPr="00011EDC">
              <w:rPr>
                <w:rFonts w:ascii="Arial" w:hAnsi="Arial" w:cs="Arial"/>
                <w:b/>
              </w:rPr>
              <w:t xml:space="preserve">M/WBE 105 </w:t>
            </w:r>
            <w:r w:rsidRPr="00011EDC">
              <w:rPr>
                <w:rFonts w:ascii="Arial" w:hAnsi="Arial" w:cs="Arial"/>
              </w:rPr>
              <w:t>Contractor’s Good Faith Efforts</w:t>
            </w:r>
          </w:p>
        </w:tc>
        <w:tc>
          <w:tcPr>
            <w:tcW w:w="1710" w:type="dxa"/>
            <w:gridSpan w:val="2"/>
          </w:tcPr>
          <w:p w14:paraId="27821124" w14:textId="77777777" w:rsidR="00757819" w:rsidRPr="00011EDC" w:rsidRDefault="00757819" w:rsidP="001F7B0A">
            <w:pPr>
              <w:spacing w:after="120"/>
              <w:rPr>
                <w:rFonts w:ascii="Arial" w:hAnsi="Arial" w:cs="Arial"/>
              </w:rPr>
            </w:pPr>
            <w:r w:rsidRPr="00011EDC">
              <w:rPr>
                <w:rFonts w:ascii="Arial" w:hAnsi="Arial" w:cs="Arial"/>
              </w:rPr>
              <w:t>N/A</w:t>
            </w:r>
          </w:p>
        </w:tc>
        <w:tc>
          <w:tcPr>
            <w:tcW w:w="1710" w:type="dxa"/>
            <w:gridSpan w:val="2"/>
          </w:tcPr>
          <w:p w14:paraId="43D85763"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589" w:type="dxa"/>
          </w:tcPr>
          <w:p w14:paraId="5D9D4B7A"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r>
      <w:tr w:rsidR="00757819" w:rsidRPr="00852E6D" w14:paraId="7C55D7E5" w14:textId="77777777" w:rsidTr="001F7B0A">
        <w:trPr>
          <w:trHeight w:val="336"/>
          <w:jc w:val="center"/>
        </w:trPr>
        <w:tc>
          <w:tcPr>
            <w:tcW w:w="4289" w:type="dxa"/>
          </w:tcPr>
          <w:p w14:paraId="2CBA17A2" w14:textId="77777777" w:rsidR="00757819" w:rsidRPr="00011EDC" w:rsidRDefault="00757819" w:rsidP="001F7B0A">
            <w:pPr>
              <w:spacing w:after="120"/>
              <w:rPr>
                <w:rFonts w:ascii="Arial" w:hAnsi="Arial" w:cs="Arial"/>
              </w:rPr>
            </w:pPr>
            <w:r w:rsidRPr="00011EDC">
              <w:rPr>
                <w:rFonts w:ascii="Arial" w:hAnsi="Arial" w:cs="Arial"/>
                <w:b/>
              </w:rPr>
              <w:t>M/WBE 101</w:t>
            </w:r>
            <w:r w:rsidRPr="00011EDC">
              <w:rPr>
                <w:rFonts w:ascii="Arial" w:hAnsi="Arial" w:cs="Arial"/>
              </w:rPr>
              <w:t xml:space="preserve"> Request for Waiver Form and Instructions</w:t>
            </w:r>
          </w:p>
        </w:tc>
        <w:tc>
          <w:tcPr>
            <w:tcW w:w="1710" w:type="dxa"/>
            <w:gridSpan w:val="2"/>
          </w:tcPr>
          <w:p w14:paraId="7A297398" w14:textId="77777777" w:rsidR="00757819" w:rsidRPr="00011EDC" w:rsidRDefault="00757819" w:rsidP="001F7B0A">
            <w:pPr>
              <w:spacing w:after="120"/>
              <w:rPr>
                <w:rFonts w:ascii="Arial" w:hAnsi="Arial" w:cs="Arial"/>
              </w:rPr>
            </w:pPr>
            <w:r w:rsidRPr="00011EDC">
              <w:rPr>
                <w:rFonts w:ascii="Arial" w:hAnsi="Arial" w:cs="Arial"/>
              </w:rPr>
              <w:t>N/A</w:t>
            </w:r>
          </w:p>
        </w:tc>
        <w:tc>
          <w:tcPr>
            <w:tcW w:w="1710" w:type="dxa"/>
            <w:gridSpan w:val="2"/>
          </w:tcPr>
          <w:p w14:paraId="234494F1"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589" w:type="dxa"/>
          </w:tcPr>
          <w:p w14:paraId="1912ABCF"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r>
      <w:tr w:rsidR="00757819" w:rsidRPr="00852E6D" w14:paraId="644CC516" w14:textId="77777777" w:rsidTr="001F7B0A">
        <w:trPr>
          <w:trHeight w:val="336"/>
          <w:jc w:val="center"/>
        </w:trPr>
        <w:tc>
          <w:tcPr>
            <w:tcW w:w="4289" w:type="dxa"/>
          </w:tcPr>
          <w:p w14:paraId="04487923" w14:textId="77777777" w:rsidR="00757819" w:rsidRPr="00011EDC" w:rsidRDefault="00757819" w:rsidP="001F7B0A">
            <w:pPr>
              <w:spacing w:after="120"/>
              <w:rPr>
                <w:rFonts w:ascii="Arial" w:hAnsi="Arial" w:cs="Arial"/>
              </w:rPr>
            </w:pPr>
            <w:r w:rsidRPr="00011EDC">
              <w:rPr>
                <w:rFonts w:ascii="Arial" w:hAnsi="Arial" w:cs="Arial"/>
                <w:b/>
              </w:rPr>
              <w:t>EE0 100</w:t>
            </w:r>
            <w:r w:rsidRPr="00011EDC">
              <w:rPr>
                <w:rFonts w:ascii="Arial" w:hAnsi="Arial" w:cs="Arial"/>
              </w:rPr>
              <w:t xml:space="preserve"> Staffing Plan and Instructions</w:t>
            </w:r>
          </w:p>
        </w:tc>
        <w:tc>
          <w:tcPr>
            <w:tcW w:w="1710" w:type="dxa"/>
            <w:gridSpan w:val="2"/>
          </w:tcPr>
          <w:p w14:paraId="6B5BDA73"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710" w:type="dxa"/>
            <w:gridSpan w:val="2"/>
          </w:tcPr>
          <w:p w14:paraId="3DD86A75"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c>
          <w:tcPr>
            <w:tcW w:w="1589" w:type="dxa"/>
          </w:tcPr>
          <w:p w14:paraId="3278EDEF" w14:textId="77777777" w:rsidR="00757819" w:rsidRPr="00011EDC" w:rsidRDefault="00757819" w:rsidP="001F7B0A">
            <w:pPr>
              <w:spacing w:after="120"/>
              <w:rPr>
                <w:rFonts w:ascii="Arial" w:hAnsi="Arial" w:cs="Arial"/>
              </w:rPr>
            </w:pPr>
            <w:r w:rsidRPr="00011EDC">
              <w:rPr>
                <w:rFonts w:ascii="Arial" w:hAnsi="Arial" w:cs="Arial"/>
              </w:rPr>
              <w:fldChar w:fldCharType="begin">
                <w:ffData>
                  <w:name w:val="Check31"/>
                  <w:enabled/>
                  <w:calcOnExit w:val="0"/>
                  <w:checkBox>
                    <w:sizeAuto/>
                    <w:default w:val="0"/>
                  </w:checkBox>
                </w:ffData>
              </w:fldChar>
            </w:r>
            <w:r w:rsidRPr="00011EDC">
              <w:rPr>
                <w:rFonts w:ascii="Arial" w:hAnsi="Arial" w:cs="Arial"/>
              </w:rPr>
              <w:instrText xml:space="preserve"> FORMCHECKBOX </w:instrText>
            </w:r>
            <w:r w:rsidR="0025186D">
              <w:rPr>
                <w:rFonts w:ascii="Arial" w:hAnsi="Arial" w:cs="Arial"/>
              </w:rPr>
            </w:r>
            <w:r w:rsidR="0025186D">
              <w:rPr>
                <w:rFonts w:ascii="Arial" w:hAnsi="Arial" w:cs="Arial"/>
              </w:rPr>
              <w:fldChar w:fldCharType="separate"/>
            </w:r>
            <w:r w:rsidRPr="00011EDC">
              <w:rPr>
                <w:rFonts w:ascii="Arial" w:hAnsi="Arial" w:cs="Arial"/>
              </w:rPr>
              <w:fldChar w:fldCharType="end"/>
            </w:r>
          </w:p>
        </w:tc>
      </w:tr>
      <w:tr w:rsidR="00757819" w:rsidRPr="00852E6D" w14:paraId="65C785E3" w14:textId="77777777" w:rsidTr="001F7B0A">
        <w:trPr>
          <w:cantSplit/>
          <w:trHeight w:val="1643"/>
          <w:jc w:val="center"/>
        </w:trPr>
        <w:tc>
          <w:tcPr>
            <w:tcW w:w="9298" w:type="dxa"/>
            <w:gridSpan w:val="6"/>
          </w:tcPr>
          <w:p w14:paraId="7031BFF8" w14:textId="77777777" w:rsidR="00757819" w:rsidRPr="00011EDC" w:rsidRDefault="00757819" w:rsidP="001F7B0A">
            <w:pPr>
              <w:rPr>
                <w:rFonts w:ascii="Arial" w:hAnsi="Arial" w:cs="Arial"/>
                <w:b/>
                <w:bCs/>
                <w:color w:val="000000"/>
              </w:rPr>
            </w:pPr>
            <w:r w:rsidRPr="00011EDC">
              <w:rPr>
                <w:rFonts w:ascii="Arial" w:hAnsi="Arial" w:cs="Arial"/>
                <w:b/>
                <w:bCs/>
                <w:color w:val="000000"/>
              </w:rPr>
              <w:lastRenderedPageBreak/>
              <w:t>SED Comments:</w:t>
            </w:r>
          </w:p>
          <w:p w14:paraId="3F9E8B46" w14:textId="77777777" w:rsidR="00757819" w:rsidRPr="00011EDC" w:rsidRDefault="00757819" w:rsidP="001F7B0A">
            <w:pPr>
              <w:rPr>
                <w:rFonts w:ascii="Arial" w:hAnsi="Arial" w:cs="Arial"/>
                <w:b/>
                <w:bCs/>
                <w:color w:val="000000"/>
              </w:rPr>
            </w:pPr>
          </w:p>
          <w:p w14:paraId="4051D1C6" w14:textId="77777777" w:rsidR="00757819" w:rsidRPr="00011EDC" w:rsidRDefault="00757819" w:rsidP="001F7B0A">
            <w:pPr>
              <w:rPr>
                <w:rFonts w:ascii="Arial" w:hAnsi="Arial" w:cs="Arial"/>
                <w:color w:val="000000"/>
              </w:rPr>
            </w:pPr>
            <w:r w:rsidRPr="00011EDC">
              <w:rPr>
                <w:rFonts w:ascii="Arial" w:hAnsi="Arial" w:cs="Arial"/>
                <w:color w:val="000000"/>
              </w:rPr>
              <w:t xml:space="preserve">Has the applicant complied with the application instructions? </w:t>
            </w:r>
            <w:r w:rsidRPr="00011EDC">
              <w:rPr>
                <w:rFonts w:ascii="Arial" w:hAnsi="Arial" w:cs="Arial"/>
                <w:color w:val="000000"/>
              </w:rPr>
              <w:fldChar w:fldCharType="begin">
                <w:ffData>
                  <w:name w:val="Check9"/>
                  <w:enabled/>
                  <w:calcOnExit w:val="0"/>
                  <w:checkBox>
                    <w:sizeAuto/>
                    <w:default w:val="0"/>
                  </w:checkBox>
                </w:ffData>
              </w:fldChar>
            </w:r>
            <w:bookmarkStart w:id="11" w:name="Check9"/>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bookmarkEnd w:id="11"/>
            <w:r w:rsidRPr="00011EDC">
              <w:rPr>
                <w:rFonts w:ascii="Arial" w:hAnsi="Arial" w:cs="Arial"/>
                <w:color w:val="000000"/>
              </w:rPr>
              <w:t xml:space="preserve"> Yes  </w:t>
            </w:r>
            <w:r w:rsidRPr="00011EDC">
              <w:rPr>
                <w:rFonts w:ascii="Arial" w:hAnsi="Arial" w:cs="Arial"/>
                <w:color w:val="000000"/>
              </w:rPr>
              <w:fldChar w:fldCharType="begin">
                <w:ffData>
                  <w:name w:val="Check10"/>
                  <w:enabled/>
                  <w:calcOnExit w:val="0"/>
                  <w:checkBox>
                    <w:sizeAuto/>
                    <w:default w:val="0"/>
                  </w:checkBox>
                </w:ffData>
              </w:fldChar>
            </w:r>
            <w:r w:rsidRPr="00011EDC">
              <w:rPr>
                <w:rFonts w:ascii="Arial" w:hAnsi="Arial" w:cs="Arial"/>
                <w:color w:val="000000"/>
              </w:rPr>
              <w:instrText xml:space="preserve"> FORMCHECKBOX </w:instrText>
            </w:r>
            <w:r w:rsidR="0025186D">
              <w:rPr>
                <w:rFonts w:ascii="Arial" w:hAnsi="Arial" w:cs="Arial"/>
                <w:color w:val="000000"/>
              </w:rPr>
            </w:r>
            <w:r w:rsidR="0025186D">
              <w:rPr>
                <w:rFonts w:ascii="Arial" w:hAnsi="Arial" w:cs="Arial"/>
                <w:color w:val="000000"/>
              </w:rPr>
              <w:fldChar w:fldCharType="separate"/>
            </w:r>
            <w:r w:rsidRPr="00011EDC">
              <w:rPr>
                <w:rFonts w:ascii="Arial" w:hAnsi="Arial" w:cs="Arial"/>
                <w:color w:val="000000"/>
              </w:rPr>
              <w:fldChar w:fldCharType="end"/>
            </w:r>
            <w:r w:rsidRPr="00011EDC">
              <w:rPr>
                <w:rFonts w:ascii="Arial" w:hAnsi="Arial" w:cs="Arial"/>
                <w:color w:val="000000"/>
              </w:rPr>
              <w:t xml:space="preserve"> No</w:t>
            </w:r>
          </w:p>
          <w:p w14:paraId="1DE96E80" w14:textId="77777777" w:rsidR="00757819" w:rsidRPr="00011EDC" w:rsidRDefault="00757819" w:rsidP="001F7B0A">
            <w:pPr>
              <w:rPr>
                <w:rFonts w:ascii="Arial" w:hAnsi="Arial" w:cs="Arial"/>
                <w:b/>
                <w:color w:val="000000"/>
              </w:rPr>
            </w:pPr>
          </w:p>
          <w:p w14:paraId="1F40E89D" w14:textId="77777777" w:rsidR="00757819" w:rsidRPr="00011EDC" w:rsidRDefault="00757819" w:rsidP="001F7B0A">
            <w:pPr>
              <w:rPr>
                <w:rFonts w:ascii="Arial" w:hAnsi="Arial" w:cs="Arial"/>
                <w:b/>
                <w:color w:val="000000"/>
              </w:rPr>
            </w:pPr>
          </w:p>
          <w:p w14:paraId="182886C9" w14:textId="77777777" w:rsidR="00757819" w:rsidRPr="00011EDC" w:rsidRDefault="00757819" w:rsidP="001F7B0A">
            <w:pPr>
              <w:rPr>
                <w:rFonts w:ascii="Arial" w:hAnsi="Arial" w:cs="Arial"/>
                <w:color w:val="000000"/>
              </w:rPr>
            </w:pPr>
            <w:r w:rsidRPr="00011EDC">
              <w:rPr>
                <w:rFonts w:ascii="Arial" w:hAnsi="Arial" w:cs="Arial"/>
                <w:color w:val="000000"/>
              </w:rPr>
              <w:t>SED Reviewer: ____________________________________ Date: _____________</w:t>
            </w:r>
          </w:p>
        </w:tc>
      </w:tr>
    </w:tbl>
    <w:p w14:paraId="32685080" w14:textId="77777777" w:rsidR="00757819" w:rsidRPr="00011EDC" w:rsidRDefault="00757819" w:rsidP="00757819">
      <w:pPr>
        <w:rPr>
          <w:rFonts w:ascii="Arial" w:hAnsi="Arial" w:cs="Arial"/>
        </w:rPr>
        <w:sectPr w:rsidR="00757819" w:rsidRPr="00011EDC" w:rsidSect="001F7B0A">
          <w:pgSz w:w="12240" w:h="15840"/>
          <w:pgMar w:top="720" w:right="1440" w:bottom="1440" w:left="1440" w:header="720" w:footer="720" w:gutter="0"/>
          <w:cols w:space="720"/>
        </w:sectPr>
      </w:pPr>
    </w:p>
    <w:p w14:paraId="7D68562A" w14:textId="0BF03456" w:rsidR="0039632F" w:rsidRPr="00441895" w:rsidRDefault="0039632F" w:rsidP="0039632F">
      <w:pPr>
        <w:pStyle w:val="Heading2"/>
        <w:rPr>
          <w:rFonts w:ascii="Arial" w:hAnsi="Arial" w:cs="Arial"/>
          <w:b/>
        </w:rPr>
      </w:pPr>
      <w:r w:rsidRPr="00441895">
        <w:rPr>
          <w:rFonts w:ascii="Arial" w:hAnsi="Arial" w:cs="Arial"/>
          <w:b/>
        </w:rPr>
        <w:lastRenderedPageBreak/>
        <w:t>M/WBE Documents</w:t>
      </w:r>
    </w:p>
    <w:p w14:paraId="26BE82B8" w14:textId="77777777" w:rsidR="0039632F" w:rsidRPr="00441895" w:rsidRDefault="0039632F" w:rsidP="0039632F">
      <w:pPr>
        <w:jc w:val="center"/>
        <w:rPr>
          <w:rFonts w:ascii="Arial" w:hAnsi="Arial" w:cs="Arial"/>
          <w:b/>
          <w:bCs/>
        </w:rPr>
      </w:pPr>
      <w:r w:rsidRPr="00441895">
        <w:rPr>
          <w:rFonts w:ascii="Arial" w:hAnsi="Arial" w:cs="Arial"/>
          <w:b/>
          <w:bCs/>
          <w:u w:val="single"/>
        </w:rPr>
        <w:t>M/WBE Goal Calculation Worksheet</w:t>
      </w:r>
      <w:r w:rsidRPr="00441895">
        <w:rPr>
          <w:rFonts w:ascii="Arial" w:hAnsi="Arial" w:cs="Arial"/>
          <w:b/>
          <w:bCs/>
          <w:u w:val="single"/>
        </w:rPr>
        <w:br/>
      </w:r>
      <w:r w:rsidRPr="00441895">
        <w:rPr>
          <w:rFonts w:ascii="Arial" w:hAnsi="Arial" w:cs="Arial"/>
          <w:b/>
          <w:bCs/>
        </w:rPr>
        <w:t>(This form should reflect Year 1 budget totals)</w:t>
      </w:r>
    </w:p>
    <w:p w14:paraId="75A99140" w14:textId="77777777" w:rsidR="0039632F" w:rsidRPr="00441895" w:rsidRDefault="0039632F" w:rsidP="0039632F">
      <w:pPr>
        <w:rPr>
          <w:rFonts w:ascii="Arial" w:hAnsi="Arial" w:cs="Arial"/>
          <w:b/>
          <w:bCs/>
        </w:rPr>
      </w:pPr>
      <w:r w:rsidRPr="00441895">
        <w:rPr>
          <w:rFonts w:ascii="Arial" w:hAnsi="Arial" w:cs="Arial"/>
          <w:b/>
          <w:bCs/>
        </w:rPr>
        <w:t>RFP # and Title: ________________________________________________________________</w:t>
      </w:r>
    </w:p>
    <w:p w14:paraId="05363E3D" w14:textId="77777777" w:rsidR="0039632F" w:rsidRPr="00441895" w:rsidRDefault="0039632F" w:rsidP="0039632F">
      <w:pPr>
        <w:rPr>
          <w:rFonts w:ascii="Arial" w:hAnsi="Arial" w:cs="Arial"/>
          <w:b/>
          <w:bCs/>
        </w:rPr>
      </w:pPr>
      <w:r w:rsidRPr="00441895">
        <w:rPr>
          <w:rFonts w:ascii="Arial" w:hAnsi="Arial" w:cs="Arial"/>
          <w:b/>
          <w:bCs/>
        </w:rPr>
        <w:t>Applicant Name: _______________________________________________________________</w:t>
      </w:r>
    </w:p>
    <w:p w14:paraId="0CFE528D" w14:textId="77777777" w:rsidR="0039632F" w:rsidRPr="00441895" w:rsidRDefault="0039632F" w:rsidP="0039632F">
      <w:pPr>
        <w:spacing w:before="240"/>
        <w:rPr>
          <w:rFonts w:ascii="Arial" w:hAnsi="Arial" w:cs="Arial"/>
          <w:bCs/>
        </w:rPr>
      </w:pPr>
      <w:r w:rsidRPr="00441895">
        <w:rPr>
          <w:rFonts w:ascii="Arial" w:hAnsi="Arial" w:cs="Arial"/>
          <w:bCs/>
        </w:rPr>
        <w:t xml:space="preserve">The M/WBE participation for this grant is 30% of each applicant’s total discretionary non-personal service budget for each year of the grant. Discretionary non-personal service budget is defined as the total annual 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 </w:t>
      </w:r>
    </w:p>
    <w:p w14:paraId="13B19B08" w14:textId="77777777" w:rsidR="0039632F" w:rsidRPr="00441895" w:rsidRDefault="0039632F" w:rsidP="0039632F">
      <w:pPr>
        <w:rPr>
          <w:rFonts w:ascii="Arial" w:hAnsi="Arial" w:cs="Arial"/>
          <w:bCs/>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39632F" w:rsidRPr="003F54B9" w14:paraId="7E6E864D" w14:textId="77777777" w:rsidTr="00973E2E">
        <w:trPr>
          <w:cantSplit/>
          <w:trHeight w:val="288"/>
          <w:jc w:val="center"/>
        </w:trPr>
        <w:tc>
          <w:tcPr>
            <w:tcW w:w="542" w:type="pct"/>
            <w:shd w:val="clear" w:color="auto" w:fill="D9D9D9"/>
          </w:tcPr>
          <w:p w14:paraId="1F95310A" w14:textId="77777777" w:rsidR="0039632F" w:rsidRPr="003F54B9" w:rsidRDefault="0039632F" w:rsidP="00973E2E">
            <w:pPr>
              <w:pStyle w:val="Header"/>
              <w:rPr>
                <w:rFonts w:ascii="Arial" w:hAnsi="Arial" w:cs="Arial"/>
                <w:b/>
                <w:u w:val="single"/>
              </w:rPr>
            </w:pPr>
          </w:p>
        </w:tc>
        <w:tc>
          <w:tcPr>
            <w:tcW w:w="1717" w:type="pct"/>
            <w:shd w:val="clear" w:color="auto" w:fill="D9D9D9"/>
            <w:vAlign w:val="center"/>
          </w:tcPr>
          <w:p w14:paraId="398709C6" w14:textId="77777777" w:rsidR="0039632F" w:rsidRPr="003F54B9" w:rsidRDefault="0039632F" w:rsidP="00973E2E">
            <w:pPr>
              <w:pStyle w:val="Header"/>
              <w:jc w:val="center"/>
              <w:rPr>
                <w:rFonts w:ascii="Arial" w:hAnsi="Arial" w:cs="Arial"/>
                <w:b/>
              </w:rPr>
            </w:pPr>
            <w:r w:rsidRPr="003F54B9">
              <w:rPr>
                <w:rFonts w:ascii="Arial" w:hAnsi="Arial" w:cs="Arial"/>
                <w:b/>
              </w:rPr>
              <w:t>Budget Category</w:t>
            </w:r>
          </w:p>
        </w:tc>
        <w:tc>
          <w:tcPr>
            <w:tcW w:w="1393" w:type="pct"/>
            <w:shd w:val="clear" w:color="auto" w:fill="D9D9D9"/>
            <w:vAlign w:val="center"/>
          </w:tcPr>
          <w:p w14:paraId="0C8ED32A" w14:textId="77777777" w:rsidR="0039632F" w:rsidRPr="003F54B9" w:rsidRDefault="0039632F" w:rsidP="00973E2E">
            <w:pPr>
              <w:pStyle w:val="Header"/>
              <w:jc w:val="center"/>
              <w:rPr>
                <w:rFonts w:ascii="Arial" w:hAnsi="Arial" w:cs="Arial"/>
                <w:b/>
              </w:rPr>
            </w:pPr>
            <w:r w:rsidRPr="003F54B9">
              <w:rPr>
                <w:rFonts w:ascii="Arial" w:hAnsi="Arial" w:cs="Arial"/>
                <w:b/>
              </w:rPr>
              <w:t>Amount budgeted for items excluded from M/WBE calculation</w:t>
            </w:r>
          </w:p>
        </w:tc>
        <w:tc>
          <w:tcPr>
            <w:tcW w:w="1347" w:type="pct"/>
            <w:shd w:val="clear" w:color="auto" w:fill="D9D9D9"/>
            <w:vAlign w:val="center"/>
          </w:tcPr>
          <w:p w14:paraId="5E47AAC1" w14:textId="77777777" w:rsidR="0039632F" w:rsidRPr="003F54B9" w:rsidRDefault="0039632F" w:rsidP="00973E2E">
            <w:pPr>
              <w:pStyle w:val="Header"/>
              <w:jc w:val="center"/>
              <w:rPr>
                <w:rFonts w:ascii="Arial" w:hAnsi="Arial" w:cs="Arial"/>
                <w:b/>
              </w:rPr>
            </w:pPr>
            <w:r w:rsidRPr="003F54B9">
              <w:rPr>
                <w:rFonts w:ascii="Arial" w:hAnsi="Arial" w:cs="Arial"/>
                <w:b/>
              </w:rPr>
              <w:t>Totals</w:t>
            </w:r>
          </w:p>
        </w:tc>
      </w:tr>
      <w:tr w:rsidR="0039632F" w:rsidRPr="003F54B9" w14:paraId="26DE8BB7" w14:textId="77777777" w:rsidTr="00973E2E">
        <w:trPr>
          <w:cantSplit/>
          <w:trHeight w:val="576"/>
          <w:jc w:val="center"/>
        </w:trPr>
        <w:tc>
          <w:tcPr>
            <w:tcW w:w="542" w:type="pct"/>
            <w:vAlign w:val="center"/>
          </w:tcPr>
          <w:p w14:paraId="71233028" w14:textId="77777777" w:rsidR="0039632F" w:rsidRPr="003F54B9" w:rsidRDefault="0039632F" w:rsidP="00EC5CFE">
            <w:pPr>
              <w:pStyle w:val="Header"/>
              <w:numPr>
                <w:ilvl w:val="0"/>
                <w:numId w:val="20"/>
              </w:numPr>
              <w:tabs>
                <w:tab w:val="clear" w:pos="4680"/>
                <w:tab w:val="clear" w:pos="9360"/>
              </w:tabs>
              <w:rPr>
                <w:rFonts w:ascii="Arial" w:hAnsi="Arial" w:cs="Arial"/>
                <w:b/>
              </w:rPr>
            </w:pPr>
          </w:p>
        </w:tc>
        <w:tc>
          <w:tcPr>
            <w:tcW w:w="1717" w:type="pct"/>
            <w:vAlign w:val="center"/>
          </w:tcPr>
          <w:p w14:paraId="6DFB55DB" w14:textId="77777777" w:rsidR="0039632F" w:rsidRPr="003F54B9" w:rsidRDefault="0039632F" w:rsidP="00973E2E">
            <w:pPr>
              <w:pStyle w:val="Header"/>
              <w:rPr>
                <w:rFonts w:ascii="Arial" w:hAnsi="Arial" w:cs="Arial"/>
                <w:b/>
              </w:rPr>
            </w:pPr>
            <w:r w:rsidRPr="003F54B9">
              <w:rPr>
                <w:rFonts w:ascii="Arial" w:hAnsi="Arial" w:cs="Arial"/>
                <w:b/>
              </w:rPr>
              <w:t>Total Budget</w:t>
            </w:r>
          </w:p>
        </w:tc>
        <w:tc>
          <w:tcPr>
            <w:tcW w:w="1393" w:type="pct"/>
            <w:shd w:val="thinDiagCross" w:color="auto" w:fill="auto"/>
          </w:tcPr>
          <w:p w14:paraId="5E199EFA" w14:textId="77777777" w:rsidR="0039632F" w:rsidRPr="003F54B9" w:rsidRDefault="0039632F" w:rsidP="00973E2E">
            <w:pPr>
              <w:pStyle w:val="Header"/>
              <w:rPr>
                <w:rFonts w:ascii="Arial" w:hAnsi="Arial" w:cs="Arial"/>
                <w:b/>
                <w:u w:val="single"/>
              </w:rPr>
            </w:pPr>
          </w:p>
        </w:tc>
        <w:tc>
          <w:tcPr>
            <w:tcW w:w="1347" w:type="pct"/>
          </w:tcPr>
          <w:p w14:paraId="17F4D6BB" w14:textId="77777777" w:rsidR="0039632F" w:rsidRPr="003F54B9" w:rsidRDefault="0039632F" w:rsidP="00973E2E">
            <w:pPr>
              <w:pStyle w:val="Header"/>
              <w:rPr>
                <w:rFonts w:ascii="Arial" w:hAnsi="Arial" w:cs="Arial"/>
                <w:b/>
                <w:u w:val="single"/>
              </w:rPr>
            </w:pPr>
          </w:p>
        </w:tc>
      </w:tr>
      <w:tr w:rsidR="0039632F" w:rsidRPr="003F54B9" w14:paraId="2FA350BB" w14:textId="77777777" w:rsidTr="00973E2E">
        <w:trPr>
          <w:cantSplit/>
          <w:trHeight w:val="576"/>
          <w:jc w:val="center"/>
        </w:trPr>
        <w:tc>
          <w:tcPr>
            <w:tcW w:w="542" w:type="pct"/>
            <w:vAlign w:val="center"/>
          </w:tcPr>
          <w:p w14:paraId="42A2C5C5" w14:textId="77777777" w:rsidR="0039632F" w:rsidRPr="003F54B9" w:rsidRDefault="0039632F" w:rsidP="00EC5CFE">
            <w:pPr>
              <w:pStyle w:val="Header"/>
              <w:numPr>
                <w:ilvl w:val="0"/>
                <w:numId w:val="20"/>
              </w:numPr>
              <w:tabs>
                <w:tab w:val="clear" w:pos="4680"/>
                <w:tab w:val="clear" w:pos="9360"/>
              </w:tabs>
              <w:rPr>
                <w:rFonts w:ascii="Arial" w:hAnsi="Arial" w:cs="Arial"/>
                <w:b/>
              </w:rPr>
            </w:pPr>
          </w:p>
        </w:tc>
        <w:tc>
          <w:tcPr>
            <w:tcW w:w="1717" w:type="pct"/>
            <w:vAlign w:val="center"/>
          </w:tcPr>
          <w:p w14:paraId="7989EBAF" w14:textId="77777777" w:rsidR="0039632F" w:rsidRPr="003F54B9" w:rsidRDefault="0039632F" w:rsidP="00973E2E">
            <w:pPr>
              <w:pStyle w:val="Header"/>
              <w:rPr>
                <w:rFonts w:ascii="Arial" w:hAnsi="Arial" w:cs="Arial"/>
                <w:b/>
              </w:rPr>
            </w:pPr>
            <w:r w:rsidRPr="003F54B9">
              <w:rPr>
                <w:rFonts w:ascii="Arial" w:hAnsi="Arial" w:cs="Arial"/>
                <w:b/>
              </w:rPr>
              <w:t>Professional Salaries</w:t>
            </w:r>
          </w:p>
        </w:tc>
        <w:tc>
          <w:tcPr>
            <w:tcW w:w="1393" w:type="pct"/>
          </w:tcPr>
          <w:p w14:paraId="3B237F9A" w14:textId="77777777" w:rsidR="0039632F" w:rsidRPr="003F54B9" w:rsidRDefault="0039632F" w:rsidP="00973E2E">
            <w:pPr>
              <w:pStyle w:val="Header"/>
              <w:rPr>
                <w:rFonts w:ascii="Arial" w:hAnsi="Arial" w:cs="Arial"/>
                <w:b/>
                <w:u w:val="single"/>
              </w:rPr>
            </w:pPr>
          </w:p>
        </w:tc>
        <w:tc>
          <w:tcPr>
            <w:tcW w:w="1347" w:type="pct"/>
            <w:shd w:val="thinDiagCross" w:color="auto" w:fill="auto"/>
          </w:tcPr>
          <w:p w14:paraId="5BE3077E" w14:textId="77777777" w:rsidR="0039632F" w:rsidRPr="003F54B9" w:rsidRDefault="0039632F" w:rsidP="00973E2E">
            <w:pPr>
              <w:pStyle w:val="Header"/>
              <w:rPr>
                <w:rFonts w:ascii="Arial" w:hAnsi="Arial" w:cs="Arial"/>
                <w:b/>
                <w:u w:val="single"/>
              </w:rPr>
            </w:pPr>
          </w:p>
        </w:tc>
      </w:tr>
      <w:tr w:rsidR="0039632F" w:rsidRPr="003F54B9" w14:paraId="6902E8B8" w14:textId="77777777" w:rsidTr="00973E2E">
        <w:trPr>
          <w:cantSplit/>
          <w:trHeight w:val="576"/>
          <w:jc w:val="center"/>
        </w:trPr>
        <w:tc>
          <w:tcPr>
            <w:tcW w:w="542" w:type="pct"/>
            <w:vAlign w:val="center"/>
          </w:tcPr>
          <w:p w14:paraId="275CD540" w14:textId="77777777" w:rsidR="0039632F" w:rsidRPr="003F54B9" w:rsidRDefault="0039632F" w:rsidP="00EC5CFE">
            <w:pPr>
              <w:pStyle w:val="Header"/>
              <w:numPr>
                <w:ilvl w:val="0"/>
                <w:numId w:val="20"/>
              </w:numPr>
              <w:tabs>
                <w:tab w:val="clear" w:pos="4680"/>
                <w:tab w:val="clear" w:pos="9360"/>
              </w:tabs>
              <w:rPr>
                <w:rFonts w:ascii="Arial" w:hAnsi="Arial" w:cs="Arial"/>
                <w:b/>
              </w:rPr>
            </w:pPr>
          </w:p>
        </w:tc>
        <w:tc>
          <w:tcPr>
            <w:tcW w:w="1717" w:type="pct"/>
            <w:vAlign w:val="center"/>
          </w:tcPr>
          <w:p w14:paraId="2F6DBE62" w14:textId="77777777" w:rsidR="0039632F" w:rsidRPr="003F54B9" w:rsidRDefault="0039632F" w:rsidP="00973E2E">
            <w:pPr>
              <w:pStyle w:val="Header"/>
              <w:rPr>
                <w:rFonts w:ascii="Arial" w:hAnsi="Arial" w:cs="Arial"/>
                <w:b/>
              </w:rPr>
            </w:pPr>
            <w:r w:rsidRPr="003F54B9">
              <w:rPr>
                <w:rFonts w:ascii="Arial" w:hAnsi="Arial" w:cs="Arial"/>
                <w:b/>
              </w:rPr>
              <w:t>Support Staff Salaries</w:t>
            </w:r>
          </w:p>
        </w:tc>
        <w:tc>
          <w:tcPr>
            <w:tcW w:w="1393" w:type="pct"/>
          </w:tcPr>
          <w:p w14:paraId="202D900B" w14:textId="77777777" w:rsidR="0039632F" w:rsidRPr="003F54B9" w:rsidRDefault="0039632F" w:rsidP="00973E2E">
            <w:pPr>
              <w:pStyle w:val="Header"/>
              <w:rPr>
                <w:rFonts w:ascii="Arial" w:hAnsi="Arial" w:cs="Arial"/>
                <w:b/>
                <w:u w:val="single"/>
              </w:rPr>
            </w:pPr>
          </w:p>
        </w:tc>
        <w:tc>
          <w:tcPr>
            <w:tcW w:w="1347" w:type="pct"/>
            <w:shd w:val="thinDiagCross" w:color="auto" w:fill="auto"/>
          </w:tcPr>
          <w:p w14:paraId="0EFBB2B1" w14:textId="77777777" w:rsidR="0039632F" w:rsidRPr="003F54B9" w:rsidRDefault="0039632F" w:rsidP="00973E2E">
            <w:pPr>
              <w:pStyle w:val="Header"/>
              <w:rPr>
                <w:rFonts w:ascii="Arial" w:hAnsi="Arial" w:cs="Arial"/>
                <w:b/>
                <w:u w:val="single"/>
              </w:rPr>
            </w:pPr>
          </w:p>
        </w:tc>
      </w:tr>
      <w:tr w:rsidR="0039632F" w:rsidRPr="003F54B9" w14:paraId="36EE3810" w14:textId="77777777" w:rsidTr="00973E2E">
        <w:trPr>
          <w:cantSplit/>
          <w:trHeight w:val="576"/>
          <w:jc w:val="center"/>
        </w:trPr>
        <w:tc>
          <w:tcPr>
            <w:tcW w:w="542" w:type="pct"/>
            <w:vAlign w:val="center"/>
          </w:tcPr>
          <w:p w14:paraId="2FA6D26E" w14:textId="77777777" w:rsidR="0039632F" w:rsidRPr="003F54B9" w:rsidRDefault="0039632F" w:rsidP="00EC5CFE">
            <w:pPr>
              <w:pStyle w:val="Header"/>
              <w:numPr>
                <w:ilvl w:val="0"/>
                <w:numId w:val="20"/>
              </w:numPr>
              <w:tabs>
                <w:tab w:val="clear" w:pos="4680"/>
                <w:tab w:val="clear" w:pos="9360"/>
              </w:tabs>
              <w:rPr>
                <w:rFonts w:ascii="Arial" w:hAnsi="Arial" w:cs="Arial"/>
                <w:b/>
              </w:rPr>
            </w:pPr>
          </w:p>
        </w:tc>
        <w:tc>
          <w:tcPr>
            <w:tcW w:w="1717" w:type="pct"/>
            <w:vAlign w:val="center"/>
          </w:tcPr>
          <w:p w14:paraId="2DE39BE8" w14:textId="77777777" w:rsidR="0039632F" w:rsidRPr="003F54B9" w:rsidRDefault="0039632F" w:rsidP="00973E2E">
            <w:pPr>
              <w:pStyle w:val="Header"/>
              <w:rPr>
                <w:rFonts w:ascii="Arial" w:hAnsi="Arial" w:cs="Arial"/>
                <w:b/>
              </w:rPr>
            </w:pPr>
            <w:r w:rsidRPr="003F54B9">
              <w:rPr>
                <w:rFonts w:ascii="Arial" w:hAnsi="Arial" w:cs="Arial"/>
                <w:b/>
              </w:rPr>
              <w:t>Fringe Benefits</w:t>
            </w:r>
          </w:p>
        </w:tc>
        <w:tc>
          <w:tcPr>
            <w:tcW w:w="1393" w:type="pct"/>
          </w:tcPr>
          <w:p w14:paraId="0FE0D3DF" w14:textId="77777777" w:rsidR="0039632F" w:rsidRPr="003F54B9" w:rsidRDefault="0039632F" w:rsidP="00973E2E">
            <w:pPr>
              <w:pStyle w:val="Header"/>
              <w:rPr>
                <w:rFonts w:ascii="Arial" w:hAnsi="Arial" w:cs="Arial"/>
                <w:b/>
                <w:u w:val="single"/>
              </w:rPr>
            </w:pPr>
          </w:p>
        </w:tc>
        <w:tc>
          <w:tcPr>
            <w:tcW w:w="1347" w:type="pct"/>
            <w:shd w:val="thinDiagCross" w:color="auto" w:fill="auto"/>
          </w:tcPr>
          <w:p w14:paraId="3F2CDB84" w14:textId="77777777" w:rsidR="0039632F" w:rsidRPr="003F54B9" w:rsidRDefault="0039632F" w:rsidP="00973E2E">
            <w:pPr>
              <w:pStyle w:val="Header"/>
              <w:rPr>
                <w:rFonts w:ascii="Arial" w:hAnsi="Arial" w:cs="Arial"/>
                <w:b/>
                <w:u w:val="single"/>
              </w:rPr>
            </w:pPr>
          </w:p>
        </w:tc>
      </w:tr>
      <w:tr w:rsidR="0039632F" w:rsidRPr="003F54B9" w14:paraId="23FD4298" w14:textId="77777777" w:rsidTr="00973E2E">
        <w:trPr>
          <w:cantSplit/>
          <w:trHeight w:val="576"/>
          <w:jc w:val="center"/>
        </w:trPr>
        <w:tc>
          <w:tcPr>
            <w:tcW w:w="542" w:type="pct"/>
            <w:vAlign w:val="center"/>
          </w:tcPr>
          <w:p w14:paraId="6BE980DF" w14:textId="77777777" w:rsidR="0039632F" w:rsidRPr="003F54B9" w:rsidRDefault="0039632F" w:rsidP="00EC5CFE">
            <w:pPr>
              <w:pStyle w:val="Header"/>
              <w:numPr>
                <w:ilvl w:val="0"/>
                <w:numId w:val="20"/>
              </w:numPr>
              <w:tabs>
                <w:tab w:val="clear" w:pos="4680"/>
                <w:tab w:val="clear" w:pos="9360"/>
              </w:tabs>
              <w:rPr>
                <w:rFonts w:ascii="Arial" w:hAnsi="Arial" w:cs="Arial"/>
                <w:b/>
              </w:rPr>
            </w:pPr>
          </w:p>
        </w:tc>
        <w:tc>
          <w:tcPr>
            <w:tcW w:w="1717" w:type="pct"/>
            <w:vAlign w:val="center"/>
          </w:tcPr>
          <w:p w14:paraId="7801DAA7" w14:textId="77777777" w:rsidR="0039632F" w:rsidRPr="003F54B9" w:rsidRDefault="0039632F" w:rsidP="00973E2E">
            <w:pPr>
              <w:pStyle w:val="Header"/>
              <w:rPr>
                <w:rFonts w:ascii="Arial" w:hAnsi="Arial" w:cs="Arial"/>
                <w:b/>
              </w:rPr>
            </w:pPr>
            <w:r w:rsidRPr="003F54B9">
              <w:rPr>
                <w:rFonts w:ascii="Arial" w:hAnsi="Arial" w:cs="Arial"/>
                <w:b/>
              </w:rPr>
              <w:t>Indirect Costs</w:t>
            </w:r>
          </w:p>
        </w:tc>
        <w:tc>
          <w:tcPr>
            <w:tcW w:w="1393" w:type="pct"/>
          </w:tcPr>
          <w:p w14:paraId="7A2E2B61" w14:textId="77777777" w:rsidR="0039632F" w:rsidRPr="003F54B9" w:rsidRDefault="0039632F" w:rsidP="00973E2E">
            <w:pPr>
              <w:pStyle w:val="Header"/>
              <w:rPr>
                <w:rFonts w:ascii="Arial" w:hAnsi="Arial" w:cs="Arial"/>
                <w:b/>
                <w:u w:val="single"/>
              </w:rPr>
            </w:pPr>
          </w:p>
        </w:tc>
        <w:tc>
          <w:tcPr>
            <w:tcW w:w="1347" w:type="pct"/>
            <w:shd w:val="thinDiagCross" w:color="auto" w:fill="auto"/>
          </w:tcPr>
          <w:p w14:paraId="58432C09" w14:textId="77777777" w:rsidR="0039632F" w:rsidRPr="003F54B9" w:rsidRDefault="0039632F" w:rsidP="00973E2E">
            <w:pPr>
              <w:pStyle w:val="Header"/>
              <w:rPr>
                <w:rFonts w:ascii="Arial" w:hAnsi="Arial" w:cs="Arial"/>
                <w:b/>
                <w:u w:val="single"/>
              </w:rPr>
            </w:pPr>
          </w:p>
        </w:tc>
      </w:tr>
      <w:tr w:rsidR="0039632F" w:rsidRPr="003F54B9" w14:paraId="463D159A" w14:textId="77777777" w:rsidTr="00973E2E">
        <w:trPr>
          <w:cantSplit/>
          <w:trHeight w:val="576"/>
          <w:jc w:val="center"/>
        </w:trPr>
        <w:tc>
          <w:tcPr>
            <w:tcW w:w="542" w:type="pct"/>
            <w:vAlign w:val="center"/>
          </w:tcPr>
          <w:p w14:paraId="45F07538" w14:textId="77777777" w:rsidR="0039632F" w:rsidRPr="003F54B9" w:rsidRDefault="0039632F" w:rsidP="00EC5CFE">
            <w:pPr>
              <w:pStyle w:val="Header"/>
              <w:numPr>
                <w:ilvl w:val="0"/>
                <w:numId w:val="20"/>
              </w:numPr>
              <w:tabs>
                <w:tab w:val="clear" w:pos="4680"/>
                <w:tab w:val="clear" w:pos="9360"/>
              </w:tabs>
              <w:rPr>
                <w:rFonts w:ascii="Arial" w:hAnsi="Arial" w:cs="Arial"/>
                <w:b/>
              </w:rPr>
            </w:pPr>
          </w:p>
        </w:tc>
        <w:tc>
          <w:tcPr>
            <w:tcW w:w="1717" w:type="pct"/>
            <w:vAlign w:val="center"/>
          </w:tcPr>
          <w:p w14:paraId="34CDC16E" w14:textId="77777777" w:rsidR="0039632F" w:rsidRPr="003F54B9" w:rsidRDefault="0039632F" w:rsidP="00973E2E">
            <w:pPr>
              <w:pStyle w:val="Header"/>
              <w:rPr>
                <w:rFonts w:ascii="Arial" w:hAnsi="Arial" w:cs="Arial"/>
                <w:b/>
              </w:rPr>
            </w:pPr>
            <w:r w:rsidRPr="003F54B9">
              <w:rPr>
                <w:rFonts w:ascii="Arial" w:hAnsi="Arial" w:cs="Arial"/>
                <w:b/>
              </w:rPr>
              <w:t>Rent/Lease/Utilities*</w:t>
            </w:r>
          </w:p>
        </w:tc>
        <w:tc>
          <w:tcPr>
            <w:tcW w:w="1393" w:type="pct"/>
          </w:tcPr>
          <w:p w14:paraId="54827BDE" w14:textId="77777777" w:rsidR="0039632F" w:rsidRPr="003F54B9" w:rsidRDefault="0039632F" w:rsidP="00973E2E">
            <w:pPr>
              <w:pStyle w:val="Header"/>
              <w:rPr>
                <w:rFonts w:ascii="Arial" w:hAnsi="Arial" w:cs="Arial"/>
                <w:b/>
                <w:u w:val="single"/>
              </w:rPr>
            </w:pPr>
          </w:p>
        </w:tc>
        <w:tc>
          <w:tcPr>
            <w:tcW w:w="1347" w:type="pct"/>
            <w:shd w:val="thinDiagCross" w:color="auto" w:fill="auto"/>
          </w:tcPr>
          <w:p w14:paraId="2CD6C47F" w14:textId="77777777" w:rsidR="0039632F" w:rsidRPr="003F54B9" w:rsidRDefault="0039632F" w:rsidP="00973E2E">
            <w:pPr>
              <w:pStyle w:val="Header"/>
              <w:rPr>
                <w:rFonts w:ascii="Arial" w:hAnsi="Arial" w:cs="Arial"/>
                <w:b/>
                <w:u w:val="single"/>
              </w:rPr>
            </w:pPr>
          </w:p>
        </w:tc>
      </w:tr>
      <w:tr w:rsidR="0039632F" w:rsidRPr="003F54B9" w14:paraId="3FF996EB" w14:textId="77777777" w:rsidTr="00973E2E">
        <w:trPr>
          <w:cantSplit/>
          <w:trHeight w:val="576"/>
          <w:jc w:val="center"/>
        </w:trPr>
        <w:tc>
          <w:tcPr>
            <w:tcW w:w="542" w:type="pct"/>
            <w:vAlign w:val="center"/>
          </w:tcPr>
          <w:p w14:paraId="30728A24" w14:textId="77777777" w:rsidR="0039632F" w:rsidRPr="003F54B9" w:rsidRDefault="0039632F" w:rsidP="00EC5CFE">
            <w:pPr>
              <w:pStyle w:val="Header"/>
              <w:numPr>
                <w:ilvl w:val="0"/>
                <w:numId w:val="20"/>
              </w:numPr>
              <w:tabs>
                <w:tab w:val="clear" w:pos="4680"/>
                <w:tab w:val="clear" w:pos="9360"/>
              </w:tabs>
              <w:rPr>
                <w:rFonts w:ascii="Arial" w:hAnsi="Arial" w:cs="Arial"/>
                <w:b/>
              </w:rPr>
            </w:pPr>
          </w:p>
        </w:tc>
        <w:tc>
          <w:tcPr>
            <w:tcW w:w="1717" w:type="pct"/>
            <w:vAlign w:val="center"/>
          </w:tcPr>
          <w:p w14:paraId="352A4EB6" w14:textId="77777777" w:rsidR="0039632F" w:rsidRPr="003F54B9" w:rsidRDefault="0039632F" w:rsidP="00973E2E">
            <w:pPr>
              <w:pStyle w:val="Header"/>
              <w:rPr>
                <w:rFonts w:ascii="Arial" w:hAnsi="Arial" w:cs="Arial"/>
                <w:b/>
              </w:rPr>
            </w:pPr>
            <w:r w:rsidRPr="003F54B9">
              <w:rPr>
                <w:rFonts w:ascii="Arial" w:hAnsi="Arial" w:cs="Arial"/>
                <w:b/>
              </w:rPr>
              <w:t>Sum of lines 2, 3 ,4 ,5, and 6</w:t>
            </w:r>
          </w:p>
        </w:tc>
        <w:tc>
          <w:tcPr>
            <w:tcW w:w="1393" w:type="pct"/>
            <w:shd w:val="thinDiagCross" w:color="auto" w:fill="auto"/>
          </w:tcPr>
          <w:p w14:paraId="331A6878" w14:textId="77777777" w:rsidR="0039632F" w:rsidRPr="003F54B9" w:rsidRDefault="0039632F" w:rsidP="00973E2E">
            <w:pPr>
              <w:pStyle w:val="Header"/>
              <w:rPr>
                <w:rFonts w:ascii="Arial" w:hAnsi="Arial" w:cs="Arial"/>
                <w:b/>
                <w:u w:val="single"/>
              </w:rPr>
            </w:pPr>
          </w:p>
        </w:tc>
        <w:tc>
          <w:tcPr>
            <w:tcW w:w="1347" w:type="pct"/>
          </w:tcPr>
          <w:p w14:paraId="1726A0F5" w14:textId="77777777" w:rsidR="0039632F" w:rsidRPr="003F54B9" w:rsidRDefault="0039632F" w:rsidP="00973E2E">
            <w:pPr>
              <w:pStyle w:val="Header"/>
              <w:rPr>
                <w:rFonts w:ascii="Arial" w:hAnsi="Arial" w:cs="Arial"/>
                <w:b/>
                <w:u w:val="single"/>
              </w:rPr>
            </w:pPr>
          </w:p>
        </w:tc>
      </w:tr>
      <w:tr w:rsidR="0039632F" w:rsidRPr="003F54B9" w14:paraId="25FCDF59" w14:textId="77777777" w:rsidTr="00973E2E">
        <w:trPr>
          <w:cantSplit/>
          <w:trHeight w:val="576"/>
          <w:jc w:val="center"/>
        </w:trPr>
        <w:tc>
          <w:tcPr>
            <w:tcW w:w="542" w:type="pct"/>
            <w:vAlign w:val="center"/>
          </w:tcPr>
          <w:p w14:paraId="651F8CE3" w14:textId="77777777" w:rsidR="0039632F" w:rsidRPr="003F54B9" w:rsidRDefault="0039632F" w:rsidP="00EC5CFE">
            <w:pPr>
              <w:pStyle w:val="Header"/>
              <w:numPr>
                <w:ilvl w:val="0"/>
                <w:numId w:val="20"/>
              </w:numPr>
              <w:tabs>
                <w:tab w:val="clear" w:pos="4680"/>
                <w:tab w:val="clear" w:pos="9360"/>
              </w:tabs>
              <w:rPr>
                <w:rFonts w:ascii="Arial" w:hAnsi="Arial" w:cs="Arial"/>
                <w:b/>
              </w:rPr>
            </w:pPr>
          </w:p>
        </w:tc>
        <w:tc>
          <w:tcPr>
            <w:tcW w:w="1717" w:type="pct"/>
            <w:vAlign w:val="center"/>
          </w:tcPr>
          <w:p w14:paraId="066CC04D" w14:textId="77777777" w:rsidR="0039632F" w:rsidRPr="003F54B9" w:rsidRDefault="0039632F" w:rsidP="00973E2E">
            <w:pPr>
              <w:pStyle w:val="Header"/>
              <w:rPr>
                <w:rFonts w:ascii="Arial" w:hAnsi="Arial" w:cs="Arial"/>
                <w:b/>
              </w:rPr>
            </w:pPr>
            <w:r w:rsidRPr="003F54B9">
              <w:rPr>
                <w:rFonts w:ascii="Arial" w:hAnsi="Arial" w:cs="Arial"/>
                <w:b/>
              </w:rPr>
              <w:t>Line 1 minus Line 7</w:t>
            </w:r>
          </w:p>
        </w:tc>
        <w:tc>
          <w:tcPr>
            <w:tcW w:w="1393" w:type="pct"/>
            <w:shd w:val="thinDiagCross" w:color="auto" w:fill="auto"/>
          </w:tcPr>
          <w:p w14:paraId="151A09AA" w14:textId="77777777" w:rsidR="0039632F" w:rsidRPr="003F54B9" w:rsidRDefault="0039632F" w:rsidP="00973E2E">
            <w:pPr>
              <w:pStyle w:val="Header"/>
              <w:rPr>
                <w:rFonts w:ascii="Arial" w:hAnsi="Arial" w:cs="Arial"/>
                <w:b/>
                <w:u w:val="single"/>
              </w:rPr>
            </w:pPr>
          </w:p>
        </w:tc>
        <w:tc>
          <w:tcPr>
            <w:tcW w:w="1347" w:type="pct"/>
          </w:tcPr>
          <w:p w14:paraId="22F1815F" w14:textId="77777777" w:rsidR="0039632F" w:rsidRPr="003F54B9" w:rsidRDefault="0039632F" w:rsidP="00973E2E">
            <w:pPr>
              <w:pStyle w:val="Header"/>
              <w:rPr>
                <w:rFonts w:ascii="Arial" w:hAnsi="Arial" w:cs="Arial"/>
                <w:b/>
                <w:u w:val="single"/>
              </w:rPr>
            </w:pPr>
          </w:p>
        </w:tc>
      </w:tr>
      <w:tr w:rsidR="0039632F" w:rsidRPr="003F54B9" w14:paraId="66506316" w14:textId="77777777" w:rsidTr="00973E2E">
        <w:trPr>
          <w:cantSplit/>
          <w:trHeight w:val="576"/>
          <w:jc w:val="center"/>
        </w:trPr>
        <w:tc>
          <w:tcPr>
            <w:tcW w:w="542" w:type="pct"/>
            <w:vAlign w:val="center"/>
          </w:tcPr>
          <w:p w14:paraId="711117E5" w14:textId="77777777" w:rsidR="0039632F" w:rsidRPr="003F54B9" w:rsidRDefault="0039632F" w:rsidP="00EC5CFE">
            <w:pPr>
              <w:pStyle w:val="Header"/>
              <w:numPr>
                <w:ilvl w:val="0"/>
                <w:numId w:val="20"/>
              </w:numPr>
              <w:tabs>
                <w:tab w:val="clear" w:pos="4680"/>
                <w:tab w:val="clear" w:pos="9360"/>
              </w:tabs>
              <w:rPr>
                <w:rFonts w:ascii="Arial" w:hAnsi="Arial" w:cs="Arial"/>
                <w:b/>
              </w:rPr>
            </w:pPr>
          </w:p>
        </w:tc>
        <w:tc>
          <w:tcPr>
            <w:tcW w:w="1717" w:type="pct"/>
            <w:vAlign w:val="center"/>
          </w:tcPr>
          <w:p w14:paraId="37CE9FBB" w14:textId="77777777" w:rsidR="0039632F" w:rsidRPr="003F54B9" w:rsidRDefault="0039632F" w:rsidP="00973E2E">
            <w:pPr>
              <w:pStyle w:val="Header"/>
              <w:rPr>
                <w:rFonts w:ascii="Arial" w:hAnsi="Arial" w:cs="Arial"/>
                <w:b/>
              </w:rPr>
            </w:pPr>
            <w:r w:rsidRPr="003F54B9">
              <w:rPr>
                <w:rFonts w:ascii="Arial" w:hAnsi="Arial" w:cs="Arial"/>
                <w:b/>
              </w:rPr>
              <w:t>M/WBE Goal percentage (30%)</w:t>
            </w:r>
          </w:p>
        </w:tc>
        <w:tc>
          <w:tcPr>
            <w:tcW w:w="1393" w:type="pct"/>
            <w:shd w:val="thinDiagCross" w:color="auto" w:fill="auto"/>
          </w:tcPr>
          <w:p w14:paraId="0CD2A65F" w14:textId="77777777" w:rsidR="0039632F" w:rsidRPr="003F54B9" w:rsidRDefault="0039632F" w:rsidP="00973E2E">
            <w:pPr>
              <w:pStyle w:val="Header"/>
              <w:rPr>
                <w:rFonts w:ascii="Arial" w:hAnsi="Arial" w:cs="Arial"/>
                <w:b/>
                <w:u w:val="single"/>
              </w:rPr>
            </w:pPr>
          </w:p>
        </w:tc>
        <w:tc>
          <w:tcPr>
            <w:tcW w:w="1347" w:type="pct"/>
          </w:tcPr>
          <w:p w14:paraId="08455166" w14:textId="77777777" w:rsidR="0039632F" w:rsidRPr="003F54B9" w:rsidRDefault="0039632F" w:rsidP="00973E2E">
            <w:pPr>
              <w:pStyle w:val="Header"/>
              <w:rPr>
                <w:rFonts w:ascii="Arial" w:hAnsi="Arial" w:cs="Arial"/>
                <w:b/>
              </w:rPr>
            </w:pPr>
            <w:r w:rsidRPr="003F54B9">
              <w:rPr>
                <w:rFonts w:ascii="Arial" w:hAnsi="Arial" w:cs="Arial"/>
                <w:b/>
              </w:rPr>
              <w:t>0.30</w:t>
            </w:r>
          </w:p>
        </w:tc>
      </w:tr>
      <w:tr w:rsidR="0039632F" w:rsidRPr="003F54B9" w14:paraId="13630DF6" w14:textId="77777777" w:rsidTr="00973E2E">
        <w:trPr>
          <w:cantSplit/>
          <w:trHeight w:val="576"/>
          <w:jc w:val="center"/>
        </w:trPr>
        <w:tc>
          <w:tcPr>
            <w:tcW w:w="542" w:type="pct"/>
            <w:vAlign w:val="center"/>
          </w:tcPr>
          <w:p w14:paraId="34F62333" w14:textId="77777777" w:rsidR="0039632F" w:rsidRPr="003F54B9" w:rsidRDefault="0039632F" w:rsidP="00EC5CFE">
            <w:pPr>
              <w:pStyle w:val="Header"/>
              <w:numPr>
                <w:ilvl w:val="0"/>
                <w:numId w:val="20"/>
              </w:numPr>
              <w:tabs>
                <w:tab w:val="clear" w:pos="4680"/>
                <w:tab w:val="clear" w:pos="9360"/>
              </w:tabs>
              <w:rPr>
                <w:rFonts w:ascii="Arial" w:hAnsi="Arial" w:cs="Arial"/>
                <w:b/>
              </w:rPr>
            </w:pPr>
          </w:p>
        </w:tc>
        <w:tc>
          <w:tcPr>
            <w:tcW w:w="1717" w:type="pct"/>
            <w:vAlign w:val="center"/>
          </w:tcPr>
          <w:p w14:paraId="61B13E0E" w14:textId="77777777" w:rsidR="0039632F" w:rsidRPr="003F54B9" w:rsidRDefault="0039632F" w:rsidP="00973E2E">
            <w:pPr>
              <w:pStyle w:val="Header"/>
              <w:rPr>
                <w:rFonts w:ascii="Arial" w:hAnsi="Arial" w:cs="Arial"/>
                <w:b/>
              </w:rPr>
            </w:pPr>
            <w:r w:rsidRPr="003F54B9">
              <w:rPr>
                <w:rFonts w:ascii="Arial" w:hAnsi="Arial" w:cs="Arial"/>
                <w:b/>
              </w:rPr>
              <w:t>Line 8 multiplied by Line 9 = MWBE goal amount</w:t>
            </w:r>
          </w:p>
        </w:tc>
        <w:tc>
          <w:tcPr>
            <w:tcW w:w="1393" w:type="pct"/>
            <w:shd w:val="thinDiagCross" w:color="auto" w:fill="auto"/>
          </w:tcPr>
          <w:p w14:paraId="67A699D1" w14:textId="77777777" w:rsidR="0039632F" w:rsidRPr="003F54B9" w:rsidRDefault="0039632F" w:rsidP="00973E2E">
            <w:pPr>
              <w:pStyle w:val="Header"/>
              <w:rPr>
                <w:rFonts w:ascii="Arial" w:hAnsi="Arial" w:cs="Arial"/>
                <w:b/>
                <w:u w:val="single"/>
              </w:rPr>
            </w:pPr>
          </w:p>
        </w:tc>
        <w:tc>
          <w:tcPr>
            <w:tcW w:w="1347" w:type="pct"/>
          </w:tcPr>
          <w:p w14:paraId="7D67D4FE" w14:textId="77777777" w:rsidR="0039632F" w:rsidRPr="003F54B9" w:rsidRDefault="0039632F" w:rsidP="00973E2E">
            <w:pPr>
              <w:pStyle w:val="Header"/>
              <w:rPr>
                <w:rFonts w:ascii="Arial" w:hAnsi="Arial" w:cs="Arial"/>
                <w:b/>
                <w:u w:val="single"/>
              </w:rPr>
            </w:pPr>
          </w:p>
        </w:tc>
      </w:tr>
    </w:tbl>
    <w:p w14:paraId="5A1B493E" w14:textId="77777777" w:rsidR="0039632F" w:rsidRPr="00441895" w:rsidRDefault="0039632F" w:rsidP="0039632F">
      <w:pPr>
        <w:ind w:left="720"/>
        <w:rPr>
          <w:rFonts w:ascii="Arial" w:hAnsi="Arial" w:cs="Arial"/>
        </w:rPr>
      </w:pPr>
      <w:r w:rsidRPr="00441895">
        <w:rPr>
          <w:rFonts w:ascii="Arial" w:hAnsi="Arial" w:cs="Arial"/>
        </w:rPr>
        <w:t>*If not included in #5</w:t>
      </w:r>
    </w:p>
    <w:p w14:paraId="63D5B62C" w14:textId="77777777" w:rsidR="0039632F" w:rsidRPr="00441895" w:rsidRDefault="0039632F" w:rsidP="0039632F">
      <w:pPr>
        <w:rPr>
          <w:rFonts w:ascii="Arial" w:hAnsi="Arial" w:cs="Arial"/>
          <w:b/>
        </w:rPr>
      </w:pPr>
      <w:r w:rsidRPr="00441895">
        <w:rPr>
          <w:rFonts w:ascii="Arial" w:hAnsi="Arial" w:cs="Arial"/>
          <w:b/>
        </w:rPr>
        <w:br w:type="page"/>
      </w:r>
    </w:p>
    <w:p w14:paraId="18BAB058" w14:textId="77777777" w:rsidR="0039632F" w:rsidRPr="003F54B9" w:rsidRDefault="0039632F" w:rsidP="0039632F">
      <w:pPr>
        <w:rPr>
          <w:rFonts w:ascii="Arial" w:hAnsi="Arial" w:cs="Arial"/>
          <w:b/>
          <w:sz w:val="22"/>
          <w:szCs w:val="22"/>
        </w:rPr>
      </w:pPr>
      <w:r w:rsidRPr="003F54B9">
        <w:rPr>
          <w:rFonts w:ascii="Arial" w:hAnsi="Arial" w:cs="Arial"/>
          <w:b/>
          <w:u w:val="single"/>
        </w:rPr>
        <w:lastRenderedPageBreak/>
        <w:t>M/WBE COVER LETTER</w:t>
      </w:r>
      <w:r w:rsidRPr="003F54B9">
        <w:rPr>
          <w:rFonts w:ascii="Arial" w:hAnsi="Arial" w:cs="Arial"/>
          <w:b/>
        </w:rPr>
        <w:tab/>
        <w:t xml:space="preserve"> </w:t>
      </w:r>
      <w:r w:rsidRPr="003F54B9">
        <w:rPr>
          <w:rFonts w:ascii="Arial" w:hAnsi="Arial" w:cs="Arial"/>
          <w:b/>
          <w:sz w:val="22"/>
          <w:szCs w:val="22"/>
        </w:rPr>
        <w:t>Minority &amp; Women-Owned Business Enterprise Requirements</w:t>
      </w:r>
    </w:p>
    <w:p w14:paraId="4D0BEB32" w14:textId="77777777" w:rsidR="0039632F" w:rsidRPr="003F54B9" w:rsidRDefault="0039632F" w:rsidP="0039632F">
      <w:pPr>
        <w:ind w:right="-729"/>
        <w:rPr>
          <w:rFonts w:ascii="Arial" w:hAnsi="Arial" w:cs="Arial"/>
          <w:b/>
        </w:rPr>
      </w:pPr>
    </w:p>
    <w:p w14:paraId="5D4AC517" w14:textId="77777777" w:rsidR="0039632F" w:rsidRPr="003F54B9" w:rsidRDefault="0039632F" w:rsidP="0039632F">
      <w:pPr>
        <w:ind w:right="-729"/>
        <w:rPr>
          <w:rFonts w:ascii="Arial" w:hAnsi="Arial" w:cs="Arial"/>
          <w:b/>
        </w:rPr>
      </w:pPr>
    </w:p>
    <w:p w14:paraId="1877DAB9" w14:textId="77777777" w:rsidR="0039632F" w:rsidRPr="003F54B9" w:rsidRDefault="0039632F" w:rsidP="0039632F">
      <w:pPr>
        <w:ind w:right="-729"/>
        <w:rPr>
          <w:rFonts w:ascii="Arial" w:hAnsi="Arial" w:cs="Arial"/>
          <w:b/>
        </w:rPr>
      </w:pPr>
      <w:r w:rsidRPr="003F54B9">
        <w:rPr>
          <w:rFonts w:ascii="Arial" w:hAnsi="Arial" w:cs="Arial"/>
          <w:b/>
        </w:rPr>
        <w:t>NAME OF GRANT PROGRAM_______________________________________________</w:t>
      </w:r>
    </w:p>
    <w:p w14:paraId="490EBD1A" w14:textId="77777777" w:rsidR="0039632F" w:rsidRPr="003F54B9" w:rsidRDefault="0039632F" w:rsidP="0039632F">
      <w:pPr>
        <w:ind w:right="-729"/>
        <w:rPr>
          <w:rFonts w:ascii="Arial" w:hAnsi="Arial" w:cs="Arial"/>
          <w:b/>
        </w:rPr>
      </w:pPr>
    </w:p>
    <w:p w14:paraId="55797CBD" w14:textId="77777777" w:rsidR="0039632F" w:rsidRPr="003F54B9" w:rsidRDefault="0039632F" w:rsidP="0039632F">
      <w:pPr>
        <w:ind w:right="-729"/>
        <w:rPr>
          <w:rFonts w:ascii="Arial" w:hAnsi="Arial" w:cs="Arial"/>
          <w:b/>
        </w:rPr>
      </w:pPr>
      <w:r w:rsidRPr="003F54B9">
        <w:rPr>
          <w:rFonts w:ascii="Arial" w:hAnsi="Arial" w:cs="Arial"/>
          <w:b/>
        </w:rPr>
        <w:t>NAME OF APPLICANT______________________________________________________</w:t>
      </w:r>
    </w:p>
    <w:p w14:paraId="30B346E3" w14:textId="77777777" w:rsidR="0039632F" w:rsidRPr="003F54B9" w:rsidRDefault="0039632F" w:rsidP="0039632F">
      <w:pPr>
        <w:ind w:right="-729"/>
        <w:rPr>
          <w:rFonts w:ascii="Arial" w:hAnsi="Arial" w:cs="Arial"/>
          <w:b/>
        </w:rPr>
      </w:pPr>
    </w:p>
    <w:p w14:paraId="68B33F57" w14:textId="77777777" w:rsidR="0039632F" w:rsidRPr="003F54B9" w:rsidRDefault="0039632F" w:rsidP="0039632F">
      <w:pPr>
        <w:ind w:right="-729"/>
        <w:rPr>
          <w:rFonts w:ascii="Arial" w:hAnsi="Arial" w:cs="Arial"/>
          <w:b/>
          <w:sz w:val="20"/>
        </w:rPr>
      </w:pPr>
    </w:p>
    <w:p w14:paraId="3F91D462" w14:textId="77777777" w:rsidR="0039632F" w:rsidRPr="003F54B9" w:rsidRDefault="0039632F" w:rsidP="0039632F">
      <w:pPr>
        <w:ind w:right="-729"/>
        <w:rPr>
          <w:rFonts w:ascii="Arial" w:hAnsi="Arial" w:cs="Arial"/>
        </w:rPr>
      </w:pPr>
      <w:r w:rsidRPr="003F54B9">
        <w:rPr>
          <w:rFonts w:ascii="Arial" w:hAnsi="Arial" w:cs="Arial"/>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that NYSED has assigned M/WBE participation goals to this contract.</w:t>
      </w:r>
    </w:p>
    <w:p w14:paraId="588D7D08" w14:textId="77777777" w:rsidR="0039632F" w:rsidRPr="003F54B9" w:rsidRDefault="0039632F" w:rsidP="0039632F">
      <w:pPr>
        <w:spacing w:after="120"/>
        <w:ind w:right="-1188"/>
        <w:rPr>
          <w:rFonts w:ascii="Arial" w:hAnsi="Arial" w:cs="Arial"/>
        </w:rPr>
      </w:pPr>
      <w:r w:rsidRPr="003F54B9">
        <w:rPr>
          <w:rFonts w:ascii="Arial" w:hAnsi="Arial" w:cs="Arial"/>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4702760B" w14:textId="77777777" w:rsidR="0039632F" w:rsidRPr="003F54B9" w:rsidRDefault="0039632F" w:rsidP="0039632F">
      <w:pPr>
        <w:spacing w:after="120"/>
        <w:ind w:right="-1188"/>
        <w:rPr>
          <w:rFonts w:ascii="Arial" w:hAnsi="Arial" w:cs="Arial"/>
        </w:rPr>
      </w:pPr>
      <w:r w:rsidRPr="003F54B9">
        <w:rPr>
          <w:rFonts w:ascii="Arial" w:hAnsi="Arial" w:cs="Arial"/>
          <w:b/>
          <w:bCs/>
        </w:rPr>
        <w:sym w:font="Wingdings" w:char="F0A8"/>
      </w:r>
      <w:r w:rsidRPr="003F54B9">
        <w:rPr>
          <w:rFonts w:ascii="Arial" w:hAnsi="Arial" w:cs="Arial"/>
          <w:b/>
          <w:bCs/>
        </w:rPr>
        <w:tab/>
      </w:r>
      <w:r w:rsidRPr="003F54B9">
        <w:rPr>
          <w:rFonts w:ascii="Arial" w:hAnsi="Arial" w:cs="Arial"/>
        </w:rPr>
        <w:t>Full Participation – No Request for Waiver (PREFERRED)</w:t>
      </w:r>
    </w:p>
    <w:p w14:paraId="4477718B" w14:textId="77777777" w:rsidR="0039632F" w:rsidRPr="003F54B9" w:rsidRDefault="0039632F" w:rsidP="0039632F">
      <w:pPr>
        <w:spacing w:after="120"/>
        <w:ind w:right="-1188"/>
        <w:rPr>
          <w:rFonts w:ascii="Arial" w:hAnsi="Arial" w:cs="Arial"/>
        </w:rPr>
      </w:pPr>
      <w:r w:rsidRPr="003F54B9">
        <w:rPr>
          <w:rFonts w:ascii="Arial" w:hAnsi="Arial" w:cs="Arial"/>
          <w:b/>
          <w:bCs/>
        </w:rPr>
        <w:sym w:font="Wingdings" w:char="F0A8"/>
      </w:r>
      <w:r w:rsidRPr="003F54B9">
        <w:rPr>
          <w:rFonts w:ascii="Arial" w:hAnsi="Arial" w:cs="Arial"/>
        </w:rPr>
        <w:tab/>
        <w:t>Partial Participation – Partial Request for Waiver</w:t>
      </w:r>
    </w:p>
    <w:p w14:paraId="354BAA67" w14:textId="77777777" w:rsidR="0039632F" w:rsidRPr="003F54B9" w:rsidRDefault="0039632F" w:rsidP="0039632F">
      <w:pPr>
        <w:ind w:right="-729"/>
        <w:rPr>
          <w:rFonts w:ascii="Arial" w:hAnsi="Arial" w:cs="Arial"/>
        </w:rPr>
      </w:pPr>
      <w:r w:rsidRPr="003F54B9">
        <w:rPr>
          <w:rFonts w:ascii="Arial" w:hAnsi="Arial" w:cs="Arial"/>
          <w:b/>
          <w:bCs/>
        </w:rPr>
        <w:sym w:font="Wingdings" w:char="F0A8"/>
      </w:r>
      <w:r w:rsidRPr="003F54B9">
        <w:rPr>
          <w:rFonts w:ascii="Arial" w:hAnsi="Arial" w:cs="Arial"/>
        </w:rPr>
        <w:tab/>
        <w:t>No Participation – Request for Complete Waiver</w:t>
      </w:r>
    </w:p>
    <w:p w14:paraId="32D50125" w14:textId="77777777" w:rsidR="0039632F" w:rsidRPr="003F54B9" w:rsidRDefault="0039632F" w:rsidP="0039632F">
      <w:pPr>
        <w:ind w:right="-729"/>
        <w:rPr>
          <w:rFonts w:ascii="Arial" w:hAnsi="Arial" w:cs="Arial"/>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9632F" w:rsidRPr="003F54B9" w14:paraId="12387AC5" w14:textId="77777777" w:rsidTr="00973E2E">
        <w:trPr>
          <w:trHeight w:val="503"/>
        </w:trPr>
        <w:tc>
          <w:tcPr>
            <w:tcW w:w="5000" w:type="pct"/>
            <w:shd w:val="clear" w:color="auto" w:fill="auto"/>
          </w:tcPr>
          <w:p w14:paraId="3099A61C" w14:textId="77777777" w:rsidR="0039632F" w:rsidRPr="003F54B9" w:rsidRDefault="0039632F" w:rsidP="00973E2E">
            <w:pPr>
              <w:ind w:right="-729"/>
              <w:rPr>
                <w:rFonts w:ascii="Arial" w:hAnsi="Arial" w:cs="Arial"/>
              </w:rPr>
            </w:pPr>
            <w:r w:rsidRPr="003F54B9">
              <w:rPr>
                <w:rFonts w:ascii="Arial" w:hAnsi="Arial" w:cs="Arial"/>
              </w:rPr>
              <w:t>By my signature on this Cover Letter, I certify that I am authorized to bind the Bidder’s</w:t>
            </w:r>
            <w:r w:rsidRPr="003F54B9">
              <w:rPr>
                <w:rFonts w:ascii="Arial" w:hAnsi="Arial" w:cs="Arial"/>
              </w:rPr>
              <w:br/>
              <w:t>firm contractually.</w:t>
            </w:r>
          </w:p>
          <w:p w14:paraId="11864675" w14:textId="77777777" w:rsidR="0039632F" w:rsidRPr="003F54B9" w:rsidRDefault="0039632F" w:rsidP="00973E2E">
            <w:pPr>
              <w:ind w:right="-729"/>
              <w:rPr>
                <w:rFonts w:ascii="Arial" w:hAnsi="Arial" w:cs="Arial"/>
              </w:rPr>
            </w:pPr>
          </w:p>
          <w:p w14:paraId="6749B883" w14:textId="77777777" w:rsidR="0039632F" w:rsidRPr="003F54B9" w:rsidRDefault="0039632F" w:rsidP="00973E2E">
            <w:pPr>
              <w:ind w:right="-729"/>
              <w:rPr>
                <w:rFonts w:ascii="Arial" w:hAnsi="Arial" w:cs="Arial"/>
                <w:color w:val="FF0000"/>
              </w:rPr>
            </w:pPr>
          </w:p>
        </w:tc>
      </w:tr>
      <w:tr w:rsidR="0039632F" w:rsidRPr="003F54B9" w14:paraId="367B5A3A" w14:textId="77777777" w:rsidTr="00973E2E">
        <w:trPr>
          <w:trHeight w:val="602"/>
        </w:trPr>
        <w:tc>
          <w:tcPr>
            <w:tcW w:w="5000" w:type="pct"/>
            <w:shd w:val="clear" w:color="auto" w:fill="auto"/>
          </w:tcPr>
          <w:p w14:paraId="1BCA90BD" w14:textId="77777777" w:rsidR="0039632F" w:rsidRPr="003F54B9" w:rsidRDefault="0039632F" w:rsidP="00973E2E">
            <w:pPr>
              <w:ind w:right="-729"/>
              <w:rPr>
                <w:rFonts w:ascii="Arial" w:hAnsi="Arial" w:cs="Arial"/>
              </w:rPr>
            </w:pPr>
            <w:r w:rsidRPr="003F54B9">
              <w:rPr>
                <w:rFonts w:ascii="Arial" w:hAnsi="Arial" w:cs="Arial"/>
              </w:rPr>
              <w:t>Typed or Printed Name of Authorized Representative of the Firm</w:t>
            </w:r>
          </w:p>
          <w:p w14:paraId="451F6CD7" w14:textId="77777777" w:rsidR="0039632F" w:rsidRPr="003F54B9" w:rsidRDefault="0039632F" w:rsidP="00973E2E">
            <w:pPr>
              <w:ind w:right="-729"/>
              <w:rPr>
                <w:rFonts w:ascii="Arial" w:hAnsi="Arial" w:cs="Arial"/>
              </w:rPr>
            </w:pPr>
          </w:p>
          <w:p w14:paraId="619F4733" w14:textId="77777777" w:rsidR="0039632F" w:rsidRPr="003F54B9" w:rsidRDefault="0039632F" w:rsidP="00973E2E">
            <w:pPr>
              <w:ind w:right="-729"/>
              <w:rPr>
                <w:rFonts w:ascii="Arial" w:hAnsi="Arial" w:cs="Arial"/>
              </w:rPr>
            </w:pPr>
          </w:p>
        </w:tc>
      </w:tr>
      <w:tr w:rsidR="0039632F" w:rsidRPr="003F54B9" w14:paraId="3524B6FA" w14:textId="77777777" w:rsidTr="00973E2E">
        <w:trPr>
          <w:trHeight w:val="665"/>
        </w:trPr>
        <w:tc>
          <w:tcPr>
            <w:tcW w:w="5000" w:type="pct"/>
            <w:shd w:val="clear" w:color="auto" w:fill="auto"/>
          </w:tcPr>
          <w:p w14:paraId="35412FB9" w14:textId="77777777" w:rsidR="0039632F" w:rsidRPr="003F54B9" w:rsidRDefault="0039632F" w:rsidP="00973E2E">
            <w:pPr>
              <w:ind w:right="-729"/>
              <w:rPr>
                <w:rFonts w:ascii="Arial" w:hAnsi="Arial" w:cs="Arial"/>
              </w:rPr>
            </w:pPr>
            <w:r w:rsidRPr="003F54B9">
              <w:rPr>
                <w:rFonts w:ascii="Arial" w:hAnsi="Arial" w:cs="Arial"/>
              </w:rPr>
              <w:t>Typed or Printed Title/Position of Authorized Representative of the Firm</w:t>
            </w:r>
          </w:p>
          <w:p w14:paraId="20D09F14" w14:textId="77777777" w:rsidR="0039632F" w:rsidRPr="003F54B9" w:rsidRDefault="0039632F" w:rsidP="00973E2E">
            <w:pPr>
              <w:ind w:right="-729"/>
              <w:rPr>
                <w:rFonts w:ascii="Arial" w:hAnsi="Arial" w:cs="Arial"/>
              </w:rPr>
            </w:pPr>
          </w:p>
          <w:p w14:paraId="7E73980E" w14:textId="77777777" w:rsidR="0039632F" w:rsidRPr="003F54B9" w:rsidRDefault="0039632F" w:rsidP="00973E2E">
            <w:pPr>
              <w:ind w:right="-729"/>
              <w:rPr>
                <w:rFonts w:ascii="Arial" w:hAnsi="Arial" w:cs="Arial"/>
              </w:rPr>
            </w:pPr>
          </w:p>
          <w:p w14:paraId="339D5077" w14:textId="77777777" w:rsidR="0039632F" w:rsidRPr="003F54B9" w:rsidRDefault="0039632F" w:rsidP="00973E2E">
            <w:pPr>
              <w:ind w:right="-729"/>
              <w:rPr>
                <w:rFonts w:ascii="Arial" w:hAnsi="Arial" w:cs="Arial"/>
              </w:rPr>
            </w:pPr>
          </w:p>
        </w:tc>
      </w:tr>
      <w:tr w:rsidR="0039632F" w:rsidRPr="003F54B9" w14:paraId="71C9D6C5" w14:textId="77777777" w:rsidTr="00973E2E">
        <w:trPr>
          <w:trHeight w:val="683"/>
        </w:trPr>
        <w:tc>
          <w:tcPr>
            <w:tcW w:w="5000" w:type="pct"/>
            <w:shd w:val="clear" w:color="auto" w:fill="auto"/>
          </w:tcPr>
          <w:p w14:paraId="5C8C752D" w14:textId="77777777" w:rsidR="0039632F" w:rsidRPr="003F54B9" w:rsidRDefault="0039632F" w:rsidP="00973E2E">
            <w:pPr>
              <w:ind w:right="-729"/>
              <w:rPr>
                <w:rFonts w:ascii="Arial" w:hAnsi="Arial" w:cs="Arial"/>
              </w:rPr>
            </w:pPr>
            <w:r w:rsidRPr="003F54B9">
              <w:rPr>
                <w:rFonts w:ascii="Arial" w:hAnsi="Arial" w:cs="Arial"/>
              </w:rPr>
              <w:t>Signature/Date</w:t>
            </w:r>
          </w:p>
          <w:p w14:paraId="13782FD1" w14:textId="77777777" w:rsidR="0039632F" w:rsidRPr="003F54B9" w:rsidRDefault="0039632F" w:rsidP="00973E2E">
            <w:pPr>
              <w:ind w:right="-729"/>
              <w:rPr>
                <w:rFonts w:ascii="Arial" w:hAnsi="Arial" w:cs="Arial"/>
              </w:rPr>
            </w:pPr>
          </w:p>
          <w:p w14:paraId="04CF310F" w14:textId="77777777" w:rsidR="0039632F" w:rsidRPr="003F54B9" w:rsidRDefault="0039632F" w:rsidP="00973E2E">
            <w:pPr>
              <w:ind w:right="-729"/>
              <w:rPr>
                <w:rFonts w:ascii="Arial" w:hAnsi="Arial" w:cs="Arial"/>
              </w:rPr>
            </w:pPr>
          </w:p>
          <w:p w14:paraId="1B99AE8B" w14:textId="77777777" w:rsidR="0039632F" w:rsidRPr="003F54B9" w:rsidRDefault="0039632F" w:rsidP="00973E2E">
            <w:pPr>
              <w:ind w:right="-729"/>
              <w:rPr>
                <w:rFonts w:ascii="Arial" w:hAnsi="Arial" w:cs="Arial"/>
              </w:rPr>
            </w:pPr>
          </w:p>
        </w:tc>
      </w:tr>
    </w:tbl>
    <w:p w14:paraId="67414052" w14:textId="77777777" w:rsidR="0039632F" w:rsidRPr="003F54B9" w:rsidRDefault="0039632F" w:rsidP="0039632F">
      <w:pPr>
        <w:ind w:right="-729"/>
        <w:rPr>
          <w:rFonts w:ascii="Arial" w:hAnsi="Arial" w:cs="Arial"/>
          <w:sz w:val="28"/>
          <w:szCs w:val="28"/>
        </w:rPr>
      </w:pPr>
    </w:p>
    <w:p w14:paraId="4D4D7443" w14:textId="77777777" w:rsidR="0039632F" w:rsidRPr="003F54B9" w:rsidRDefault="0039632F" w:rsidP="0039632F">
      <w:pPr>
        <w:rPr>
          <w:rFonts w:ascii="Arial" w:hAnsi="Arial" w:cs="Arial"/>
          <w:color w:val="000000"/>
        </w:rPr>
        <w:sectPr w:rsidR="0039632F" w:rsidRPr="003F54B9" w:rsidSect="00D76E7F">
          <w:footerReference w:type="even" r:id="rId39"/>
          <w:pgSz w:w="12240" w:h="15840"/>
          <w:pgMar w:top="1440" w:right="1440" w:bottom="1440" w:left="1440" w:header="720" w:footer="720" w:gutter="0"/>
          <w:cols w:space="720"/>
        </w:sectPr>
      </w:pPr>
    </w:p>
    <w:p w14:paraId="2F720C73" w14:textId="77777777" w:rsidR="0039632F" w:rsidRPr="00CE10D0" w:rsidRDefault="0039632F" w:rsidP="0039632F">
      <w:pPr>
        <w:jc w:val="center"/>
        <w:rPr>
          <w:rFonts w:ascii="Arial" w:hAnsi="Arial" w:cs="Arial"/>
          <w:b/>
        </w:rPr>
      </w:pPr>
      <w:r w:rsidRPr="00CE10D0">
        <w:rPr>
          <w:rFonts w:ascii="Arial" w:hAnsi="Arial" w:cs="Arial"/>
          <w:b/>
        </w:rPr>
        <w:lastRenderedPageBreak/>
        <w:t>M/WBE UTILIZATION PLAN</w:t>
      </w:r>
    </w:p>
    <w:p w14:paraId="45547703" w14:textId="77777777" w:rsidR="0039632F" w:rsidRPr="00CE10D0" w:rsidRDefault="0039632F" w:rsidP="0039632F">
      <w:pPr>
        <w:jc w:val="center"/>
        <w:rPr>
          <w:rFonts w:ascii="Arial" w:hAnsi="Arial" w:cs="Arial"/>
          <w:b/>
        </w:rPr>
      </w:pPr>
    </w:p>
    <w:p w14:paraId="546682C2" w14:textId="77777777" w:rsidR="0039632F" w:rsidRPr="00CE10D0" w:rsidRDefault="0039632F" w:rsidP="0039632F">
      <w:pPr>
        <w:spacing w:after="120"/>
        <w:ind w:left="-691"/>
        <w:rPr>
          <w:rFonts w:ascii="Arial" w:hAnsi="Arial" w:cs="Arial"/>
        </w:rPr>
      </w:pPr>
      <w:r w:rsidRPr="00CE10D0">
        <w:rPr>
          <w:rFonts w:ascii="Arial" w:hAnsi="Arial" w:cs="Arial"/>
          <w:b/>
        </w:rPr>
        <w:t xml:space="preserve">INSTRUCTIONS:  </w:t>
      </w:r>
      <w:r w:rsidRPr="00CE10D0">
        <w:rPr>
          <w:rFonts w:ascii="Arial" w:hAnsi="Arial" w:cs="Arial"/>
        </w:rPr>
        <w:t xml:space="preserve">All bidders/applicants submitting responses to this procurement/project must complete this M/WBE Utilization Plan unless requesting a total waiver and submit it as part of their proposal/application.  The plan must contain detailed description of the services to be provided by each Minority and/or Women-Owned Business Enterprise (M/WBE) identified by the bidder/applicant. </w:t>
      </w:r>
    </w:p>
    <w:p w14:paraId="7BB3300E" w14:textId="77777777" w:rsidR="0039632F" w:rsidRPr="00CE10D0" w:rsidRDefault="0039632F" w:rsidP="0039632F">
      <w:pPr>
        <w:ind w:left="-684"/>
        <w:rPr>
          <w:rFonts w:ascii="Arial" w:hAnsi="Arial" w:cs="Arial"/>
        </w:rPr>
      </w:pPr>
      <w:r w:rsidRPr="00CE10D0">
        <w:rPr>
          <w:rFonts w:ascii="Arial" w:hAnsi="Arial" w:cs="Arial"/>
        </w:rPr>
        <w:t>Bidder/Applicant’s Name</w:t>
      </w:r>
      <w:r w:rsidRPr="00CE10D0">
        <w:rPr>
          <w:rFonts w:ascii="Arial" w:hAnsi="Arial" w:cs="Arial"/>
        </w:rPr>
        <w:tab/>
      </w:r>
      <w:r w:rsidRPr="00CE10D0">
        <w:rPr>
          <w:rFonts w:ascii="Arial" w:hAnsi="Arial" w:cs="Arial"/>
        </w:rPr>
        <w:tab/>
        <w:t>________________________________</w:t>
      </w:r>
      <w:r w:rsidRPr="00CE10D0">
        <w:rPr>
          <w:rFonts w:ascii="Arial" w:hAnsi="Arial" w:cs="Arial"/>
        </w:rPr>
        <w:tab/>
      </w:r>
      <w:r w:rsidRPr="00CE10D0">
        <w:rPr>
          <w:rFonts w:ascii="Arial" w:hAnsi="Arial" w:cs="Arial"/>
        </w:rPr>
        <w:tab/>
        <w:t>Telephone/Email:</w:t>
      </w:r>
      <w:r w:rsidRPr="00CE10D0">
        <w:rPr>
          <w:rFonts w:ascii="Arial" w:hAnsi="Arial" w:cs="Arial"/>
        </w:rPr>
        <w:tab/>
      </w:r>
      <w:r w:rsidRPr="00CE10D0">
        <w:rPr>
          <w:rFonts w:ascii="Arial" w:hAnsi="Arial" w:cs="Arial"/>
        </w:rPr>
        <w:tab/>
        <w:t>___________________/_______________________</w:t>
      </w:r>
    </w:p>
    <w:p w14:paraId="2447724A" w14:textId="77777777" w:rsidR="0039632F" w:rsidRPr="00CE10D0" w:rsidRDefault="0039632F" w:rsidP="0039632F">
      <w:pPr>
        <w:ind w:left="-684"/>
        <w:rPr>
          <w:rFonts w:ascii="Arial" w:hAnsi="Arial" w:cs="Arial"/>
        </w:rPr>
      </w:pPr>
    </w:p>
    <w:p w14:paraId="63F83541" w14:textId="77777777" w:rsidR="0039632F" w:rsidRPr="00CE10D0" w:rsidRDefault="0039632F" w:rsidP="0039632F">
      <w:pPr>
        <w:ind w:left="-684"/>
        <w:rPr>
          <w:rFonts w:ascii="Arial" w:hAnsi="Arial" w:cs="Arial"/>
        </w:rPr>
      </w:pPr>
      <w:r w:rsidRPr="00CE10D0">
        <w:rPr>
          <w:rFonts w:ascii="Arial" w:hAnsi="Arial" w:cs="Arial"/>
        </w:rPr>
        <w:t>Address</w:t>
      </w:r>
      <w:r w:rsidRPr="00CE10D0">
        <w:rPr>
          <w:rFonts w:ascii="Arial" w:hAnsi="Arial" w:cs="Arial"/>
        </w:rPr>
        <w:tab/>
      </w:r>
      <w:r w:rsidRPr="00CE10D0">
        <w:rPr>
          <w:rFonts w:ascii="Arial" w:hAnsi="Arial" w:cs="Arial"/>
        </w:rPr>
        <w:tab/>
      </w:r>
      <w:r w:rsidRPr="00CE10D0">
        <w:rPr>
          <w:rFonts w:ascii="Arial" w:hAnsi="Arial" w:cs="Arial"/>
        </w:rPr>
        <w:tab/>
        <w:t>____________________________________</w:t>
      </w:r>
      <w:r w:rsidRPr="00CE10D0">
        <w:rPr>
          <w:rFonts w:ascii="Arial" w:hAnsi="Arial" w:cs="Arial"/>
        </w:rPr>
        <w:tab/>
      </w:r>
      <w:r w:rsidRPr="00CE10D0">
        <w:rPr>
          <w:rFonts w:ascii="Arial" w:hAnsi="Arial" w:cs="Arial"/>
        </w:rPr>
        <w:tab/>
        <w:t>Federal ID No.:</w:t>
      </w:r>
      <w:r w:rsidRPr="00CE10D0">
        <w:rPr>
          <w:rFonts w:ascii="Arial" w:hAnsi="Arial" w:cs="Arial"/>
        </w:rPr>
        <w:tab/>
      </w:r>
      <w:r w:rsidRPr="00CE10D0">
        <w:rPr>
          <w:rFonts w:ascii="Arial" w:hAnsi="Arial" w:cs="Arial"/>
        </w:rPr>
        <w:tab/>
        <w:t>__________________________________________</w:t>
      </w:r>
    </w:p>
    <w:p w14:paraId="441FFD8B" w14:textId="77777777" w:rsidR="0039632F" w:rsidRPr="00CE10D0" w:rsidRDefault="0039632F" w:rsidP="0039632F">
      <w:pPr>
        <w:ind w:left="-684"/>
        <w:rPr>
          <w:rFonts w:ascii="Arial" w:hAnsi="Arial" w:cs="Arial"/>
        </w:rPr>
      </w:pPr>
    </w:p>
    <w:p w14:paraId="1A4E8BCC" w14:textId="77777777" w:rsidR="0039632F" w:rsidRPr="00CE10D0" w:rsidRDefault="0039632F" w:rsidP="0039632F">
      <w:pPr>
        <w:ind w:left="-684"/>
        <w:rPr>
          <w:rFonts w:ascii="Arial" w:hAnsi="Arial" w:cs="Arial"/>
        </w:rPr>
      </w:pPr>
      <w:r w:rsidRPr="00CE10D0">
        <w:rPr>
          <w:rFonts w:ascii="Arial" w:hAnsi="Arial" w:cs="Arial"/>
        </w:rPr>
        <w:t>City, State, ZIP</w:t>
      </w:r>
      <w:r w:rsidRPr="00CE10D0">
        <w:rPr>
          <w:rFonts w:ascii="Arial" w:hAnsi="Arial" w:cs="Arial"/>
        </w:rPr>
        <w:tab/>
      </w:r>
      <w:r w:rsidRPr="00CE10D0">
        <w:rPr>
          <w:rFonts w:ascii="Arial" w:hAnsi="Arial" w:cs="Arial"/>
        </w:rPr>
        <w:tab/>
        <w:t>____________________________________</w:t>
      </w:r>
      <w:r w:rsidRPr="00CE10D0">
        <w:rPr>
          <w:rFonts w:ascii="Arial" w:hAnsi="Arial" w:cs="Arial"/>
        </w:rPr>
        <w:tab/>
      </w:r>
      <w:r w:rsidRPr="00CE10D0">
        <w:rPr>
          <w:rFonts w:ascii="Arial" w:hAnsi="Arial" w:cs="Arial"/>
        </w:rPr>
        <w:tab/>
        <w:t>RFP No.:</w:t>
      </w:r>
      <w:r w:rsidRPr="00CE10D0">
        <w:rPr>
          <w:rFonts w:ascii="Arial" w:hAnsi="Arial" w:cs="Arial"/>
        </w:rPr>
        <w:tab/>
      </w:r>
      <w:r w:rsidRPr="00CE10D0">
        <w:rPr>
          <w:rFonts w:ascii="Arial" w:hAnsi="Arial" w:cs="Arial"/>
        </w:rPr>
        <w:tab/>
      </w:r>
      <w:r w:rsidRPr="00CE10D0">
        <w:rPr>
          <w:rFonts w:ascii="Arial" w:hAnsi="Arial" w:cs="Arial"/>
        </w:rPr>
        <w:tab/>
        <w:t>__________________________________________</w:t>
      </w:r>
    </w:p>
    <w:p w14:paraId="5255E3D4" w14:textId="77777777" w:rsidR="0039632F" w:rsidRPr="00CE10D0" w:rsidRDefault="0039632F" w:rsidP="0039632F">
      <w:pPr>
        <w:ind w:left="-684"/>
        <w:rPr>
          <w:rFonts w:ascii="Arial" w:hAnsi="Arial" w:cs="Arial"/>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39632F" w:rsidRPr="00CE10D0" w14:paraId="00B2742B" w14:textId="77777777" w:rsidTr="00973E2E">
        <w:tc>
          <w:tcPr>
            <w:tcW w:w="1640" w:type="pct"/>
            <w:shd w:val="clear" w:color="auto" w:fill="auto"/>
          </w:tcPr>
          <w:p w14:paraId="44122A3C" w14:textId="77777777" w:rsidR="0039632F" w:rsidRPr="00CE10D0" w:rsidRDefault="0039632F" w:rsidP="00973E2E">
            <w:pPr>
              <w:jc w:val="center"/>
              <w:rPr>
                <w:rFonts w:ascii="Arial" w:hAnsi="Arial" w:cs="Arial"/>
                <w:b/>
              </w:rPr>
            </w:pPr>
            <w:r w:rsidRPr="00CE10D0">
              <w:rPr>
                <w:rFonts w:ascii="Arial" w:hAnsi="Arial" w:cs="Arial"/>
                <w:b/>
              </w:rPr>
              <w:t>Certified M/WBE</w:t>
            </w:r>
          </w:p>
          <w:p w14:paraId="07EB210F" w14:textId="77777777" w:rsidR="0039632F" w:rsidRPr="00CE10D0" w:rsidRDefault="0039632F" w:rsidP="00973E2E">
            <w:pPr>
              <w:rPr>
                <w:rFonts w:ascii="Arial" w:hAnsi="Arial" w:cs="Arial"/>
              </w:rPr>
            </w:pPr>
          </w:p>
        </w:tc>
        <w:tc>
          <w:tcPr>
            <w:tcW w:w="1000" w:type="pct"/>
            <w:shd w:val="clear" w:color="auto" w:fill="auto"/>
          </w:tcPr>
          <w:p w14:paraId="625FE715" w14:textId="77777777" w:rsidR="0039632F" w:rsidRPr="00CE10D0" w:rsidRDefault="0039632F" w:rsidP="00973E2E">
            <w:pPr>
              <w:jc w:val="center"/>
              <w:rPr>
                <w:rFonts w:ascii="Arial" w:hAnsi="Arial" w:cs="Arial"/>
                <w:b/>
              </w:rPr>
            </w:pPr>
            <w:r w:rsidRPr="00CE10D0">
              <w:rPr>
                <w:rFonts w:ascii="Arial" w:hAnsi="Arial" w:cs="Arial"/>
                <w:b/>
              </w:rPr>
              <w:t>Classification</w:t>
            </w:r>
          </w:p>
          <w:p w14:paraId="1430F808" w14:textId="77777777" w:rsidR="0039632F" w:rsidRPr="00CE10D0" w:rsidRDefault="0039632F" w:rsidP="00973E2E">
            <w:pPr>
              <w:jc w:val="center"/>
              <w:rPr>
                <w:rFonts w:ascii="Arial" w:hAnsi="Arial" w:cs="Arial"/>
                <w:b/>
              </w:rPr>
            </w:pPr>
            <w:r w:rsidRPr="00CE10D0">
              <w:rPr>
                <w:rFonts w:ascii="Arial" w:hAnsi="Arial" w:cs="Arial"/>
                <w:b/>
              </w:rPr>
              <w:t>(</w:t>
            </w:r>
            <w:proofErr w:type="gramStart"/>
            <w:r w:rsidRPr="00CE10D0">
              <w:rPr>
                <w:rFonts w:ascii="Arial" w:hAnsi="Arial" w:cs="Arial"/>
                <w:b/>
              </w:rPr>
              <w:t>check</w:t>
            </w:r>
            <w:proofErr w:type="gramEnd"/>
            <w:r w:rsidRPr="00CE10D0">
              <w:rPr>
                <w:rFonts w:ascii="Arial" w:hAnsi="Arial" w:cs="Arial"/>
                <w:b/>
              </w:rPr>
              <w:t xml:space="preserve"> all applicable)</w:t>
            </w:r>
          </w:p>
        </w:tc>
        <w:tc>
          <w:tcPr>
            <w:tcW w:w="1120" w:type="pct"/>
            <w:shd w:val="clear" w:color="auto" w:fill="auto"/>
          </w:tcPr>
          <w:p w14:paraId="35A817DC" w14:textId="77777777" w:rsidR="0039632F" w:rsidRPr="00CE10D0" w:rsidRDefault="0039632F" w:rsidP="00973E2E">
            <w:pPr>
              <w:jc w:val="center"/>
              <w:rPr>
                <w:rFonts w:ascii="Arial" w:hAnsi="Arial" w:cs="Arial"/>
                <w:b/>
              </w:rPr>
            </w:pPr>
            <w:r w:rsidRPr="00CE10D0">
              <w:rPr>
                <w:rFonts w:ascii="Arial" w:hAnsi="Arial" w:cs="Arial"/>
                <w:b/>
              </w:rPr>
              <w:t>Description of Work</w:t>
            </w:r>
          </w:p>
          <w:p w14:paraId="0CA81B4E" w14:textId="77777777" w:rsidR="0039632F" w:rsidRPr="00CE10D0" w:rsidRDefault="0039632F" w:rsidP="00973E2E">
            <w:pPr>
              <w:jc w:val="center"/>
              <w:rPr>
                <w:rFonts w:ascii="Arial" w:hAnsi="Arial" w:cs="Arial"/>
              </w:rPr>
            </w:pPr>
            <w:r w:rsidRPr="00CE10D0">
              <w:rPr>
                <w:rFonts w:ascii="Arial" w:hAnsi="Arial" w:cs="Arial"/>
                <w:b/>
              </w:rPr>
              <w:t>(Subcontracts/Supplies/Services)</w:t>
            </w:r>
          </w:p>
        </w:tc>
        <w:tc>
          <w:tcPr>
            <w:tcW w:w="1240" w:type="pct"/>
            <w:shd w:val="clear" w:color="auto" w:fill="auto"/>
          </w:tcPr>
          <w:p w14:paraId="282C44A5" w14:textId="77777777" w:rsidR="0039632F" w:rsidRPr="00CE10D0" w:rsidRDefault="0039632F" w:rsidP="00973E2E">
            <w:pPr>
              <w:jc w:val="center"/>
              <w:rPr>
                <w:rFonts w:ascii="Arial" w:hAnsi="Arial" w:cs="Arial"/>
                <w:b/>
              </w:rPr>
            </w:pPr>
            <w:r w:rsidRPr="00CE10D0">
              <w:rPr>
                <w:rFonts w:ascii="Arial" w:hAnsi="Arial" w:cs="Arial"/>
                <w:b/>
              </w:rPr>
              <w:t xml:space="preserve">Annual Dollar Value of </w:t>
            </w:r>
          </w:p>
          <w:p w14:paraId="45524874" w14:textId="77777777" w:rsidR="0039632F" w:rsidRPr="00CE10D0" w:rsidRDefault="0039632F" w:rsidP="00973E2E">
            <w:pPr>
              <w:jc w:val="center"/>
              <w:rPr>
                <w:rFonts w:ascii="Arial" w:hAnsi="Arial" w:cs="Arial"/>
                <w:b/>
              </w:rPr>
            </w:pPr>
            <w:r w:rsidRPr="00CE10D0">
              <w:rPr>
                <w:rFonts w:ascii="Arial" w:hAnsi="Arial" w:cs="Arial"/>
                <w:b/>
              </w:rPr>
              <w:t>Subcontracts/Supplies/Services</w:t>
            </w:r>
          </w:p>
        </w:tc>
      </w:tr>
      <w:tr w:rsidR="0039632F" w:rsidRPr="00CE10D0" w14:paraId="151C1B48" w14:textId="77777777" w:rsidTr="00973E2E">
        <w:tc>
          <w:tcPr>
            <w:tcW w:w="1640" w:type="pct"/>
            <w:shd w:val="clear" w:color="auto" w:fill="auto"/>
          </w:tcPr>
          <w:p w14:paraId="591F49EB" w14:textId="77777777" w:rsidR="0039632F" w:rsidRPr="00CE10D0" w:rsidRDefault="0039632F" w:rsidP="00973E2E">
            <w:pPr>
              <w:rPr>
                <w:rFonts w:ascii="Arial" w:hAnsi="Arial" w:cs="Arial"/>
              </w:rPr>
            </w:pPr>
          </w:p>
          <w:p w14:paraId="2063B456" w14:textId="77777777" w:rsidR="0039632F" w:rsidRPr="00CE10D0" w:rsidRDefault="0039632F" w:rsidP="00973E2E">
            <w:pPr>
              <w:rPr>
                <w:rFonts w:ascii="Arial" w:hAnsi="Arial" w:cs="Arial"/>
              </w:rPr>
            </w:pPr>
            <w:r w:rsidRPr="00CE10D0">
              <w:rPr>
                <w:rFonts w:ascii="Arial" w:hAnsi="Arial" w:cs="Arial"/>
              </w:rPr>
              <w:t xml:space="preserve">NAME </w:t>
            </w:r>
          </w:p>
          <w:p w14:paraId="2C09FEC4" w14:textId="77777777" w:rsidR="0039632F" w:rsidRPr="00CE10D0" w:rsidRDefault="0039632F" w:rsidP="00973E2E">
            <w:pPr>
              <w:rPr>
                <w:rFonts w:ascii="Arial" w:hAnsi="Arial" w:cs="Arial"/>
              </w:rPr>
            </w:pPr>
          </w:p>
          <w:p w14:paraId="167F6F89" w14:textId="77777777" w:rsidR="0039632F" w:rsidRPr="00CE10D0" w:rsidRDefault="0039632F" w:rsidP="00973E2E">
            <w:pPr>
              <w:rPr>
                <w:rFonts w:ascii="Arial" w:hAnsi="Arial" w:cs="Arial"/>
              </w:rPr>
            </w:pPr>
            <w:r w:rsidRPr="00CE10D0">
              <w:rPr>
                <w:rFonts w:ascii="Arial" w:hAnsi="Arial" w:cs="Arial"/>
              </w:rPr>
              <w:t>ADDRESS</w:t>
            </w:r>
          </w:p>
          <w:p w14:paraId="31E69571" w14:textId="77777777" w:rsidR="0039632F" w:rsidRPr="00CE10D0" w:rsidRDefault="0039632F" w:rsidP="00973E2E">
            <w:pPr>
              <w:rPr>
                <w:rFonts w:ascii="Arial" w:hAnsi="Arial" w:cs="Arial"/>
              </w:rPr>
            </w:pPr>
          </w:p>
          <w:p w14:paraId="75FFCC24" w14:textId="77777777" w:rsidR="0039632F" w:rsidRPr="00CE10D0" w:rsidRDefault="0039632F" w:rsidP="00973E2E">
            <w:pPr>
              <w:rPr>
                <w:rFonts w:ascii="Arial" w:hAnsi="Arial" w:cs="Arial"/>
              </w:rPr>
            </w:pPr>
            <w:r w:rsidRPr="00CE10D0">
              <w:rPr>
                <w:rFonts w:ascii="Arial" w:hAnsi="Arial" w:cs="Arial"/>
              </w:rPr>
              <w:t>CITY, ST, ZIP</w:t>
            </w:r>
          </w:p>
          <w:p w14:paraId="714774D7" w14:textId="77777777" w:rsidR="0039632F" w:rsidRPr="00CE10D0" w:rsidRDefault="0039632F" w:rsidP="00973E2E">
            <w:pPr>
              <w:rPr>
                <w:rFonts w:ascii="Arial" w:hAnsi="Arial" w:cs="Arial"/>
              </w:rPr>
            </w:pPr>
          </w:p>
          <w:p w14:paraId="5D5A4E5F" w14:textId="77777777" w:rsidR="0039632F" w:rsidRPr="00CE10D0" w:rsidRDefault="0039632F" w:rsidP="00973E2E">
            <w:pPr>
              <w:rPr>
                <w:rFonts w:ascii="Arial" w:hAnsi="Arial" w:cs="Arial"/>
              </w:rPr>
            </w:pPr>
            <w:r w:rsidRPr="00CE10D0">
              <w:rPr>
                <w:rFonts w:ascii="Arial" w:hAnsi="Arial" w:cs="Arial"/>
              </w:rPr>
              <w:t>PHONE/E-MAIL</w:t>
            </w:r>
          </w:p>
          <w:p w14:paraId="6C7D6C80" w14:textId="77777777" w:rsidR="0039632F" w:rsidRPr="00CE10D0" w:rsidRDefault="0039632F" w:rsidP="00973E2E">
            <w:pPr>
              <w:rPr>
                <w:rFonts w:ascii="Arial" w:hAnsi="Arial" w:cs="Arial"/>
              </w:rPr>
            </w:pPr>
          </w:p>
          <w:p w14:paraId="22B84A1C" w14:textId="77777777" w:rsidR="0039632F" w:rsidRPr="00CE10D0" w:rsidRDefault="0039632F" w:rsidP="00973E2E">
            <w:pPr>
              <w:rPr>
                <w:rFonts w:ascii="Arial" w:hAnsi="Arial" w:cs="Arial"/>
              </w:rPr>
            </w:pPr>
            <w:r w:rsidRPr="00CE10D0">
              <w:rPr>
                <w:rFonts w:ascii="Arial" w:hAnsi="Arial" w:cs="Arial"/>
              </w:rPr>
              <w:t>FEDERAL ID No.</w:t>
            </w:r>
          </w:p>
        </w:tc>
        <w:tc>
          <w:tcPr>
            <w:tcW w:w="1000" w:type="pct"/>
            <w:shd w:val="clear" w:color="auto" w:fill="auto"/>
          </w:tcPr>
          <w:p w14:paraId="12FFE553" w14:textId="77777777" w:rsidR="0039632F" w:rsidRPr="00CE10D0" w:rsidRDefault="0039632F" w:rsidP="00973E2E">
            <w:pPr>
              <w:jc w:val="center"/>
              <w:rPr>
                <w:rFonts w:ascii="Arial" w:hAnsi="Arial" w:cs="Arial"/>
              </w:rPr>
            </w:pPr>
          </w:p>
          <w:p w14:paraId="7E0D49C3" w14:textId="77777777" w:rsidR="0039632F" w:rsidRPr="00CE10D0" w:rsidRDefault="0039632F" w:rsidP="00973E2E">
            <w:pPr>
              <w:jc w:val="center"/>
              <w:rPr>
                <w:rFonts w:ascii="Arial" w:hAnsi="Arial" w:cs="Arial"/>
              </w:rPr>
            </w:pPr>
            <w:r w:rsidRPr="00CE10D0">
              <w:rPr>
                <w:rFonts w:ascii="Arial" w:hAnsi="Arial" w:cs="Arial"/>
              </w:rPr>
              <w:t>NYS ESD Certified</w:t>
            </w:r>
          </w:p>
          <w:p w14:paraId="5ED3A8E9" w14:textId="77777777" w:rsidR="0039632F" w:rsidRPr="00CE10D0" w:rsidRDefault="0039632F" w:rsidP="00973E2E">
            <w:pPr>
              <w:jc w:val="center"/>
              <w:rPr>
                <w:rFonts w:ascii="Arial" w:hAnsi="Arial" w:cs="Arial"/>
              </w:rPr>
            </w:pPr>
          </w:p>
          <w:p w14:paraId="7903E236" w14:textId="77777777" w:rsidR="0039632F" w:rsidRPr="00CE10D0" w:rsidRDefault="0039632F" w:rsidP="00973E2E">
            <w:pPr>
              <w:jc w:val="center"/>
              <w:rPr>
                <w:rFonts w:ascii="Arial" w:hAnsi="Arial" w:cs="Arial"/>
              </w:rPr>
            </w:pPr>
            <w:r w:rsidRPr="00CE10D0">
              <w:rPr>
                <w:rFonts w:ascii="Arial" w:hAnsi="Arial" w:cs="Arial"/>
              </w:rPr>
              <w:t>MBE ______</w:t>
            </w:r>
          </w:p>
          <w:p w14:paraId="250A1D37" w14:textId="77777777" w:rsidR="0039632F" w:rsidRPr="00CE10D0" w:rsidRDefault="0039632F" w:rsidP="00973E2E">
            <w:pPr>
              <w:jc w:val="center"/>
              <w:rPr>
                <w:rFonts w:ascii="Arial" w:hAnsi="Arial" w:cs="Arial"/>
              </w:rPr>
            </w:pPr>
          </w:p>
          <w:p w14:paraId="100F9A87" w14:textId="77777777" w:rsidR="0039632F" w:rsidRPr="00CE10D0" w:rsidRDefault="0039632F" w:rsidP="00973E2E">
            <w:pPr>
              <w:jc w:val="center"/>
              <w:rPr>
                <w:rFonts w:ascii="Arial" w:hAnsi="Arial" w:cs="Arial"/>
              </w:rPr>
            </w:pPr>
            <w:r w:rsidRPr="00CE10D0">
              <w:rPr>
                <w:rFonts w:ascii="Arial" w:hAnsi="Arial" w:cs="Arial"/>
              </w:rPr>
              <w:t>WBE ______</w:t>
            </w:r>
          </w:p>
          <w:p w14:paraId="41A7F4D3" w14:textId="77777777" w:rsidR="0039632F" w:rsidRPr="00CE10D0" w:rsidRDefault="0039632F" w:rsidP="00973E2E">
            <w:pPr>
              <w:jc w:val="center"/>
              <w:rPr>
                <w:rFonts w:ascii="Arial" w:hAnsi="Arial" w:cs="Arial"/>
              </w:rPr>
            </w:pPr>
          </w:p>
          <w:p w14:paraId="63681CF0" w14:textId="77777777" w:rsidR="0039632F" w:rsidRPr="00CE10D0" w:rsidRDefault="0039632F" w:rsidP="00973E2E">
            <w:pPr>
              <w:jc w:val="center"/>
              <w:rPr>
                <w:rFonts w:ascii="Arial" w:hAnsi="Arial" w:cs="Arial"/>
              </w:rPr>
            </w:pPr>
          </w:p>
        </w:tc>
        <w:tc>
          <w:tcPr>
            <w:tcW w:w="1120" w:type="pct"/>
            <w:shd w:val="clear" w:color="auto" w:fill="auto"/>
          </w:tcPr>
          <w:p w14:paraId="2C2B1EAC" w14:textId="77777777" w:rsidR="0039632F" w:rsidRPr="00CE10D0" w:rsidRDefault="0039632F" w:rsidP="00973E2E">
            <w:pPr>
              <w:rPr>
                <w:rFonts w:ascii="Arial" w:hAnsi="Arial" w:cs="Arial"/>
              </w:rPr>
            </w:pPr>
          </w:p>
        </w:tc>
        <w:tc>
          <w:tcPr>
            <w:tcW w:w="1240" w:type="pct"/>
            <w:shd w:val="clear" w:color="auto" w:fill="auto"/>
            <w:vAlign w:val="center"/>
          </w:tcPr>
          <w:p w14:paraId="0D446D27" w14:textId="77777777" w:rsidR="0039632F" w:rsidRPr="00CE10D0" w:rsidRDefault="0039632F" w:rsidP="00973E2E">
            <w:pPr>
              <w:jc w:val="center"/>
              <w:rPr>
                <w:rFonts w:ascii="Arial" w:hAnsi="Arial" w:cs="Arial"/>
              </w:rPr>
            </w:pPr>
            <w:r w:rsidRPr="00CE10D0">
              <w:rPr>
                <w:rFonts w:ascii="Arial" w:hAnsi="Arial" w:cs="Arial"/>
              </w:rPr>
              <w:t>$ _________________</w:t>
            </w:r>
          </w:p>
        </w:tc>
      </w:tr>
      <w:tr w:rsidR="0039632F" w:rsidRPr="00CE10D0" w14:paraId="7F3DDBE3" w14:textId="77777777" w:rsidTr="00973E2E">
        <w:tc>
          <w:tcPr>
            <w:tcW w:w="1640" w:type="pct"/>
            <w:shd w:val="clear" w:color="auto" w:fill="auto"/>
          </w:tcPr>
          <w:p w14:paraId="724F4FC7" w14:textId="77777777" w:rsidR="0039632F" w:rsidRPr="00CE10D0" w:rsidRDefault="0039632F" w:rsidP="00973E2E">
            <w:pPr>
              <w:rPr>
                <w:rFonts w:ascii="Arial" w:hAnsi="Arial" w:cs="Arial"/>
              </w:rPr>
            </w:pPr>
          </w:p>
          <w:p w14:paraId="67B46F17" w14:textId="77777777" w:rsidR="0039632F" w:rsidRPr="00CE10D0" w:rsidRDefault="0039632F" w:rsidP="00973E2E">
            <w:pPr>
              <w:rPr>
                <w:rFonts w:ascii="Arial" w:hAnsi="Arial" w:cs="Arial"/>
              </w:rPr>
            </w:pPr>
            <w:r w:rsidRPr="00CE10D0">
              <w:rPr>
                <w:rFonts w:ascii="Arial" w:hAnsi="Arial" w:cs="Arial"/>
              </w:rPr>
              <w:t>NAME</w:t>
            </w:r>
          </w:p>
          <w:p w14:paraId="1016B17B" w14:textId="77777777" w:rsidR="0039632F" w:rsidRPr="00CE10D0" w:rsidRDefault="0039632F" w:rsidP="00973E2E">
            <w:pPr>
              <w:rPr>
                <w:rFonts w:ascii="Arial" w:hAnsi="Arial" w:cs="Arial"/>
              </w:rPr>
            </w:pPr>
          </w:p>
          <w:p w14:paraId="51A37348" w14:textId="77777777" w:rsidR="0039632F" w:rsidRPr="00CE10D0" w:rsidRDefault="0039632F" w:rsidP="00973E2E">
            <w:pPr>
              <w:rPr>
                <w:rFonts w:ascii="Arial" w:hAnsi="Arial" w:cs="Arial"/>
              </w:rPr>
            </w:pPr>
            <w:r w:rsidRPr="00CE10D0">
              <w:rPr>
                <w:rFonts w:ascii="Arial" w:hAnsi="Arial" w:cs="Arial"/>
              </w:rPr>
              <w:t>ADDRESS</w:t>
            </w:r>
          </w:p>
          <w:p w14:paraId="068A6275" w14:textId="77777777" w:rsidR="0039632F" w:rsidRPr="00CE10D0" w:rsidRDefault="0039632F" w:rsidP="00973E2E">
            <w:pPr>
              <w:rPr>
                <w:rFonts w:ascii="Arial" w:hAnsi="Arial" w:cs="Arial"/>
              </w:rPr>
            </w:pPr>
          </w:p>
          <w:p w14:paraId="05EFD90E" w14:textId="77777777" w:rsidR="0039632F" w:rsidRPr="00CE10D0" w:rsidRDefault="0039632F" w:rsidP="00973E2E">
            <w:pPr>
              <w:rPr>
                <w:rFonts w:ascii="Arial" w:hAnsi="Arial" w:cs="Arial"/>
              </w:rPr>
            </w:pPr>
            <w:r w:rsidRPr="00CE10D0">
              <w:rPr>
                <w:rFonts w:ascii="Arial" w:hAnsi="Arial" w:cs="Arial"/>
              </w:rPr>
              <w:t>CITY, ST, ZIP</w:t>
            </w:r>
          </w:p>
          <w:p w14:paraId="5D66AA8D" w14:textId="77777777" w:rsidR="0039632F" w:rsidRPr="00CE10D0" w:rsidRDefault="0039632F" w:rsidP="00973E2E">
            <w:pPr>
              <w:rPr>
                <w:rFonts w:ascii="Arial" w:hAnsi="Arial" w:cs="Arial"/>
              </w:rPr>
            </w:pPr>
          </w:p>
          <w:p w14:paraId="46A9D377" w14:textId="77777777" w:rsidR="0039632F" w:rsidRPr="00CE10D0" w:rsidRDefault="0039632F" w:rsidP="00973E2E">
            <w:pPr>
              <w:rPr>
                <w:rFonts w:ascii="Arial" w:hAnsi="Arial" w:cs="Arial"/>
              </w:rPr>
            </w:pPr>
            <w:r w:rsidRPr="00CE10D0">
              <w:rPr>
                <w:rFonts w:ascii="Arial" w:hAnsi="Arial" w:cs="Arial"/>
              </w:rPr>
              <w:t>PHONE/E-MAIL</w:t>
            </w:r>
          </w:p>
          <w:p w14:paraId="7C2259D0" w14:textId="77777777" w:rsidR="0039632F" w:rsidRPr="00CE10D0" w:rsidRDefault="0039632F" w:rsidP="00973E2E">
            <w:pPr>
              <w:rPr>
                <w:rFonts w:ascii="Arial" w:hAnsi="Arial" w:cs="Arial"/>
              </w:rPr>
            </w:pPr>
          </w:p>
          <w:p w14:paraId="4CDC7BBF" w14:textId="77777777" w:rsidR="0039632F" w:rsidRPr="00CE10D0" w:rsidRDefault="0039632F" w:rsidP="00973E2E">
            <w:pPr>
              <w:rPr>
                <w:rFonts w:ascii="Arial" w:hAnsi="Arial" w:cs="Arial"/>
              </w:rPr>
            </w:pPr>
            <w:r w:rsidRPr="00CE10D0">
              <w:rPr>
                <w:rFonts w:ascii="Arial" w:hAnsi="Arial" w:cs="Arial"/>
              </w:rPr>
              <w:lastRenderedPageBreak/>
              <w:t>FEDERAL ID No.</w:t>
            </w:r>
          </w:p>
        </w:tc>
        <w:tc>
          <w:tcPr>
            <w:tcW w:w="1000" w:type="pct"/>
            <w:shd w:val="clear" w:color="auto" w:fill="auto"/>
          </w:tcPr>
          <w:p w14:paraId="4184198A" w14:textId="77777777" w:rsidR="0039632F" w:rsidRPr="00CE10D0" w:rsidRDefault="0039632F" w:rsidP="00973E2E">
            <w:pPr>
              <w:jc w:val="center"/>
              <w:rPr>
                <w:rFonts w:ascii="Arial" w:hAnsi="Arial" w:cs="Arial"/>
              </w:rPr>
            </w:pPr>
            <w:r w:rsidRPr="00CE10D0">
              <w:rPr>
                <w:rFonts w:ascii="Arial" w:hAnsi="Arial" w:cs="Arial"/>
              </w:rPr>
              <w:lastRenderedPageBreak/>
              <w:br/>
              <w:t>NYS ESD Certified</w:t>
            </w:r>
          </w:p>
          <w:p w14:paraId="03D4A418" w14:textId="77777777" w:rsidR="0039632F" w:rsidRPr="00CE10D0" w:rsidRDefault="0039632F" w:rsidP="00973E2E">
            <w:pPr>
              <w:jc w:val="center"/>
              <w:rPr>
                <w:rFonts w:ascii="Arial" w:hAnsi="Arial" w:cs="Arial"/>
              </w:rPr>
            </w:pPr>
          </w:p>
          <w:p w14:paraId="0FA7E1D9" w14:textId="77777777" w:rsidR="0039632F" w:rsidRPr="00CE10D0" w:rsidRDefault="0039632F" w:rsidP="00973E2E">
            <w:pPr>
              <w:jc w:val="center"/>
              <w:rPr>
                <w:rFonts w:ascii="Arial" w:hAnsi="Arial" w:cs="Arial"/>
              </w:rPr>
            </w:pPr>
            <w:r w:rsidRPr="00CE10D0">
              <w:rPr>
                <w:rFonts w:ascii="Arial" w:hAnsi="Arial" w:cs="Arial"/>
              </w:rPr>
              <w:t>MBE   ______</w:t>
            </w:r>
          </w:p>
          <w:p w14:paraId="368FECFE" w14:textId="77777777" w:rsidR="0039632F" w:rsidRPr="00CE10D0" w:rsidRDefault="0039632F" w:rsidP="00973E2E">
            <w:pPr>
              <w:jc w:val="center"/>
              <w:rPr>
                <w:rFonts w:ascii="Arial" w:hAnsi="Arial" w:cs="Arial"/>
              </w:rPr>
            </w:pPr>
          </w:p>
          <w:p w14:paraId="4A8397BA" w14:textId="77777777" w:rsidR="0039632F" w:rsidRPr="00CE10D0" w:rsidRDefault="0039632F" w:rsidP="00973E2E">
            <w:pPr>
              <w:jc w:val="center"/>
              <w:rPr>
                <w:rFonts w:ascii="Arial" w:hAnsi="Arial" w:cs="Arial"/>
              </w:rPr>
            </w:pPr>
            <w:r w:rsidRPr="00CE10D0">
              <w:rPr>
                <w:rFonts w:ascii="Arial" w:hAnsi="Arial" w:cs="Arial"/>
              </w:rPr>
              <w:t>WBE  ______</w:t>
            </w:r>
          </w:p>
          <w:p w14:paraId="3560910A" w14:textId="77777777" w:rsidR="0039632F" w:rsidRPr="00CE10D0" w:rsidRDefault="0039632F" w:rsidP="00973E2E">
            <w:pPr>
              <w:jc w:val="center"/>
              <w:rPr>
                <w:rFonts w:ascii="Arial" w:hAnsi="Arial" w:cs="Arial"/>
              </w:rPr>
            </w:pPr>
          </w:p>
          <w:p w14:paraId="54A8F7A3" w14:textId="77777777" w:rsidR="0039632F" w:rsidRPr="00CE10D0" w:rsidRDefault="0039632F" w:rsidP="00973E2E">
            <w:pPr>
              <w:jc w:val="center"/>
              <w:rPr>
                <w:rFonts w:ascii="Arial" w:hAnsi="Arial" w:cs="Arial"/>
              </w:rPr>
            </w:pPr>
          </w:p>
        </w:tc>
        <w:tc>
          <w:tcPr>
            <w:tcW w:w="1120" w:type="pct"/>
            <w:shd w:val="clear" w:color="auto" w:fill="auto"/>
          </w:tcPr>
          <w:p w14:paraId="7130FB3C" w14:textId="77777777" w:rsidR="0039632F" w:rsidRPr="00CE10D0" w:rsidRDefault="0039632F" w:rsidP="00973E2E">
            <w:pPr>
              <w:rPr>
                <w:rFonts w:ascii="Arial" w:hAnsi="Arial" w:cs="Arial"/>
              </w:rPr>
            </w:pPr>
          </w:p>
        </w:tc>
        <w:tc>
          <w:tcPr>
            <w:tcW w:w="1240" w:type="pct"/>
            <w:shd w:val="clear" w:color="auto" w:fill="auto"/>
            <w:vAlign w:val="center"/>
          </w:tcPr>
          <w:p w14:paraId="7F231086" w14:textId="77777777" w:rsidR="0039632F" w:rsidRPr="00CE10D0" w:rsidRDefault="0039632F" w:rsidP="00973E2E">
            <w:pPr>
              <w:jc w:val="center"/>
              <w:rPr>
                <w:rFonts w:ascii="Arial" w:hAnsi="Arial" w:cs="Arial"/>
              </w:rPr>
            </w:pPr>
            <w:r w:rsidRPr="00CE10D0">
              <w:rPr>
                <w:rFonts w:ascii="Arial" w:hAnsi="Arial" w:cs="Arial"/>
              </w:rPr>
              <w:t>$ ________________</w:t>
            </w:r>
          </w:p>
        </w:tc>
      </w:tr>
    </w:tbl>
    <w:p w14:paraId="0329935F" w14:textId="77777777" w:rsidR="0039632F" w:rsidRPr="00CE10D0" w:rsidRDefault="0039632F" w:rsidP="0039632F">
      <w:pPr>
        <w:ind w:left="-684"/>
        <w:rPr>
          <w:rFonts w:ascii="Arial" w:hAnsi="Arial" w:cs="Arial"/>
        </w:rPr>
      </w:pPr>
    </w:p>
    <w:p w14:paraId="6D075962" w14:textId="77777777" w:rsidR="0039632F" w:rsidRPr="00CE10D0" w:rsidRDefault="0039632F" w:rsidP="0039632F">
      <w:pPr>
        <w:ind w:left="-684"/>
        <w:rPr>
          <w:rFonts w:ascii="Arial" w:hAnsi="Arial" w:cs="Arial"/>
        </w:rPr>
      </w:pPr>
    </w:p>
    <w:p w14:paraId="4DFCF572" w14:textId="77777777" w:rsidR="0039632F" w:rsidRPr="00CE10D0" w:rsidRDefault="0039632F" w:rsidP="0039632F">
      <w:pPr>
        <w:ind w:left="-684"/>
        <w:rPr>
          <w:rFonts w:ascii="Arial" w:hAnsi="Arial" w:cs="Arial"/>
        </w:rPr>
      </w:pPr>
      <w:r w:rsidRPr="00CE10D0">
        <w:rPr>
          <w:rFonts w:ascii="Arial" w:hAnsi="Arial" w:cs="Arial"/>
        </w:rPr>
        <w:t>PREPARED BY (Signature) ______________________________________________________________________________</w:t>
      </w:r>
      <w:r w:rsidRPr="00CE10D0">
        <w:rPr>
          <w:rFonts w:ascii="Arial" w:hAnsi="Arial" w:cs="Arial"/>
        </w:rPr>
        <w:tab/>
        <w:t>DATE_________________________________</w:t>
      </w:r>
      <w:r w:rsidRPr="00CE10D0">
        <w:rPr>
          <w:rFonts w:ascii="Arial" w:hAnsi="Arial" w:cs="Arial"/>
        </w:rPr>
        <w:br/>
      </w:r>
    </w:p>
    <w:p w14:paraId="7C60F618" w14:textId="77777777" w:rsidR="0039632F" w:rsidRPr="00CE10D0" w:rsidRDefault="0039632F" w:rsidP="0039632F">
      <w:pPr>
        <w:spacing w:after="120"/>
        <w:ind w:left="-691"/>
        <w:rPr>
          <w:rFonts w:ascii="Arial" w:hAnsi="Arial" w:cs="Arial"/>
          <w:b/>
        </w:rPr>
      </w:pPr>
      <w:r w:rsidRPr="00CE10D0">
        <w:rPr>
          <w:rFonts w:ascii="Arial" w:hAnsi="Arial" w:cs="Arial"/>
          <w:b/>
        </w:rPr>
        <w:t>SUBMISSION OF THIS FORM CONSTITUTES THE BIDDER/APPLICANT’S ACKNOWLEDGEMENT AND AGREEMENT TO COMPLY WITH THE M/WBE REQUIREMENTS SET FORTH UNDER NYS EXECUTIVE LAW, ARTICLE 15-1, 5 NYCRR PART 143 AND THE ABOVE REFERENCE SOLICITATION.  FAILURE TO SUBMIT COMPLETE AND ACCURATE INFORMATION MAY RESULT IN A FINDING OF NONCOMPLIANCE AND/OR PROPOSAL/APPLICATION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39632F" w:rsidRPr="003F54B9" w14:paraId="73B0A6F9" w14:textId="77777777" w:rsidTr="00973E2E">
        <w:trPr>
          <w:trHeight w:val="1565"/>
        </w:trPr>
        <w:tc>
          <w:tcPr>
            <w:tcW w:w="4853" w:type="dxa"/>
            <w:shd w:val="clear" w:color="auto" w:fill="auto"/>
          </w:tcPr>
          <w:p w14:paraId="2ECDF533" w14:textId="77777777" w:rsidR="0039632F" w:rsidRPr="00441895" w:rsidRDefault="0039632F" w:rsidP="00973E2E">
            <w:pPr>
              <w:rPr>
                <w:rFonts w:ascii="Arial" w:hAnsi="Arial" w:cs="Arial"/>
                <w:sz w:val="18"/>
                <w:szCs w:val="18"/>
              </w:rPr>
            </w:pPr>
          </w:p>
          <w:p w14:paraId="2E447062" w14:textId="77777777" w:rsidR="0039632F" w:rsidRPr="00441895" w:rsidRDefault="0039632F" w:rsidP="00973E2E">
            <w:pPr>
              <w:rPr>
                <w:rFonts w:ascii="Arial" w:hAnsi="Arial" w:cs="Arial"/>
                <w:sz w:val="18"/>
                <w:szCs w:val="18"/>
              </w:rPr>
            </w:pPr>
            <w:r w:rsidRPr="00441895">
              <w:rPr>
                <w:rFonts w:ascii="Arial" w:hAnsi="Arial" w:cs="Arial"/>
                <w:sz w:val="18"/>
                <w:szCs w:val="18"/>
              </w:rPr>
              <w:t>REVIEWED BY _______________________ DATE __________</w:t>
            </w:r>
          </w:p>
          <w:p w14:paraId="129824B0" w14:textId="77777777" w:rsidR="0039632F" w:rsidRPr="00441895" w:rsidRDefault="0039632F" w:rsidP="00973E2E">
            <w:pPr>
              <w:rPr>
                <w:rFonts w:ascii="Arial" w:hAnsi="Arial" w:cs="Arial"/>
                <w:sz w:val="18"/>
                <w:szCs w:val="18"/>
              </w:rPr>
            </w:pPr>
          </w:p>
          <w:p w14:paraId="71C4398B" w14:textId="77777777" w:rsidR="0039632F" w:rsidRPr="00441895" w:rsidRDefault="0039632F" w:rsidP="00973E2E">
            <w:pPr>
              <w:rPr>
                <w:rFonts w:ascii="Arial" w:hAnsi="Arial" w:cs="Arial"/>
                <w:sz w:val="18"/>
                <w:szCs w:val="18"/>
              </w:rPr>
            </w:pPr>
            <w:r w:rsidRPr="00441895">
              <w:rPr>
                <w:rFonts w:ascii="Arial" w:hAnsi="Arial" w:cs="Arial"/>
                <w:sz w:val="18"/>
                <w:szCs w:val="18"/>
              </w:rPr>
              <w:t>UTILIZATION PLAN APPROVED   YES/NO   DATE __________</w:t>
            </w:r>
          </w:p>
          <w:p w14:paraId="0FE07FE3" w14:textId="77777777" w:rsidR="0039632F" w:rsidRPr="00441895" w:rsidRDefault="0039632F" w:rsidP="00973E2E">
            <w:pPr>
              <w:rPr>
                <w:rFonts w:ascii="Arial" w:hAnsi="Arial" w:cs="Arial"/>
                <w:sz w:val="18"/>
                <w:szCs w:val="18"/>
              </w:rPr>
            </w:pPr>
          </w:p>
          <w:p w14:paraId="3296DAA4" w14:textId="77777777" w:rsidR="0039632F" w:rsidRPr="00441895" w:rsidRDefault="0039632F" w:rsidP="00973E2E">
            <w:pPr>
              <w:rPr>
                <w:rFonts w:ascii="Arial" w:hAnsi="Arial" w:cs="Arial"/>
                <w:sz w:val="18"/>
                <w:szCs w:val="18"/>
              </w:rPr>
            </w:pPr>
            <w:r w:rsidRPr="00441895">
              <w:rPr>
                <w:rFonts w:ascii="Arial" w:hAnsi="Arial" w:cs="Arial"/>
                <w:sz w:val="18"/>
                <w:szCs w:val="18"/>
              </w:rPr>
              <w:t>NOTICE OF DEFICIENCY ISSUED YES/NO   DATE __________</w:t>
            </w:r>
          </w:p>
          <w:p w14:paraId="604EA1BD" w14:textId="77777777" w:rsidR="0039632F" w:rsidRPr="00441895" w:rsidRDefault="0039632F" w:rsidP="00973E2E">
            <w:pPr>
              <w:rPr>
                <w:rFonts w:ascii="Arial" w:hAnsi="Arial" w:cs="Arial"/>
                <w:sz w:val="18"/>
                <w:szCs w:val="18"/>
              </w:rPr>
            </w:pPr>
          </w:p>
          <w:p w14:paraId="439FB989" w14:textId="77777777" w:rsidR="0039632F" w:rsidRPr="00441895" w:rsidRDefault="0039632F" w:rsidP="00973E2E">
            <w:pPr>
              <w:rPr>
                <w:rFonts w:ascii="Arial" w:hAnsi="Arial" w:cs="Arial"/>
                <w:sz w:val="18"/>
                <w:szCs w:val="18"/>
              </w:rPr>
            </w:pPr>
            <w:r w:rsidRPr="00441895">
              <w:rPr>
                <w:rFonts w:ascii="Arial" w:hAnsi="Arial" w:cs="Arial"/>
                <w:sz w:val="18"/>
                <w:szCs w:val="18"/>
              </w:rPr>
              <w:t>NOTICE OF ACCEPTANCE ISSUED YES/NO DATE __________</w:t>
            </w:r>
          </w:p>
          <w:p w14:paraId="619D897F" w14:textId="77777777" w:rsidR="0039632F" w:rsidRPr="00441895" w:rsidRDefault="0039632F" w:rsidP="00973E2E">
            <w:pPr>
              <w:rPr>
                <w:rFonts w:ascii="Arial" w:hAnsi="Arial" w:cs="Arial"/>
                <w:sz w:val="18"/>
                <w:szCs w:val="18"/>
              </w:rPr>
            </w:pPr>
          </w:p>
        </w:tc>
      </w:tr>
    </w:tbl>
    <w:p w14:paraId="5B02967E" w14:textId="77777777" w:rsidR="0039632F" w:rsidRPr="00441895" w:rsidRDefault="0039632F" w:rsidP="0039632F">
      <w:pPr>
        <w:ind w:left="-684"/>
        <w:rPr>
          <w:rFonts w:ascii="Arial" w:hAnsi="Arial" w:cs="Arial"/>
          <w:sz w:val="18"/>
          <w:szCs w:val="18"/>
        </w:rPr>
      </w:pPr>
    </w:p>
    <w:p w14:paraId="0D543951" w14:textId="77777777" w:rsidR="0039632F" w:rsidRPr="00441895" w:rsidRDefault="0039632F" w:rsidP="0039632F">
      <w:pPr>
        <w:ind w:left="-684"/>
        <w:rPr>
          <w:rFonts w:ascii="Arial" w:hAnsi="Arial" w:cs="Arial"/>
          <w:sz w:val="18"/>
          <w:szCs w:val="18"/>
        </w:rPr>
      </w:pPr>
      <w:r w:rsidRPr="00441895">
        <w:rPr>
          <w:rFonts w:ascii="Arial" w:hAnsi="Arial" w:cs="Arial"/>
          <w:sz w:val="18"/>
          <w:szCs w:val="18"/>
        </w:rPr>
        <w:t>NAME AND TITLE OF PREPARER:</w:t>
      </w:r>
      <w:r w:rsidRPr="00441895">
        <w:rPr>
          <w:rFonts w:ascii="Arial" w:hAnsi="Arial" w:cs="Arial"/>
          <w:sz w:val="18"/>
          <w:szCs w:val="18"/>
        </w:rPr>
        <w:tab/>
        <w:t>_______________________________________</w:t>
      </w:r>
    </w:p>
    <w:p w14:paraId="73278E39" w14:textId="77777777" w:rsidR="0039632F" w:rsidRPr="00441895" w:rsidRDefault="0039632F" w:rsidP="0039632F">
      <w:pPr>
        <w:ind w:left="1476" w:firstLine="1404"/>
        <w:rPr>
          <w:rFonts w:ascii="Arial" w:hAnsi="Arial" w:cs="Arial"/>
          <w:i/>
          <w:sz w:val="18"/>
          <w:szCs w:val="18"/>
        </w:rPr>
      </w:pPr>
      <w:r w:rsidRPr="00441895">
        <w:rPr>
          <w:rFonts w:ascii="Arial" w:hAnsi="Arial" w:cs="Arial"/>
          <w:sz w:val="18"/>
          <w:szCs w:val="18"/>
        </w:rPr>
        <w:t>(</w:t>
      </w:r>
      <w:r w:rsidRPr="00441895">
        <w:rPr>
          <w:rFonts w:ascii="Arial" w:hAnsi="Arial" w:cs="Arial"/>
          <w:i/>
          <w:sz w:val="18"/>
          <w:szCs w:val="18"/>
        </w:rPr>
        <w:t>print or type)</w:t>
      </w:r>
    </w:p>
    <w:p w14:paraId="4F880A95" w14:textId="77777777" w:rsidR="0039632F" w:rsidRPr="00441895" w:rsidRDefault="0039632F" w:rsidP="0039632F">
      <w:pPr>
        <w:ind w:left="-684"/>
        <w:rPr>
          <w:rFonts w:ascii="Arial" w:hAnsi="Arial" w:cs="Arial"/>
          <w:sz w:val="18"/>
          <w:szCs w:val="18"/>
        </w:rPr>
      </w:pPr>
    </w:p>
    <w:p w14:paraId="310AC2EF" w14:textId="77777777" w:rsidR="0039632F" w:rsidRPr="00441895" w:rsidRDefault="0039632F" w:rsidP="0039632F">
      <w:pPr>
        <w:ind w:left="-684"/>
        <w:rPr>
          <w:rFonts w:ascii="Arial" w:hAnsi="Arial" w:cs="Arial"/>
          <w:sz w:val="18"/>
          <w:szCs w:val="18"/>
        </w:rPr>
      </w:pPr>
      <w:r w:rsidRPr="00441895">
        <w:rPr>
          <w:rFonts w:ascii="Arial" w:hAnsi="Arial" w:cs="Arial"/>
          <w:sz w:val="18"/>
          <w:szCs w:val="18"/>
        </w:rPr>
        <w:t>TELEPHONE/E-MAIL</w:t>
      </w:r>
      <w:r w:rsidRPr="00441895">
        <w:rPr>
          <w:rFonts w:ascii="Arial" w:hAnsi="Arial" w:cs="Arial"/>
          <w:sz w:val="18"/>
          <w:szCs w:val="18"/>
        </w:rPr>
        <w:tab/>
        <w:t>_______________________________________</w:t>
      </w:r>
    </w:p>
    <w:p w14:paraId="04E50546" w14:textId="77777777" w:rsidR="0039632F" w:rsidRPr="00441895" w:rsidRDefault="0039632F" w:rsidP="0039632F">
      <w:pPr>
        <w:ind w:left="-684"/>
        <w:rPr>
          <w:rFonts w:ascii="Arial" w:hAnsi="Arial" w:cs="Arial"/>
          <w:sz w:val="16"/>
          <w:szCs w:val="16"/>
        </w:rPr>
      </w:pPr>
    </w:p>
    <w:p w14:paraId="6107F59E" w14:textId="77777777" w:rsidR="0039632F" w:rsidRPr="00441895" w:rsidRDefault="0039632F" w:rsidP="0039632F">
      <w:pPr>
        <w:ind w:left="-684"/>
        <w:rPr>
          <w:rFonts w:ascii="Arial" w:hAnsi="Arial" w:cs="Arial"/>
          <w:sz w:val="18"/>
          <w:szCs w:val="18"/>
        </w:rPr>
      </w:pPr>
    </w:p>
    <w:p w14:paraId="0966882B" w14:textId="77777777" w:rsidR="0039632F" w:rsidRPr="00441895" w:rsidRDefault="0039632F" w:rsidP="0039632F">
      <w:pPr>
        <w:ind w:left="-684"/>
        <w:rPr>
          <w:rFonts w:ascii="Arial" w:hAnsi="Arial" w:cs="Arial"/>
          <w:b/>
          <w:sz w:val="18"/>
          <w:szCs w:val="18"/>
        </w:rPr>
      </w:pPr>
      <w:r w:rsidRPr="00441895">
        <w:rPr>
          <w:rFonts w:ascii="Arial" w:hAnsi="Arial" w:cs="Arial"/>
          <w:sz w:val="18"/>
          <w:szCs w:val="18"/>
        </w:rPr>
        <w:t>DATE</w:t>
      </w:r>
      <w:r w:rsidRPr="00441895">
        <w:rPr>
          <w:rFonts w:ascii="Arial" w:hAnsi="Arial" w:cs="Arial"/>
          <w:sz w:val="18"/>
          <w:szCs w:val="18"/>
        </w:rPr>
        <w:tab/>
      </w:r>
      <w:r w:rsidRPr="00441895">
        <w:rPr>
          <w:rFonts w:ascii="Arial" w:hAnsi="Arial" w:cs="Arial"/>
          <w:sz w:val="18"/>
          <w:szCs w:val="18"/>
        </w:rPr>
        <w:tab/>
      </w:r>
      <w:r w:rsidRPr="00441895">
        <w:rPr>
          <w:rFonts w:ascii="Arial" w:hAnsi="Arial" w:cs="Arial"/>
          <w:sz w:val="18"/>
          <w:szCs w:val="18"/>
        </w:rPr>
        <w:tab/>
        <w:t>_______________________________________</w:t>
      </w:r>
    </w:p>
    <w:p w14:paraId="3D827DF6" w14:textId="77777777" w:rsidR="0039632F" w:rsidRPr="00441895" w:rsidRDefault="0039632F" w:rsidP="0039632F">
      <w:pPr>
        <w:ind w:left="-684"/>
        <w:rPr>
          <w:rFonts w:ascii="Arial" w:hAnsi="Arial" w:cs="Arial"/>
          <w:b/>
          <w:sz w:val="18"/>
          <w:szCs w:val="18"/>
        </w:rPr>
      </w:pPr>
    </w:p>
    <w:p w14:paraId="522723E0" w14:textId="77777777" w:rsidR="0039632F" w:rsidRPr="00441895" w:rsidRDefault="0039632F" w:rsidP="0039632F">
      <w:pPr>
        <w:ind w:left="-684"/>
        <w:rPr>
          <w:rFonts w:ascii="Arial" w:hAnsi="Arial" w:cs="Arial"/>
          <w:b/>
          <w:sz w:val="18"/>
          <w:szCs w:val="18"/>
        </w:rPr>
      </w:pPr>
    </w:p>
    <w:p w14:paraId="42983C97" w14:textId="77777777" w:rsidR="0039632F" w:rsidRPr="00441895" w:rsidRDefault="0039632F" w:rsidP="0039632F">
      <w:pPr>
        <w:ind w:left="-684"/>
        <w:rPr>
          <w:rFonts w:ascii="Arial" w:hAnsi="Arial" w:cs="Arial"/>
          <w:b/>
          <w:sz w:val="20"/>
        </w:rPr>
        <w:sectPr w:rsidR="0039632F" w:rsidRPr="00441895" w:rsidSect="00973E2E">
          <w:footerReference w:type="default" r:id="rId40"/>
          <w:pgSz w:w="15840" w:h="12240" w:orient="landscape"/>
          <w:pgMar w:top="360" w:right="1440" w:bottom="630" w:left="1440" w:header="360" w:footer="720" w:gutter="0"/>
          <w:cols w:space="720"/>
          <w:docGrid w:linePitch="360"/>
        </w:sectPr>
      </w:pPr>
      <w:r w:rsidRPr="00441895">
        <w:rPr>
          <w:rFonts w:ascii="Arial" w:hAnsi="Arial" w:cs="Arial"/>
          <w:b/>
          <w:sz w:val="18"/>
          <w:szCs w:val="18"/>
        </w:rPr>
        <w:t>M/WBE 100</w:t>
      </w:r>
    </w:p>
    <w:p w14:paraId="65593C21" w14:textId="77777777" w:rsidR="0039632F" w:rsidRPr="00441895" w:rsidRDefault="0039632F" w:rsidP="0039632F">
      <w:pPr>
        <w:jc w:val="center"/>
        <w:rPr>
          <w:rFonts w:ascii="Arial" w:hAnsi="Arial" w:cs="Arial"/>
          <w:b/>
        </w:rPr>
      </w:pPr>
      <w:r w:rsidRPr="00441895">
        <w:rPr>
          <w:rFonts w:ascii="Arial" w:hAnsi="Arial" w:cs="Arial"/>
          <w:b/>
        </w:rPr>
        <w:lastRenderedPageBreak/>
        <w:t>M/WBE SUBCONTRACTORS AND SUPPLIERS</w:t>
      </w:r>
    </w:p>
    <w:p w14:paraId="2B649E93" w14:textId="77777777" w:rsidR="0039632F" w:rsidRPr="00441895" w:rsidRDefault="0039632F" w:rsidP="0039632F">
      <w:pPr>
        <w:jc w:val="center"/>
        <w:rPr>
          <w:rFonts w:ascii="Arial" w:hAnsi="Arial" w:cs="Arial"/>
          <w:b/>
        </w:rPr>
      </w:pPr>
      <w:r w:rsidRPr="00441895">
        <w:rPr>
          <w:rFonts w:ascii="Arial" w:hAnsi="Arial" w:cs="Arial"/>
          <w:b/>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0"/>
      </w:tblGrid>
      <w:tr w:rsidR="0039632F" w:rsidRPr="003F54B9" w14:paraId="5BD4807C" w14:textId="77777777" w:rsidTr="00973E2E">
        <w:trPr>
          <w:trHeight w:val="445"/>
        </w:trPr>
        <w:tc>
          <w:tcPr>
            <w:tcW w:w="5000" w:type="pct"/>
            <w:shd w:val="clear" w:color="auto" w:fill="auto"/>
          </w:tcPr>
          <w:p w14:paraId="4E24260C" w14:textId="77777777" w:rsidR="0039632F" w:rsidRPr="00441895" w:rsidRDefault="0039632F" w:rsidP="00973E2E">
            <w:pPr>
              <w:ind w:left="6"/>
              <w:rPr>
                <w:rFonts w:ascii="Arial" w:hAnsi="Arial" w:cs="Arial"/>
                <w:sz w:val="20"/>
              </w:rPr>
            </w:pPr>
            <w:r w:rsidRPr="00441895">
              <w:rPr>
                <w:rFonts w:ascii="Arial" w:hAnsi="Arial" w:cs="Arial"/>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39632F" w:rsidRPr="003F54B9" w14:paraId="1F9645FD" w14:textId="77777777" w:rsidTr="00973E2E">
        <w:trPr>
          <w:trHeight w:val="100"/>
        </w:trPr>
        <w:tc>
          <w:tcPr>
            <w:tcW w:w="5000" w:type="pct"/>
            <w:shd w:val="clear" w:color="auto" w:fill="auto"/>
          </w:tcPr>
          <w:p w14:paraId="025204FE" w14:textId="77777777" w:rsidR="0039632F" w:rsidRPr="00441895" w:rsidRDefault="0039632F" w:rsidP="00973E2E">
            <w:pPr>
              <w:rPr>
                <w:rFonts w:ascii="Arial" w:hAnsi="Arial" w:cs="Arial"/>
                <w:sz w:val="16"/>
                <w:szCs w:val="16"/>
              </w:rPr>
            </w:pPr>
          </w:p>
        </w:tc>
      </w:tr>
      <w:tr w:rsidR="0039632F" w:rsidRPr="003F54B9" w14:paraId="3A1D7986" w14:textId="77777777" w:rsidTr="00973E2E">
        <w:trPr>
          <w:trHeight w:val="2645"/>
        </w:trPr>
        <w:tc>
          <w:tcPr>
            <w:tcW w:w="5000" w:type="pct"/>
            <w:shd w:val="clear" w:color="auto" w:fill="auto"/>
          </w:tcPr>
          <w:p w14:paraId="6307B9DA" w14:textId="77777777" w:rsidR="0039632F" w:rsidRPr="00441895" w:rsidRDefault="0039632F" w:rsidP="00973E2E">
            <w:pPr>
              <w:rPr>
                <w:rFonts w:ascii="Arial" w:hAnsi="Arial" w:cs="Arial"/>
                <w:sz w:val="22"/>
                <w:szCs w:val="22"/>
              </w:rPr>
            </w:pPr>
          </w:p>
          <w:p w14:paraId="3A71C0DA" w14:textId="77777777" w:rsidR="0039632F" w:rsidRPr="00441895" w:rsidRDefault="0039632F" w:rsidP="00973E2E">
            <w:pPr>
              <w:rPr>
                <w:rFonts w:ascii="Arial" w:hAnsi="Arial" w:cs="Arial"/>
                <w:sz w:val="22"/>
                <w:szCs w:val="22"/>
              </w:rPr>
            </w:pPr>
          </w:p>
          <w:p w14:paraId="3900512C" w14:textId="77777777" w:rsidR="0039632F" w:rsidRPr="00441895" w:rsidRDefault="0039632F" w:rsidP="00973E2E">
            <w:pPr>
              <w:rPr>
                <w:rFonts w:ascii="Arial" w:hAnsi="Arial" w:cs="Arial"/>
                <w:sz w:val="20"/>
              </w:rPr>
            </w:pPr>
            <w:r w:rsidRPr="00441895">
              <w:rPr>
                <w:rFonts w:ascii="Arial" w:hAnsi="Arial" w:cs="Arial"/>
                <w:sz w:val="20"/>
              </w:rPr>
              <w:t>Bidder/Applicant Name: ________________________________________________________________ Federal ID No.: _____________________________________</w:t>
            </w:r>
          </w:p>
          <w:p w14:paraId="5C36E6FD" w14:textId="77777777" w:rsidR="0039632F" w:rsidRPr="00441895" w:rsidRDefault="0039632F" w:rsidP="00973E2E">
            <w:pPr>
              <w:rPr>
                <w:rFonts w:ascii="Arial" w:hAnsi="Arial" w:cs="Arial"/>
                <w:sz w:val="20"/>
              </w:rPr>
            </w:pPr>
          </w:p>
          <w:p w14:paraId="4148683A" w14:textId="77777777" w:rsidR="0039632F" w:rsidRPr="00441895" w:rsidRDefault="0039632F" w:rsidP="00973E2E">
            <w:pPr>
              <w:rPr>
                <w:rFonts w:ascii="Arial" w:hAnsi="Arial" w:cs="Arial"/>
                <w:sz w:val="20"/>
              </w:rPr>
            </w:pPr>
            <w:r w:rsidRPr="00441895">
              <w:rPr>
                <w:rFonts w:ascii="Arial" w:hAnsi="Arial" w:cs="Arial"/>
                <w:sz w:val="20"/>
              </w:rPr>
              <w:t>Address: _____________________________________________________________________________ Phone No.: _________________________________________</w:t>
            </w:r>
          </w:p>
          <w:p w14:paraId="11D35DA1" w14:textId="77777777" w:rsidR="0039632F" w:rsidRPr="00441895" w:rsidRDefault="0039632F" w:rsidP="00973E2E">
            <w:pPr>
              <w:rPr>
                <w:rFonts w:ascii="Arial" w:hAnsi="Arial" w:cs="Arial"/>
                <w:sz w:val="20"/>
              </w:rPr>
            </w:pPr>
          </w:p>
          <w:p w14:paraId="74BB93D2" w14:textId="77777777" w:rsidR="0039632F" w:rsidRPr="00441895" w:rsidRDefault="0039632F" w:rsidP="00973E2E">
            <w:pPr>
              <w:rPr>
                <w:rFonts w:ascii="Arial" w:hAnsi="Arial" w:cs="Arial"/>
                <w:sz w:val="20"/>
              </w:rPr>
            </w:pPr>
            <w:r w:rsidRPr="00441895">
              <w:rPr>
                <w:rFonts w:ascii="Arial" w:hAnsi="Arial" w:cs="Arial"/>
                <w:sz w:val="20"/>
              </w:rPr>
              <w:t>City______________________________________ State_______ ZIP Code___________</w:t>
            </w:r>
            <w:r w:rsidRPr="00441895">
              <w:rPr>
                <w:rFonts w:ascii="Arial" w:hAnsi="Arial" w:cs="Arial"/>
                <w:sz w:val="18"/>
                <w:szCs w:val="18"/>
              </w:rPr>
              <w:tab/>
            </w:r>
            <w:r w:rsidRPr="00441895">
              <w:rPr>
                <w:rFonts w:ascii="Arial" w:hAnsi="Arial" w:cs="Arial"/>
                <w:sz w:val="18"/>
                <w:szCs w:val="18"/>
              </w:rPr>
              <w:tab/>
            </w:r>
            <w:r w:rsidRPr="00441895">
              <w:rPr>
                <w:rFonts w:ascii="Arial" w:hAnsi="Arial" w:cs="Arial"/>
                <w:sz w:val="20"/>
              </w:rPr>
              <w:t>E-mail: ___________________________________________________</w:t>
            </w:r>
          </w:p>
          <w:p w14:paraId="5B22D12E" w14:textId="77777777" w:rsidR="0039632F" w:rsidRPr="00441895" w:rsidRDefault="0039632F" w:rsidP="00973E2E">
            <w:pPr>
              <w:rPr>
                <w:rFonts w:ascii="Arial" w:hAnsi="Arial" w:cs="Arial"/>
                <w:sz w:val="20"/>
              </w:rPr>
            </w:pPr>
          </w:p>
          <w:p w14:paraId="61BFAF25" w14:textId="77777777" w:rsidR="0039632F" w:rsidRPr="00441895" w:rsidRDefault="0039632F" w:rsidP="00973E2E">
            <w:pPr>
              <w:rPr>
                <w:rFonts w:ascii="Arial" w:hAnsi="Arial" w:cs="Arial"/>
                <w:sz w:val="20"/>
              </w:rPr>
            </w:pPr>
            <w:r w:rsidRPr="00441895">
              <w:rPr>
                <w:rFonts w:ascii="Arial" w:hAnsi="Arial" w:cs="Arial"/>
                <w:sz w:val="20"/>
              </w:rPr>
              <w:t>_________________________________________________________</w:t>
            </w:r>
            <w:r w:rsidRPr="00441895">
              <w:rPr>
                <w:rFonts w:ascii="Arial" w:hAnsi="Arial" w:cs="Arial"/>
                <w:sz w:val="18"/>
                <w:szCs w:val="18"/>
              </w:rPr>
              <w:tab/>
            </w:r>
            <w:r w:rsidRPr="00441895">
              <w:rPr>
                <w:rFonts w:ascii="Arial" w:hAnsi="Arial" w:cs="Arial"/>
                <w:sz w:val="18"/>
                <w:szCs w:val="18"/>
              </w:rPr>
              <w:tab/>
            </w:r>
            <w:r w:rsidRPr="00441895">
              <w:rPr>
                <w:rFonts w:ascii="Arial" w:hAnsi="Arial" w:cs="Arial"/>
                <w:sz w:val="20"/>
              </w:rPr>
              <w:t>______________________________________________________________________</w:t>
            </w:r>
          </w:p>
          <w:p w14:paraId="11AF0BB1" w14:textId="77777777" w:rsidR="0039632F" w:rsidRPr="00441895" w:rsidRDefault="0039632F" w:rsidP="00973E2E">
            <w:pPr>
              <w:rPr>
                <w:rFonts w:ascii="Arial" w:hAnsi="Arial" w:cs="Arial"/>
                <w:sz w:val="20"/>
              </w:rPr>
            </w:pPr>
            <w:r w:rsidRPr="00441895">
              <w:rPr>
                <w:rFonts w:ascii="Arial" w:hAnsi="Arial" w:cs="Arial"/>
                <w:sz w:val="20"/>
              </w:rPr>
              <w:t>Signature of Authorized Representative of Bidder/Applicant’s Firm</w:t>
            </w:r>
            <w:r w:rsidRPr="00441895">
              <w:rPr>
                <w:rFonts w:ascii="Arial" w:hAnsi="Arial" w:cs="Arial"/>
                <w:sz w:val="18"/>
                <w:szCs w:val="18"/>
              </w:rPr>
              <w:tab/>
            </w:r>
            <w:r w:rsidRPr="00441895">
              <w:rPr>
                <w:rFonts w:ascii="Arial" w:hAnsi="Arial" w:cs="Arial"/>
                <w:sz w:val="18"/>
                <w:szCs w:val="18"/>
              </w:rPr>
              <w:tab/>
            </w:r>
            <w:r w:rsidRPr="00441895">
              <w:rPr>
                <w:rFonts w:ascii="Arial" w:hAnsi="Arial" w:cs="Arial"/>
                <w:sz w:val="20"/>
              </w:rPr>
              <w:t>Print or Type Name and Title of Authorized Representative of Bidder/Applicant’s Firm</w:t>
            </w:r>
          </w:p>
          <w:p w14:paraId="03603256" w14:textId="77777777" w:rsidR="0039632F" w:rsidRPr="00441895" w:rsidRDefault="0039632F" w:rsidP="00973E2E">
            <w:pPr>
              <w:rPr>
                <w:rFonts w:ascii="Arial" w:hAnsi="Arial" w:cs="Arial"/>
                <w:sz w:val="20"/>
              </w:rPr>
            </w:pPr>
          </w:p>
          <w:p w14:paraId="1C77C717" w14:textId="77777777" w:rsidR="0039632F" w:rsidRPr="00441895" w:rsidRDefault="0039632F" w:rsidP="00973E2E">
            <w:pPr>
              <w:rPr>
                <w:rFonts w:ascii="Arial" w:hAnsi="Arial" w:cs="Arial"/>
                <w:sz w:val="22"/>
              </w:rPr>
            </w:pPr>
            <w:r w:rsidRPr="00441895">
              <w:rPr>
                <w:rFonts w:ascii="Arial" w:hAnsi="Arial" w:cs="Arial"/>
                <w:sz w:val="20"/>
              </w:rPr>
              <w:t>Date: ________________</w:t>
            </w:r>
          </w:p>
        </w:tc>
      </w:tr>
      <w:tr w:rsidR="0039632F" w:rsidRPr="003F54B9" w14:paraId="5E794610" w14:textId="77777777" w:rsidTr="00973E2E">
        <w:trPr>
          <w:trHeight w:val="3158"/>
        </w:trPr>
        <w:tc>
          <w:tcPr>
            <w:tcW w:w="5000" w:type="pct"/>
            <w:shd w:val="clear" w:color="auto" w:fill="auto"/>
          </w:tcPr>
          <w:p w14:paraId="17CBDE0D" w14:textId="77777777" w:rsidR="0039632F" w:rsidRPr="00441895" w:rsidRDefault="0039632F" w:rsidP="00973E2E">
            <w:pPr>
              <w:rPr>
                <w:rFonts w:ascii="Arial" w:hAnsi="Arial" w:cs="Arial"/>
                <w:b/>
                <w:sz w:val="22"/>
              </w:rPr>
            </w:pPr>
            <w:r w:rsidRPr="00441895">
              <w:rPr>
                <w:rFonts w:ascii="Arial" w:hAnsi="Arial" w:cs="Arial"/>
                <w:b/>
                <w:sz w:val="22"/>
              </w:rPr>
              <w:t>PART B -  THE UNDERSIGNED INTENDS TO PROVIDE SERVICES OR SUPPLIES IN CONNECTION WITH THE ABOVE PROCUREMENT/APPLICATION:</w:t>
            </w:r>
          </w:p>
          <w:p w14:paraId="0312606F" w14:textId="77777777" w:rsidR="0039632F" w:rsidRPr="00441895" w:rsidRDefault="0039632F" w:rsidP="00973E2E">
            <w:pPr>
              <w:rPr>
                <w:rFonts w:ascii="Arial" w:hAnsi="Arial" w:cs="Arial"/>
                <w:sz w:val="22"/>
              </w:rPr>
            </w:pPr>
          </w:p>
          <w:p w14:paraId="730A2F47" w14:textId="77777777" w:rsidR="0039632F" w:rsidRPr="00441895" w:rsidRDefault="0039632F" w:rsidP="00973E2E">
            <w:pPr>
              <w:rPr>
                <w:rFonts w:ascii="Arial" w:hAnsi="Arial" w:cs="Arial"/>
                <w:sz w:val="22"/>
              </w:rPr>
            </w:pPr>
            <w:r w:rsidRPr="00441895">
              <w:rPr>
                <w:rFonts w:ascii="Arial" w:hAnsi="Arial" w:cs="Arial"/>
                <w:sz w:val="22"/>
              </w:rPr>
              <w:t>Name of M/WBE: ______________________________________________________________ Federal ID No.: _______________________________</w:t>
            </w:r>
          </w:p>
          <w:p w14:paraId="68C4B665" w14:textId="77777777" w:rsidR="0039632F" w:rsidRPr="00441895" w:rsidRDefault="0039632F" w:rsidP="00973E2E">
            <w:pPr>
              <w:rPr>
                <w:rFonts w:ascii="Arial" w:hAnsi="Arial" w:cs="Arial"/>
                <w:sz w:val="22"/>
              </w:rPr>
            </w:pPr>
          </w:p>
          <w:p w14:paraId="5D963E58" w14:textId="77777777" w:rsidR="0039632F" w:rsidRPr="00441895" w:rsidRDefault="0039632F" w:rsidP="00973E2E">
            <w:pPr>
              <w:rPr>
                <w:rFonts w:ascii="Arial" w:hAnsi="Arial" w:cs="Arial"/>
                <w:sz w:val="22"/>
              </w:rPr>
            </w:pPr>
            <w:r w:rsidRPr="00441895">
              <w:rPr>
                <w:rFonts w:ascii="Arial" w:hAnsi="Arial" w:cs="Arial"/>
                <w:sz w:val="22"/>
              </w:rPr>
              <w:t>Address: _____________________________________________________________________  Phone No.: __________________________________</w:t>
            </w:r>
          </w:p>
          <w:p w14:paraId="67E2A742" w14:textId="77777777" w:rsidR="0039632F" w:rsidRPr="00441895" w:rsidRDefault="0039632F" w:rsidP="00973E2E">
            <w:pPr>
              <w:rPr>
                <w:rFonts w:ascii="Arial" w:hAnsi="Arial" w:cs="Arial"/>
                <w:sz w:val="22"/>
              </w:rPr>
            </w:pPr>
          </w:p>
          <w:p w14:paraId="7D378163" w14:textId="77777777" w:rsidR="0039632F" w:rsidRPr="00441895" w:rsidRDefault="0039632F" w:rsidP="00973E2E">
            <w:pPr>
              <w:rPr>
                <w:rFonts w:ascii="Arial" w:hAnsi="Arial" w:cs="Arial"/>
                <w:sz w:val="22"/>
              </w:rPr>
            </w:pPr>
            <w:r w:rsidRPr="00441895">
              <w:rPr>
                <w:rFonts w:ascii="Arial" w:hAnsi="Arial" w:cs="Arial"/>
                <w:sz w:val="22"/>
              </w:rPr>
              <w:t>City, State, ZIP Code ___________________________________________________________  E-mail: _____________________________________</w:t>
            </w:r>
          </w:p>
          <w:p w14:paraId="556BC12E" w14:textId="77777777" w:rsidR="0039632F" w:rsidRPr="00441895" w:rsidRDefault="0039632F" w:rsidP="00973E2E">
            <w:pPr>
              <w:rPr>
                <w:rFonts w:ascii="Arial" w:hAnsi="Arial" w:cs="Arial"/>
                <w:b/>
                <w:sz w:val="22"/>
              </w:rPr>
            </w:pPr>
          </w:p>
          <w:p w14:paraId="21DED243" w14:textId="77777777" w:rsidR="0039632F" w:rsidRPr="00441895" w:rsidRDefault="0039632F" w:rsidP="00973E2E">
            <w:pPr>
              <w:rPr>
                <w:rFonts w:ascii="Arial" w:hAnsi="Arial" w:cs="Arial"/>
                <w:b/>
                <w:sz w:val="22"/>
              </w:rPr>
            </w:pPr>
            <w:r w:rsidRPr="00441895">
              <w:rPr>
                <w:rFonts w:ascii="Arial" w:hAnsi="Arial" w:cs="Arial"/>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5"/>
            </w:tblGrid>
            <w:tr w:rsidR="0039632F" w:rsidRPr="003F54B9" w14:paraId="2BD5D5EE" w14:textId="77777777" w:rsidTr="00973E2E">
              <w:trPr>
                <w:trHeight w:val="736"/>
              </w:trPr>
              <w:tc>
                <w:tcPr>
                  <w:tcW w:w="13925" w:type="dxa"/>
                  <w:shd w:val="clear" w:color="auto" w:fill="auto"/>
                </w:tcPr>
                <w:p w14:paraId="7C3511ED" w14:textId="77777777" w:rsidR="0039632F" w:rsidRPr="00441895" w:rsidRDefault="0039632F" w:rsidP="00973E2E">
                  <w:pPr>
                    <w:rPr>
                      <w:rFonts w:ascii="Arial" w:hAnsi="Arial" w:cs="Arial"/>
                      <w:b/>
                      <w:sz w:val="22"/>
                    </w:rPr>
                  </w:pPr>
                </w:p>
                <w:p w14:paraId="1AFDBD24" w14:textId="77777777" w:rsidR="0039632F" w:rsidRPr="00441895" w:rsidRDefault="0039632F" w:rsidP="00973E2E">
                  <w:pPr>
                    <w:rPr>
                      <w:rFonts w:ascii="Arial" w:hAnsi="Arial" w:cs="Arial"/>
                      <w:b/>
                      <w:sz w:val="22"/>
                    </w:rPr>
                  </w:pPr>
                </w:p>
                <w:p w14:paraId="134DD44A" w14:textId="77777777" w:rsidR="0039632F" w:rsidRPr="00441895" w:rsidRDefault="0039632F" w:rsidP="00973E2E">
                  <w:pPr>
                    <w:rPr>
                      <w:rFonts w:ascii="Arial" w:hAnsi="Arial" w:cs="Arial"/>
                      <w:b/>
                      <w:sz w:val="22"/>
                    </w:rPr>
                  </w:pPr>
                </w:p>
              </w:tc>
            </w:tr>
          </w:tbl>
          <w:p w14:paraId="457CC408" w14:textId="77777777" w:rsidR="0039632F" w:rsidRPr="00441895" w:rsidRDefault="0039632F" w:rsidP="00973E2E">
            <w:pPr>
              <w:rPr>
                <w:rFonts w:ascii="Arial" w:hAnsi="Arial" w:cs="Arial"/>
                <w:sz w:val="22"/>
              </w:rPr>
            </w:pPr>
            <w:r w:rsidRPr="00441895">
              <w:rPr>
                <w:rFonts w:ascii="Arial" w:hAnsi="Arial" w:cs="Arial"/>
                <w:b/>
                <w:sz w:val="22"/>
              </w:rPr>
              <w:t xml:space="preserve">DESIGNATION:   </w:t>
            </w:r>
            <w:r w:rsidRPr="00441895">
              <w:rPr>
                <w:rFonts w:ascii="Arial" w:hAnsi="Arial" w:cs="Arial"/>
                <w:sz w:val="22"/>
              </w:rPr>
              <w:t>____MBE Subcontractor   ____WBE Subcontractor   ____ MBE Supplier   ____WBE Supplier</w:t>
            </w:r>
          </w:p>
        </w:tc>
      </w:tr>
      <w:tr w:rsidR="0039632F" w:rsidRPr="003F54B9" w14:paraId="26DDC414" w14:textId="77777777" w:rsidTr="00973E2E">
        <w:trPr>
          <w:trHeight w:val="174"/>
        </w:trPr>
        <w:tc>
          <w:tcPr>
            <w:tcW w:w="5000" w:type="pct"/>
            <w:shd w:val="clear" w:color="auto" w:fill="auto"/>
          </w:tcPr>
          <w:p w14:paraId="6D81C7E0" w14:textId="77777777" w:rsidR="0039632F" w:rsidRPr="00441895" w:rsidRDefault="0039632F" w:rsidP="00973E2E">
            <w:pPr>
              <w:rPr>
                <w:rFonts w:ascii="Arial" w:hAnsi="Arial" w:cs="Arial"/>
                <w:sz w:val="16"/>
                <w:szCs w:val="16"/>
              </w:rPr>
            </w:pPr>
          </w:p>
        </w:tc>
      </w:tr>
      <w:tr w:rsidR="0039632F" w:rsidRPr="003F54B9" w14:paraId="1366512E" w14:textId="77777777" w:rsidTr="00973E2E">
        <w:trPr>
          <w:trHeight w:val="3037"/>
        </w:trPr>
        <w:tc>
          <w:tcPr>
            <w:tcW w:w="5000" w:type="pct"/>
            <w:shd w:val="clear" w:color="auto" w:fill="auto"/>
          </w:tcPr>
          <w:p w14:paraId="24B7F5BB" w14:textId="77777777" w:rsidR="0039632F" w:rsidRPr="00441895" w:rsidRDefault="0039632F" w:rsidP="00973E2E">
            <w:pPr>
              <w:rPr>
                <w:rFonts w:ascii="Arial" w:hAnsi="Arial" w:cs="Arial"/>
                <w:b/>
              </w:rPr>
            </w:pPr>
            <w:r w:rsidRPr="00441895">
              <w:rPr>
                <w:rFonts w:ascii="Arial" w:hAnsi="Arial" w:cs="Arial"/>
                <w:b/>
              </w:rPr>
              <w:lastRenderedPageBreak/>
              <w:t>PART C -  CERTIFICATION STATUS (CHECK ONE):</w:t>
            </w:r>
          </w:p>
          <w:p w14:paraId="405ABED5" w14:textId="77777777" w:rsidR="0039632F" w:rsidRPr="00441895" w:rsidRDefault="0039632F" w:rsidP="00973E2E">
            <w:pPr>
              <w:rPr>
                <w:rFonts w:ascii="Arial" w:hAnsi="Arial" w:cs="Arial"/>
                <w:sz w:val="20"/>
              </w:rPr>
            </w:pPr>
            <w:r w:rsidRPr="00441895">
              <w:rPr>
                <w:rFonts w:ascii="Arial" w:hAnsi="Arial" w:cs="Arial"/>
              </w:rPr>
              <w:t xml:space="preserve">_____   </w:t>
            </w:r>
            <w:r w:rsidRPr="00441895">
              <w:rPr>
                <w:rFonts w:ascii="Arial" w:hAnsi="Arial" w:cs="Arial"/>
                <w:sz w:val="20"/>
              </w:rPr>
              <w:t>The undersigned is a certified M/WBE by the New York State Division of Minority and Women-Owned Business Development (MWBD).</w:t>
            </w:r>
          </w:p>
          <w:p w14:paraId="7457B82F" w14:textId="77777777" w:rsidR="0039632F" w:rsidRPr="00441895" w:rsidRDefault="0039632F" w:rsidP="00973E2E">
            <w:pPr>
              <w:rPr>
                <w:rFonts w:ascii="Arial" w:hAnsi="Arial" w:cs="Arial"/>
                <w:sz w:val="20"/>
              </w:rPr>
            </w:pPr>
          </w:p>
          <w:p w14:paraId="4CB6639D" w14:textId="77777777" w:rsidR="0039632F" w:rsidRPr="00441895" w:rsidRDefault="0039632F" w:rsidP="00973E2E">
            <w:pPr>
              <w:rPr>
                <w:rFonts w:ascii="Arial" w:hAnsi="Arial" w:cs="Arial"/>
                <w:b/>
                <w:sz w:val="20"/>
              </w:rPr>
            </w:pPr>
          </w:p>
          <w:p w14:paraId="0C186032" w14:textId="77777777" w:rsidR="0039632F" w:rsidRPr="00441895" w:rsidRDefault="0039632F" w:rsidP="00973E2E">
            <w:pPr>
              <w:rPr>
                <w:rFonts w:ascii="Arial" w:hAnsi="Arial" w:cs="Arial"/>
                <w:b/>
                <w:sz w:val="22"/>
                <w:szCs w:val="22"/>
              </w:rPr>
            </w:pPr>
            <w:r w:rsidRPr="00441895">
              <w:rPr>
                <w:rFonts w:ascii="Arial" w:hAnsi="Arial" w:cs="Arial"/>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1E2F0FB2" w14:textId="77777777" w:rsidR="0039632F" w:rsidRPr="00441895" w:rsidRDefault="0039632F" w:rsidP="00973E2E">
            <w:pPr>
              <w:rPr>
                <w:rFonts w:ascii="Arial" w:hAnsi="Arial" w:cs="Arial"/>
                <w:b/>
                <w:sz w:val="20"/>
              </w:rPr>
            </w:pPr>
          </w:p>
          <w:p w14:paraId="0E79D59E" w14:textId="77777777" w:rsidR="0039632F" w:rsidRPr="00441895" w:rsidRDefault="0039632F" w:rsidP="00973E2E">
            <w:pPr>
              <w:ind w:left="6480"/>
              <w:rPr>
                <w:rFonts w:ascii="Arial" w:hAnsi="Arial" w:cs="Arial"/>
                <w:sz w:val="20"/>
              </w:rPr>
            </w:pPr>
            <w:r w:rsidRPr="00441895">
              <w:rPr>
                <w:rFonts w:ascii="Arial" w:hAnsi="Arial" w:cs="Arial"/>
                <w:sz w:val="20"/>
              </w:rPr>
              <w:t>____________________________________________________________________</w:t>
            </w:r>
          </w:p>
          <w:p w14:paraId="7304B97B" w14:textId="77777777" w:rsidR="0039632F" w:rsidRPr="00441895" w:rsidRDefault="0039632F" w:rsidP="00973E2E">
            <w:pPr>
              <w:rPr>
                <w:rFonts w:ascii="Arial" w:hAnsi="Arial" w:cs="Arial"/>
                <w:sz w:val="20"/>
              </w:rPr>
            </w:pPr>
            <w:r w:rsidRPr="00441895">
              <w:rPr>
                <w:rFonts w:ascii="Arial" w:hAnsi="Arial" w:cs="Arial"/>
                <w:sz w:val="20"/>
              </w:rPr>
              <w:t>The estimated dollar amount of the agreement $___________________</w:t>
            </w:r>
            <w:r w:rsidRPr="00441895">
              <w:rPr>
                <w:rFonts w:ascii="Arial" w:hAnsi="Arial" w:cs="Arial"/>
                <w:sz w:val="18"/>
                <w:szCs w:val="18"/>
              </w:rPr>
              <w:tab/>
            </w:r>
            <w:r w:rsidRPr="00441895">
              <w:rPr>
                <w:rFonts w:ascii="Arial" w:hAnsi="Arial" w:cs="Arial"/>
                <w:sz w:val="20"/>
              </w:rPr>
              <w:t>Signature of Authorized Representative of M/WBE Firm</w:t>
            </w:r>
          </w:p>
          <w:p w14:paraId="174C8E89" w14:textId="77777777" w:rsidR="0039632F" w:rsidRPr="00441895" w:rsidRDefault="0039632F" w:rsidP="00973E2E">
            <w:pPr>
              <w:rPr>
                <w:rFonts w:ascii="Arial" w:hAnsi="Arial" w:cs="Arial"/>
                <w:sz w:val="20"/>
              </w:rPr>
            </w:pPr>
          </w:p>
          <w:p w14:paraId="6F04D224" w14:textId="77777777" w:rsidR="0039632F" w:rsidRPr="00441895" w:rsidRDefault="0039632F" w:rsidP="00973E2E">
            <w:pPr>
              <w:rPr>
                <w:rFonts w:ascii="Arial" w:hAnsi="Arial" w:cs="Arial"/>
                <w:sz w:val="20"/>
              </w:rPr>
            </w:pPr>
            <w:r w:rsidRPr="00441895">
              <w:rPr>
                <w:rFonts w:ascii="Arial" w:hAnsi="Arial" w:cs="Arial"/>
                <w:sz w:val="20"/>
              </w:rPr>
              <w:t>____________________________________________</w:t>
            </w:r>
            <w:r w:rsidRPr="00441895">
              <w:rPr>
                <w:rFonts w:ascii="Arial" w:hAnsi="Arial" w:cs="Arial"/>
                <w:sz w:val="18"/>
                <w:szCs w:val="18"/>
              </w:rPr>
              <w:tab/>
            </w:r>
            <w:r w:rsidRPr="00441895">
              <w:rPr>
                <w:rFonts w:ascii="Arial" w:hAnsi="Arial" w:cs="Arial"/>
                <w:sz w:val="18"/>
                <w:szCs w:val="18"/>
              </w:rPr>
              <w:tab/>
            </w:r>
            <w:r w:rsidRPr="00441895">
              <w:rPr>
                <w:rFonts w:ascii="Arial" w:hAnsi="Arial" w:cs="Arial"/>
                <w:sz w:val="18"/>
                <w:szCs w:val="18"/>
              </w:rPr>
              <w:tab/>
            </w:r>
            <w:r w:rsidRPr="00441895">
              <w:rPr>
                <w:rFonts w:ascii="Arial" w:hAnsi="Arial" w:cs="Arial"/>
                <w:sz w:val="20"/>
              </w:rPr>
              <w:t>___________________________________________________________________</w:t>
            </w:r>
          </w:p>
          <w:p w14:paraId="26FEAE02" w14:textId="77777777" w:rsidR="0039632F" w:rsidRPr="00441895" w:rsidRDefault="0039632F" w:rsidP="00973E2E">
            <w:pPr>
              <w:rPr>
                <w:rFonts w:ascii="Arial" w:hAnsi="Arial" w:cs="Arial"/>
              </w:rPr>
            </w:pPr>
            <w:r w:rsidRPr="00441895">
              <w:rPr>
                <w:rFonts w:ascii="Arial" w:hAnsi="Arial" w:cs="Arial"/>
                <w:sz w:val="20"/>
              </w:rPr>
              <w:t>Printed or Typed Name and Title of Authorized Representative</w:t>
            </w:r>
            <w:r w:rsidRPr="00441895">
              <w:rPr>
                <w:rFonts w:ascii="Arial" w:hAnsi="Arial" w:cs="Arial"/>
                <w:sz w:val="18"/>
                <w:szCs w:val="18"/>
              </w:rPr>
              <w:tab/>
            </w:r>
            <w:r w:rsidRPr="00441895">
              <w:rPr>
                <w:rFonts w:ascii="Arial" w:hAnsi="Arial" w:cs="Arial"/>
                <w:sz w:val="18"/>
                <w:szCs w:val="18"/>
              </w:rPr>
              <w:tab/>
            </w:r>
            <w:r w:rsidRPr="00441895">
              <w:rPr>
                <w:rFonts w:ascii="Arial" w:hAnsi="Arial" w:cs="Arial"/>
                <w:sz w:val="18"/>
                <w:szCs w:val="18"/>
              </w:rPr>
              <w:tab/>
            </w:r>
            <w:r w:rsidRPr="00441895">
              <w:rPr>
                <w:rFonts w:ascii="Arial" w:hAnsi="Arial" w:cs="Arial"/>
                <w:sz w:val="20"/>
              </w:rPr>
              <w:t>Date</w:t>
            </w:r>
          </w:p>
        </w:tc>
      </w:tr>
    </w:tbl>
    <w:p w14:paraId="57450C01" w14:textId="77777777" w:rsidR="0039632F" w:rsidRPr="00441895" w:rsidRDefault="0039632F" w:rsidP="0039632F">
      <w:pPr>
        <w:rPr>
          <w:rFonts w:ascii="Arial" w:hAnsi="Arial" w:cs="Arial"/>
        </w:rPr>
      </w:pPr>
      <w:r w:rsidRPr="00441895">
        <w:rPr>
          <w:rFonts w:ascii="Arial" w:hAnsi="Arial" w:cs="Arial"/>
          <w:b/>
          <w:sz w:val="22"/>
          <w:szCs w:val="22"/>
        </w:rPr>
        <w:t>M/WBE 102</w:t>
      </w:r>
    </w:p>
    <w:p w14:paraId="0EEA6858" w14:textId="77777777" w:rsidR="0039632F" w:rsidRPr="00441895" w:rsidRDefault="0039632F" w:rsidP="0039632F">
      <w:pPr>
        <w:ind w:left="-684"/>
        <w:rPr>
          <w:rFonts w:ascii="Arial" w:hAnsi="Arial" w:cs="Arial"/>
          <w:b/>
          <w:sz w:val="20"/>
        </w:rPr>
        <w:sectPr w:rsidR="0039632F" w:rsidRPr="00441895" w:rsidSect="001F2211">
          <w:footerReference w:type="default" r:id="rId41"/>
          <w:pgSz w:w="15840" w:h="12240" w:orient="landscape"/>
          <w:pgMar w:top="-450" w:right="1440" w:bottom="180" w:left="1440" w:header="450" w:footer="540" w:gutter="0"/>
          <w:cols w:space="720"/>
          <w:docGrid w:linePitch="360"/>
        </w:sectPr>
      </w:pPr>
    </w:p>
    <w:p w14:paraId="51B1B39C" w14:textId="77777777" w:rsidR="0039632F" w:rsidRPr="00CE10D0" w:rsidRDefault="0039632F" w:rsidP="0039632F">
      <w:pPr>
        <w:ind w:right="-729"/>
        <w:jc w:val="center"/>
        <w:rPr>
          <w:rFonts w:ascii="Arial" w:hAnsi="Arial" w:cs="Arial"/>
          <w:b/>
        </w:rPr>
      </w:pPr>
      <w:r w:rsidRPr="00CE10D0">
        <w:rPr>
          <w:rFonts w:ascii="Arial" w:hAnsi="Arial" w:cs="Arial"/>
          <w:b/>
        </w:rPr>
        <w:lastRenderedPageBreak/>
        <w:t xml:space="preserve">M/WBE CONTRACTOR GOOD FAITH EFFORTS CERTIFICATION (FORM 105) </w:t>
      </w:r>
    </w:p>
    <w:p w14:paraId="294457FE" w14:textId="77777777" w:rsidR="0039632F" w:rsidRPr="00CE10D0" w:rsidRDefault="0039632F" w:rsidP="0039632F">
      <w:pPr>
        <w:ind w:right="-729"/>
        <w:jc w:val="center"/>
        <w:rPr>
          <w:rFonts w:ascii="Arial" w:hAnsi="Arial" w:cs="Arial"/>
        </w:rPr>
      </w:pPr>
    </w:p>
    <w:p w14:paraId="3DF06977" w14:textId="77777777" w:rsidR="0039632F" w:rsidRPr="00CE10D0" w:rsidRDefault="0039632F" w:rsidP="0039632F">
      <w:pPr>
        <w:ind w:right="-729"/>
        <w:rPr>
          <w:rFonts w:ascii="Arial" w:hAnsi="Arial" w:cs="Arial"/>
        </w:rPr>
      </w:pPr>
      <w:r w:rsidRPr="00CE10D0">
        <w:rPr>
          <w:rFonts w:ascii="Arial" w:hAnsi="Arial" w:cs="Arial"/>
        </w:rPr>
        <w:t>PROJECT/CONTRACT #_______________________________</w:t>
      </w:r>
    </w:p>
    <w:p w14:paraId="4B0ACAEE" w14:textId="77777777" w:rsidR="0039632F" w:rsidRPr="00CE10D0" w:rsidRDefault="0039632F" w:rsidP="0039632F">
      <w:pPr>
        <w:ind w:right="-729"/>
        <w:rPr>
          <w:rFonts w:ascii="Arial" w:hAnsi="Arial" w:cs="Arial"/>
        </w:rPr>
      </w:pPr>
    </w:p>
    <w:p w14:paraId="7817D7FC" w14:textId="77777777" w:rsidR="0039632F" w:rsidRPr="00CE10D0" w:rsidRDefault="0039632F" w:rsidP="0039632F">
      <w:pPr>
        <w:ind w:right="-729"/>
        <w:rPr>
          <w:rFonts w:ascii="Arial" w:hAnsi="Arial" w:cs="Arial"/>
        </w:rPr>
      </w:pPr>
    </w:p>
    <w:p w14:paraId="45C5E259" w14:textId="77777777" w:rsidR="0039632F" w:rsidRPr="00CE10D0" w:rsidRDefault="0039632F" w:rsidP="0039632F">
      <w:pPr>
        <w:ind w:right="-729"/>
        <w:rPr>
          <w:rFonts w:ascii="Arial" w:hAnsi="Arial" w:cs="Arial"/>
        </w:rPr>
      </w:pPr>
      <w:r w:rsidRPr="00CE10D0">
        <w:rPr>
          <w:rFonts w:ascii="Arial" w:hAnsi="Arial" w:cs="Arial"/>
        </w:rPr>
        <w:t>I, ______________________________________________________________________________________</w:t>
      </w:r>
    </w:p>
    <w:p w14:paraId="5389374A" w14:textId="77777777" w:rsidR="0039632F" w:rsidRPr="00CE10D0" w:rsidRDefault="0039632F" w:rsidP="0039632F">
      <w:pPr>
        <w:ind w:left="720" w:right="-729" w:firstLine="720"/>
        <w:rPr>
          <w:rFonts w:ascii="Arial" w:hAnsi="Arial" w:cs="Arial"/>
        </w:rPr>
      </w:pPr>
      <w:r w:rsidRPr="00CE10D0">
        <w:rPr>
          <w:rFonts w:ascii="Arial" w:hAnsi="Arial" w:cs="Arial"/>
        </w:rPr>
        <w:t>(Bidder/Applicant)</w:t>
      </w:r>
    </w:p>
    <w:p w14:paraId="521AEC3F" w14:textId="77777777" w:rsidR="0039632F" w:rsidRPr="00CE10D0" w:rsidRDefault="0039632F" w:rsidP="0039632F">
      <w:pPr>
        <w:ind w:right="-729"/>
        <w:rPr>
          <w:rFonts w:ascii="Arial" w:hAnsi="Arial" w:cs="Arial"/>
        </w:rPr>
      </w:pPr>
    </w:p>
    <w:p w14:paraId="6DE608F9" w14:textId="77777777" w:rsidR="0039632F" w:rsidRPr="00CE10D0" w:rsidRDefault="0039632F" w:rsidP="0039632F">
      <w:pPr>
        <w:ind w:right="-729"/>
        <w:rPr>
          <w:rFonts w:ascii="Arial" w:hAnsi="Arial" w:cs="Arial"/>
        </w:rPr>
      </w:pPr>
      <w:r w:rsidRPr="00CE10D0">
        <w:rPr>
          <w:rFonts w:ascii="Arial" w:hAnsi="Arial" w:cs="Arial"/>
        </w:rPr>
        <w:t>_____________________________________ of ________________________________________________</w:t>
      </w:r>
    </w:p>
    <w:p w14:paraId="2CF31B5D" w14:textId="77777777" w:rsidR="0039632F" w:rsidRPr="00CE10D0" w:rsidRDefault="0039632F" w:rsidP="0039632F">
      <w:pPr>
        <w:ind w:left="1440" w:right="-729"/>
        <w:rPr>
          <w:rFonts w:ascii="Arial" w:hAnsi="Arial" w:cs="Arial"/>
        </w:rPr>
      </w:pPr>
      <w:r w:rsidRPr="00CE10D0">
        <w:rPr>
          <w:rFonts w:ascii="Arial" w:hAnsi="Arial" w:cs="Arial"/>
        </w:rPr>
        <w:t>(Title)</w:t>
      </w:r>
      <w:r w:rsidRPr="00CE10D0">
        <w:rPr>
          <w:rFonts w:ascii="Arial" w:hAnsi="Arial" w:cs="Arial"/>
        </w:rPr>
        <w:tab/>
      </w:r>
      <w:r w:rsidRPr="00CE10D0">
        <w:rPr>
          <w:rFonts w:ascii="Arial" w:hAnsi="Arial" w:cs="Arial"/>
        </w:rPr>
        <w:tab/>
      </w:r>
      <w:r w:rsidRPr="00CE10D0">
        <w:rPr>
          <w:rFonts w:ascii="Arial" w:hAnsi="Arial" w:cs="Arial"/>
        </w:rPr>
        <w:tab/>
      </w:r>
      <w:r w:rsidRPr="00CE10D0">
        <w:rPr>
          <w:rFonts w:ascii="Arial" w:hAnsi="Arial" w:cs="Arial"/>
        </w:rPr>
        <w:tab/>
        <w:t>(Company)</w:t>
      </w:r>
    </w:p>
    <w:p w14:paraId="056D8FA3" w14:textId="77777777" w:rsidR="0039632F" w:rsidRPr="00CE10D0" w:rsidRDefault="0039632F" w:rsidP="0039632F">
      <w:pPr>
        <w:ind w:right="-729"/>
        <w:rPr>
          <w:rFonts w:ascii="Arial" w:hAnsi="Arial" w:cs="Arial"/>
        </w:rPr>
      </w:pPr>
    </w:p>
    <w:p w14:paraId="572C1351" w14:textId="77777777" w:rsidR="0039632F" w:rsidRPr="00CE10D0" w:rsidRDefault="0039632F" w:rsidP="0039632F">
      <w:pPr>
        <w:ind w:right="-729"/>
        <w:rPr>
          <w:rFonts w:ascii="Arial" w:hAnsi="Arial" w:cs="Arial"/>
        </w:rPr>
      </w:pPr>
      <w:r w:rsidRPr="00CE10D0">
        <w:rPr>
          <w:rFonts w:ascii="Arial" w:hAnsi="Arial" w:cs="Arial"/>
        </w:rPr>
        <w:t>______________________________________________________</w:t>
      </w:r>
      <w:r w:rsidRPr="00CE10D0">
        <w:rPr>
          <w:rFonts w:ascii="Arial" w:hAnsi="Arial" w:cs="Arial"/>
        </w:rPr>
        <w:tab/>
        <w:t>(_____)________________________</w:t>
      </w:r>
    </w:p>
    <w:p w14:paraId="50EDDF9E" w14:textId="77777777" w:rsidR="0039632F" w:rsidRPr="00CE10D0" w:rsidRDefault="0039632F" w:rsidP="0039632F">
      <w:pPr>
        <w:ind w:left="1440" w:right="-729"/>
        <w:rPr>
          <w:rFonts w:ascii="Arial" w:hAnsi="Arial" w:cs="Arial"/>
        </w:rPr>
      </w:pPr>
      <w:r w:rsidRPr="00CE10D0">
        <w:rPr>
          <w:rFonts w:ascii="Arial" w:hAnsi="Arial" w:cs="Arial"/>
        </w:rPr>
        <w:t>(Address)</w:t>
      </w:r>
      <w:r w:rsidRPr="00CE10D0">
        <w:rPr>
          <w:rFonts w:ascii="Arial" w:hAnsi="Arial" w:cs="Arial"/>
        </w:rPr>
        <w:tab/>
      </w:r>
      <w:r w:rsidRPr="00CE10D0">
        <w:rPr>
          <w:rFonts w:ascii="Arial" w:hAnsi="Arial" w:cs="Arial"/>
        </w:rPr>
        <w:tab/>
      </w:r>
      <w:r w:rsidRPr="00CE10D0">
        <w:rPr>
          <w:rFonts w:ascii="Arial" w:hAnsi="Arial" w:cs="Arial"/>
        </w:rPr>
        <w:tab/>
      </w:r>
      <w:r w:rsidRPr="00CE10D0">
        <w:rPr>
          <w:rFonts w:ascii="Arial" w:hAnsi="Arial" w:cs="Arial"/>
        </w:rPr>
        <w:tab/>
      </w:r>
      <w:r w:rsidRPr="00CE10D0">
        <w:rPr>
          <w:rFonts w:ascii="Arial" w:hAnsi="Arial" w:cs="Arial"/>
        </w:rPr>
        <w:tab/>
        <w:t>(Telephone Number)</w:t>
      </w:r>
    </w:p>
    <w:p w14:paraId="50A89E64" w14:textId="77777777" w:rsidR="0039632F" w:rsidRPr="00CE10D0" w:rsidRDefault="0039632F" w:rsidP="0039632F">
      <w:pPr>
        <w:ind w:right="-729"/>
        <w:rPr>
          <w:rFonts w:ascii="Arial" w:hAnsi="Arial" w:cs="Arial"/>
        </w:rPr>
      </w:pPr>
    </w:p>
    <w:p w14:paraId="6FD1550A" w14:textId="77777777" w:rsidR="0039632F" w:rsidRPr="00CE10D0" w:rsidRDefault="0039632F" w:rsidP="0039632F">
      <w:pPr>
        <w:ind w:right="-729"/>
        <w:rPr>
          <w:rFonts w:ascii="Arial" w:hAnsi="Arial" w:cs="Arial"/>
        </w:rPr>
      </w:pPr>
      <w:r w:rsidRPr="00CE10D0">
        <w:rPr>
          <w:rFonts w:ascii="Arial" w:hAnsi="Arial" w:cs="Arial"/>
        </w:rPr>
        <w:t xml:space="preserve">do hereby submit the following as </w:t>
      </w:r>
      <w:r w:rsidRPr="00CE10D0">
        <w:rPr>
          <w:rFonts w:ascii="Arial" w:hAnsi="Arial" w:cs="Arial"/>
          <w:i/>
          <w:u w:val="single"/>
        </w:rPr>
        <w:t xml:space="preserve">evidence </w:t>
      </w:r>
      <w:r w:rsidRPr="00CE10D0">
        <w:rPr>
          <w:rFonts w:ascii="Arial" w:hAnsi="Arial" w:cs="Arial"/>
        </w:rPr>
        <w:t>of our good faith efforts to retain certified minority- and women-owned business enterprises:</w:t>
      </w:r>
    </w:p>
    <w:p w14:paraId="4CB8645B" w14:textId="77777777" w:rsidR="0039632F" w:rsidRPr="00CE10D0" w:rsidRDefault="0039632F" w:rsidP="0039632F">
      <w:pPr>
        <w:ind w:left="-741" w:right="-729"/>
        <w:rPr>
          <w:rFonts w:ascii="Arial" w:hAnsi="Arial" w:cs="Arial"/>
        </w:rPr>
      </w:pPr>
    </w:p>
    <w:p w14:paraId="58EEDD7C" w14:textId="77777777" w:rsidR="0039632F" w:rsidRPr="00CE10D0" w:rsidRDefault="0039632F" w:rsidP="0039632F">
      <w:pPr>
        <w:pStyle w:val="Default"/>
      </w:pPr>
      <w:r w:rsidRPr="00CE10D0">
        <w:t>(1) Copies of its solicitations of certified minority- and women-owned business enterprises and any responses thereto;</w:t>
      </w:r>
    </w:p>
    <w:p w14:paraId="5EB3C380" w14:textId="77777777" w:rsidR="0039632F" w:rsidRPr="00CE10D0" w:rsidRDefault="0039632F" w:rsidP="0039632F">
      <w:pPr>
        <w:pStyle w:val="Default"/>
      </w:pPr>
    </w:p>
    <w:p w14:paraId="315FDD18" w14:textId="77777777" w:rsidR="0039632F" w:rsidRPr="00CE10D0" w:rsidRDefault="0039632F" w:rsidP="0039632F">
      <w:pPr>
        <w:pStyle w:val="Default"/>
      </w:pPr>
    </w:p>
    <w:p w14:paraId="45B1A228" w14:textId="77777777" w:rsidR="0039632F" w:rsidRPr="00CE10D0" w:rsidRDefault="0039632F" w:rsidP="0039632F">
      <w:pPr>
        <w:pStyle w:val="Default"/>
      </w:pPr>
      <w:r w:rsidRPr="00CE10D0">
        <w:t>(2) If responses to the contractor’s solicitations were received, but a certified minority- or woman-owned business enterprise was not selected, the specific reasons that such enterprise was not selected;</w:t>
      </w:r>
    </w:p>
    <w:p w14:paraId="4AA6BA76" w14:textId="77777777" w:rsidR="0039632F" w:rsidRPr="00CE10D0" w:rsidRDefault="0039632F" w:rsidP="0039632F">
      <w:pPr>
        <w:pStyle w:val="Default"/>
      </w:pPr>
    </w:p>
    <w:p w14:paraId="794C2A37" w14:textId="77777777" w:rsidR="0039632F" w:rsidRPr="00CE10D0" w:rsidRDefault="0039632F" w:rsidP="0039632F">
      <w:pPr>
        <w:pStyle w:val="Default"/>
      </w:pPr>
    </w:p>
    <w:p w14:paraId="79FC68A7" w14:textId="77777777" w:rsidR="0039632F" w:rsidRPr="00CE10D0" w:rsidRDefault="0039632F" w:rsidP="0039632F">
      <w:pPr>
        <w:pStyle w:val="Default"/>
      </w:pPr>
      <w:r w:rsidRPr="00CE10D0">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6347C56D" w14:textId="77777777" w:rsidR="0039632F" w:rsidRPr="00CE10D0" w:rsidRDefault="0039632F" w:rsidP="0039632F">
      <w:pPr>
        <w:pStyle w:val="Default"/>
      </w:pPr>
    </w:p>
    <w:p w14:paraId="536DE30D" w14:textId="77777777" w:rsidR="0039632F" w:rsidRPr="00CE10D0" w:rsidRDefault="0039632F" w:rsidP="0039632F">
      <w:pPr>
        <w:pStyle w:val="Default"/>
      </w:pPr>
    </w:p>
    <w:p w14:paraId="39AC5E9D" w14:textId="77777777" w:rsidR="0039632F" w:rsidRPr="00CE10D0" w:rsidRDefault="0039632F" w:rsidP="0039632F">
      <w:pPr>
        <w:pStyle w:val="Default"/>
      </w:pPr>
      <w:r w:rsidRPr="00CE10D0">
        <w:t>(4) Copies of any solicitations of certified minority- and/or women-owned business enterprises listed in the directory of certified businesses;</w:t>
      </w:r>
    </w:p>
    <w:p w14:paraId="24B66E4D" w14:textId="77777777" w:rsidR="0039632F" w:rsidRPr="00CE10D0" w:rsidRDefault="0039632F" w:rsidP="0039632F">
      <w:pPr>
        <w:pStyle w:val="Default"/>
      </w:pPr>
    </w:p>
    <w:p w14:paraId="05B23B78" w14:textId="77777777" w:rsidR="0039632F" w:rsidRPr="00CE10D0" w:rsidRDefault="0039632F" w:rsidP="0039632F">
      <w:pPr>
        <w:pStyle w:val="Default"/>
      </w:pPr>
    </w:p>
    <w:p w14:paraId="21A0269D" w14:textId="77777777" w:rsidR="0039632F" w:rsidRPr="00CE10D0" w:rsidRDefault="0039632F" w:rsidP="0039632F">
      <w:pPr>
        <w:pStyle w:val="Default"/>
      </w:pPr>
      <w:r w:rsidRPr="00CE10D0">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7F61B78" w14:textId="77777777" w:rsidR="0039632F" w:rsidRPr="00CE10D0" w:rsidRDefault="0039632F" w:rsidP="0039632F">
      <w:pPr>
        <w:pStyle w:val="Default"/>
      </w:pPr>
    </w:p>
    <w:p w14:paraId="57889A8B" w14:textId="77777777" w:rsidR="0039632F" w:rsidRPr="00CE10D0" w:rsidRDefault="0039632F" w:rsidP="0039632F">
      <w:pPr>
        <w:pStyle w:val="Default"/>
      </w:pPr>
    </w:p>
    <w:p w14:paraId="2E9D9912" w14:textId="77777777" w:rsidR="0039632F" w:rsidRPr="00CE10D0" w:rsidRDefault="0039632F" w:rsidP="0039632F">
      <w:pPr>
        <w:pStyle w:val="Default"/>
      </w:pPr>
      <w:r w:rsidRPr="00CE10D0">
        <w:t>(6) Information describing the specific steps undertaken to reasonably structure the contract scope of work for the purpose of subcontracting with, or obtaining supplies from, certified minority- and women-owned business enterprises.</w:t>
      </w:r>
    </w:p>
    <w:p w14:paraId="6F060175" w14:textId="77777777" w:rsidR="0039632F" w:rsidRPr="00CE10D0" w:rsidRDefault="0039632F" w:rsidP="0039632F">
      <w:pPr>
        <w:pStyle w:val="Default"/>
      </w:pPr>
    </w:p>
    <w:p w14:paraId="5472CF01" w14:textId="77777777" w:rsidR="0039632F" w:rsidRPr="00CE10D0" w:rsidRDefault="0039632F" w:rsidP="0039632F">
      <w:pPr>
        <w:pStyle w:val="Default"/>
      </w:pPr>
    </w:p>
    <w:p w14:paraId="537C299C" w14:textId="77777777" w:rsidR="0039632F" w:rsidRPr="00CE10D0" w:rsidRDefault="0039632F" w:rsidP="0039632F">
      <w:pPr>
        <w:pStyle w:val="Default"/>
      </w:pPr>
      <w:r w:rsidRPr="00CE10D0">
        <w:t>(7) Describe any other action undertaken by the bidder to document its good faith efforts to retain certified minority - and women-owned business enterprises for this procurement</w:t>
      </w:r>
    </w:p>
    <w:p w14:paraId="5D55341D" w14:textId="77777777" w:rsidR="0039632F" w:rsidRPr="00CE10D0" w:rsidRDefault="0039632F" w:rsidP="0039632F">
      <w:pPr>
        <w:pStyle w:val="Default"/>
      </w:pPr>
    </w:p>
    <w:p w14:paraId="28BD32B3" w14:textId="77777777" w:rsidR="0039632F" w:rsidRPr="00CE10D0" w:rsidRDefault="0039632F" w:rsidP="0039632F">
      <w:pPr>
        <w:pStyle w:val="Default"/>
      </w:pPr>
      <w:r w:rsidRPr="00CE10D0">
        <w:t>Submit additional pages as needed.</w:t>
      </w:r>
    </w:p>
    <w:p w14:paraId="7D4EC1A9" w14:textId="77777777" w:rsidR="0039632F" w:rsidRPr="00441895" w:rsidRDefault="0039632F" w:rsidP="0039632F">
      <w:pPr>
        <w:ind w:left="-741" w:right="12"/>
        <w:jc w:val="center"/>
        <w:rPr>
          <w:rFonts w:ascii="Arial" w:hAnsi="Arial" w:cs="Arial"/>
          <w:sz w:val="20"/>
        </w:rPr>
      </w:pPr>
    </w:p>
    <w:p w14:paraId="516858EB" w14:textId="77777777" w:rsidR="0039632F" w:rsidRPr="00441895" w:rsidRDefault="0039632F" w:rsidP="0039632F">
      <w:pPr>
        <w:ind w:left="-741" w:right="12"/>
        <w:jc w:val="center"/>
        <w:rPr>
          <w:rFonts w:ascii="Arial" w:hAnsi="Arial" w:cs="Arial"/>
          <w:sz w:val="20"/>
        </w:rPr>
      </w:pPr>
    </w:p>
    <w:p w14:paraId="2B281833" w14:textId="77777777" w:rsidR="0039632F" w:rsidRPr="00441895" w:rsidRDefault="0039632F" w:rsidP="0039632F">
      <w:pPr>
        <w:ind w:left="3600"/>
        <w:rPr>
          <w:rFonts w:ascii="Arial" w:hAnsi="Arial" w:cs="Arial"/>
          <w:szCs w:val="22"/>
        </w:rPr>
      </w:pPr>
      <w:r w:rsidRPr="00441895">
        <w:rPr>
          <w:rFonts w:ascii="Arial" w:hAnsi="Arial" w:cs="Arial"/>
          <w:szCs w:val="22"/>
        </w:rPr>
        <w:t>_______________________________________________</w:t>
      </w:r>
    </w:p>
    <w:p w14:paraId="3C35146D" w14:textId="77777777" w:rsidR="0039632F" w:rsidRPr="00441895" w:rsidRDefault="0039632F" w:rsidP="0039632F">
      <w:pPr>
        <w:ind w:left="3600"/>
        <w:rPr>
          <w:rFonts w:ascii="Arial" w:hAnsi="Arial" w:cs="Arial"/>
          <w:szCs w:val="22"/>
        </w:rPr>
      </w:pPr>
      <w:r w:rsidRPr="00441895">
        <w:rPr>
          <w:rFonts w:ascii="Arial" w:hAnsi="Arial" w:cs="Arial"/>
          <w:szCs w:val="22"/>
        </w:rPr>
        <w:t>Authorized Representative Signature</w:t>
      </w:r>
    </w:p>
    <w:p w14:paraId="5B5D6067" w14:textId="77777777" w:rsidR="0039632F" w:rsidRPr="00441895" w:rsidRDefault="0039632F" w:rsidP="0039632F">
      <w:pPr>
        <w:ind w:right="12"/>
        <w:rPr>
          <w:rFonts w:ascii="Arial" w:hAnsi="Arial" w:cs="Arial"/>
          <w:sz w:val="20"/>
        </w:rPr>
      </w:pPr>
    </w:p>
    <w:p w14:paraId="28484236" w14:textId="77777777" w:rsidR="0039632F" w:rsidRPr="00441895" w:rsidRDefault="0039632F" w:rsidP="0039632F">
      <w:pPr>
        <w:ind w:right="12"/>
        <w:rPr>
          <w:rFonts w:ascii="Arial" w:hAnsi="Arial" w:cs="Arial"/>
          <w:sz w:val="20"/>
        </w:rPr>
      </w:pPr>
    </w:p>
    <w:p w14:paraId="7720CF94" w14:textId="77777777" w:rsidR="0039632F" w:rsidRPr="00441895" w:rsidRDefault="0039632F" w:rsidP="0039632F">
      <w:pPr>
        <w:ind w:left="3600"/>
        <w:rPr>
          <w:rFonts w:ascii="Arial" w:hAnsi="Arial" w:cs="Arial"/>
          <w:szCs w:val="22"/>
        </w:rPr>
      </w:pPr>
      <w:r w:rsidRPr="00441895">
        <w:rPr>
          <w:rFonts w:ascii="Arial" w:hAnsi="Arial" w:cs="Arial"/>
          <w:szCs w:val="22"/>
        </w:rPr>
        <w:t>_______________________________________________</w:t>
      </w:r>
    </w:p>
    <w:p w14:paraId="40C86949" w14:textId="77777777" w:rsidR="0039632F" w:rsidRPr="00441895" w:rsidRDefault="0039632F" w:rsidP="0039632F">
      <w:pPr>
        <w:ind w:left="3600"/>
        <w:rPr>
          <w:rFonts w:ascii="Arial" w:hAnsi="Arial" w:cs="Arial"/>
          <w:szCs w:val="22"/>
        </w:rPr>
      </w:pPr>
      <w:r w:rsidRPr="00441895">
        <w:rPr>
          <w:rFonts w:ascii="Arial" w:hAnsi="Arial" w:cs="Arial"/>
          <w:szCs w:val="22"/>
        </w:rPr>
        <w:t>Date</w:t>
      </w:r>
    </w:p>
    <w:p w14:paraId="637BED8F" w14:textId="77777777" w:rsidR="0039632F" w:rsidRPr="00441895" w:rsidRDefault="0039632F" w:rsidP="0039632F">
      <w:pPr>
        <w:rPr>
          <w:rFonts w:ascii="Arial" w:hAnsi="Arial" w:cs="Arial"/>
          <w:szCs w:val="22"/>
        </w:rPr>
      </w:pPr>
    </w:p>
    <w:p w14:paraId="24557133" w14:textId="77777777" w:rsidR="0039632F" w:rsidRPr="00441895" w:rsidRDefault="0039632F" w:rsidP="0039632F">
      <w:pPr>
        <w:rPr>
          <w:rFonts w:ascii="Arial" w:hAnsi="Arial" w:cs="Arial"/>
          <w:szCs w:val="22"/>
        </w:rPr>
      </w:pPr>
    </w:p>
    <w:p w14:paraId="7CE47ABB" w14:textId="77777777" w:rsidR="0039632F" w:rsidRPr="00441895" w:rsidRDefault="0039632F" w:rsidP="0039632F">
      <w:pPr>
        <w:rPr>
          <w:rFonts w:ascii="Arial" w:hAnsi="Arial" w:cs="Arial"/>
          <w:b/>
          <w:szCs w:val="22"/>
        </w:rPr>
        <w:sectPr w:rsidR="0039632F" w:rsidRPr="00441895" w:rsidSect="00973E2E">
          <w:pgSz w:w="12240" w:h="15840"/>
          <w:pgMar w:top="547" w:right="1440" w:bottom="720" w:left="1440" w:header="360" w:footer="720" w:gutter="0"/>
          <w:cols w:space="720"/>
          <w:docGrid w:linePitch="360"/>
        </w:sectPr>
      </w:pPr>
      <w:r w:rsidRPr="00441895">
        <w:rPr>
          <w:rFonts w:ascii="Arial" w:hAnsi="Arial" w:cs="Arial"/>
          <w:b/>
          <w:szCs w:val="22"/>
        </w:rPr>
        <w:t>M/WBE 105</w:t>
      </w:r>
    </w:p>
    <w:p w14:paraId="64454387" w14:textId="77777777" w:rsidR="0039632F" w:rsidRPr="00CE10D0" w:rsidRDefault="0039632F" w:rsidP="0039632F">
      <w:pPr>
        <w:ind w:right="-729"/>
        <w:jc w:val="center"/>
        <w:rPr>
          <w:rFonts w:ascii="Arial" w:hAnsi="Arial" w:cs="Arial"/>
          <w:b/>
        </w:rPr>
      </w:pPr>
      <w:r w:rsidRPr="00CE10D0">
        <w:rPr>
          <w:rFonts w:ascii="Arial" w:hAnsi="Arial" w:cs="Arial"/>
          <w:b/>
        </w:rPr>
        <w:lastRenderedPageBreak/>
        <w:t>M/WBE CONTRACTOR UNAVAILABLE CERTIFICATION</w:t>
      </w:r>
    </w:p>
    <w:p w14:paraId="503C8BF3" w14:textId="77777777" w:rsidR="0039632F" w:rsidRPr="00CE10D0" w:rsidRDefault="0039632F" w:rsidP="0039632F">
      <w:pPr>
        <w:ind w:right="-729"/>
        <w:jc w:val="center"/>
        <w:rPr>
          <w:rFonts w:ascii="Arial" w:hAnsi="Arial" w:cs="Arial"/>
          <w:b/>
        </w:rPr>
      </w:pPr>
    </w:p>
    <w:p w14:paraId="3DD1D76C" w14:textId="77777777" w:rsidR="0039632F" w:rsidRPr="00CE10D0" w:rsidRDefault="0039632F" w:rsidP="0039632F">
      <w:pPr>
        <w:ind w:right="-729"/>
        <w:jc w:val="center"/>
        <w:rPr>
          <w:rFonts w:ascii="Arial" w:hAnsi="Arial" w:cs="Arial"/>
        </w:rPr>
      </w:pPr>
    </w:p>
    <w:p w14:paraId="36422486" w14:textId="77777777" w:rsidR="0039632F" w:rsidRPr="00CE10D0" w:rsidRDefault="0039632F" w:rsidP="0039632F">
      <w:pPr>
        <w:ind w:right="-729"/>
        <w:rPr>
          <w:rFonts w:ascii="Arial" w:hAnsi="Arial" w:cs="Arial"/>
        </w:rPr>
      </w:pPr>
      <w:r w:rsidRPr="00CE10D0">
        <w:rPr>
          <w:rFonts w:ascii="Arial" w:hAnsi="Arial" w:cs="Arial"/>
          <w:b/>
        </w:rPr>
        <w:t>RFP#/PROJECT NAME</w:t>
      </w:r>
      <w:r w:rsidRPr="00CE10D0">
        <w:rPr>
          <w:rFonts w:ascii="Arial" w:hAnsi="Arial" w:cs="Arial"/>
        </w:rPr>
        <w:t>_________________________________________________________________________</w:t>
      </w:r>
    </w:p>
    <w:p w14:paraId="227FFDCD" w14:textId="77777777" w:rsidR="0039632F" w:rsidRPr="00CE10D0" w:rsidRDefault="0039632F" w:rsidP="0039632F">
      <w:pPr>
        <w:ind w:right="-729"/>
        <w:rPr>
          <w:rFonts w:ascii="Arial" w:hAnsi="Arial" w:cs="Arial"/>
        </w:rPr>
      </w:pPr>
    </w:p>
    <w:p w14:paraId="23386223" w14:textId="77777777" w:rsidR="0039632F" w:rsidRPr="00CE10D0" w:rsidRDefault="0039632F" w:rsidP="0039632F">
      <w:pPr>
        <w:ind w:right="-729"/>
        <w:rPr>
          <w:rFonts w:ascii="Arial" w:hAnsi="Arial" w:cs="Arial"/>
        </w:rPr>
      </w:pPr>
    </w:p>
    <w:p w14:paraId="4519A930" w14:textId="77777777" w:rsidR="0039632F" w:rsidRPr="00CE10D0" w:rsidRDefault="0039632F" w:rsidP="0039632F">
      <w:pPr>
        <w:ind w:right="-729"/>
        <w:rPr>
          <w:rFonts w:ascii="Arial" w:hAnsi="Arial" w:cs="Arial"/>
        </w:rPr>
      </w:pPr>
      <w:r w:rsidRPr="00CE10D0">
        <w:rPr>
          <w:rFonts w:ascii="Arial" w:hAnsi="Arial" w:cs="Arial"/>
        </w:rPr>
        <w:t>I, ________________________________________   ______________________   __________________________________________________________</w:t>
      </w:r>
    </w:p>
    <w:p w14:paraId="047C736D" w14:textId="77777777" w:rsidR="0039632F" w:rsidRPr="00CE10D0" w:rsidRDefault="0039632F" w:rsidP="0039632F">
      <w:pPr>
        <w:ind w:left="1440" w:right="-729"/>
        <w:rPr>
          <w:rFonts w:ascii="Arial" w:hAnsi="Arial" w:cs="Arial"/>
        </w:rPr>
      </w:pPr>
      <w:r w:rsidRPr="00CE10D0">
        <w:rPr>
          <w:rFonts w:ascii="Arial" w:hAnsi="Arial" w:cs="Arial"/>
        </w:rPr>
        <w:t>(Authorized Representative)</w:t>
      </w:r>
      <w:r w:rsidRPr="00CE10D0">
        <w:rPr>
          <w:rFonts w:ascii="Arial" w:hAnsi="Arial" w:cs="Arial"/>
        </w:rPr>
        <w:tab/>
      </w:r>
      <w:r w:rsidRPr="00CE10D0">
        <w:rPr>
          <w:rFonts w:ascii="Arial" w:hAnsi="Arial" w:cs="Arial"/>
        </w:rPr>
        <w:tab/>
      </w:r>
      <w:r w:rsidRPr="00CE10D0">
        <w:rPr>
          <w:rFonts w:ascii="Arial" w:hAnsi="Arial" w:cs="Arial"/>
        </w:rPr>
        <w:tab/>
        <w:t>(Title)</w:t>
      </w:r>
      <w:r w:rsidRPr="00CE10D0">
        <w:rPr>
          <w:rFonts w:ascii="Arial" w:hAnsi="Arial" w:cs="Arial"/>
        </w:rPr>
        <w:tab/>
      </w:r>
      <w:r w:rsidRPr="00CE10D0">
        <w:rPr>
          <w:rFonts w:ascii="Arial" w:hAnsi="Arial" w:cs="Arial"/>
        </w:rPr>
        <w:tab/>
      </w:r>
      <w:r w:rsidRPr="00CE10D0">
        <w:rPr>
          <w:rFonts w:ascii="Arial" w:hAnsi="Arial" w:cs="Arial"/>
        </w:rPr>
        <w:tab/>
        <w:t>(Bidder/Applicant’s Company)</w:t>
      </w:r>
    </w:p>
    <w:p w14:paraId="3564E009" w14:textId="77777777" w:rsidR="0039632F" w:rsidRPr="00CE10D0" w:rsidRDefault="0039632F" w:rsidP="0039632F">
      <w:pPr>
        <w:ind w:right="-729"/>
        <w:rPr>
          <w:rFonts w:ascii="Arial" w:hAnsi="Arial" w:cs="Arial"/>
        </w:rPr>
      </w:pPr>
    </w:p>
    <w:p w14:paraId="79F37F06" w14:textId="77777777" w:rsidR="0039632F" w:rsidRPr="00CE10D0" w:rsidRDefault="0039632F" w:rsidP="0039632F">
      <w:pPr>
        <w:ind w:right="-729"/>
        <w:rPr>
          <w:rFonts w:ascii="Arial" w:hAnsi="Arial" w:cs="Arial"/>
        </w:rPr>
      </w:pPr>
    </w:p>
    <w:p w14:paraId="0D5D0D82" w14:textId="77777777" w:rsidR="0039632F" w:rsidRPr="00CE10D0" w:rsidRDefault="0039632F" w:rsidP="0039632F">
      <w:pPr>
        <w:ind w:right="-729"/>
        <w:rPr>
          <w:rFonts w:ascii="Arial" w:hAnsi="Arial" w:cs="Arial"/>
        </w:rPr>
      </w:pPr>
      <w:r w:rsidRPr="00CE10D0">
        <w:rPr>
          <w:rFonts w:ascii="Arial" w:hAnsi="Arial" w:cs="Arial"/>
        </w:rPr>
        <w:t>__________________________________________________________________</w:t>
      </w:r>
      <w:r w:rsidRPr="00CE10D0">
        <w:rPr>
          <w:rFonts w:ascii="Arial" w:hAnsi="Arial" w:cs="Arial"/>
        </w:rPr>
        <w:tab/>
        <w:t>(____)___________________________________</w:t>
      </w:r>
    </w:p>
    <w:p w14:paraId="45DBDF4F" w14:textId="77777777" w:rsidR="0039632F" w:rsidRPr="00CE10D0" w:rsidRDefault="0039632F" w:rsidP="0039632F">
      <w:pPr>
        <w:ind w:left="2880" w:right="-729"/>
        <w:rPr>
          <w:rFonts w:ascii="Arial" w:hAnsi="Arial" w:cs="Arial"/>
        </w:rPr>
      </w:pPr>
      <w:r w:rsidRPr="00CE10D0">
        <w:rPr>
          <w:rFonts w:ascii="Arial" w:hAnsi="Arial" w:cs="Arial"/>
        </w:rPr>
        <w:t>(Address)</w:t>
      </w:r>
      <w:r w:rsidRPr="00CE10D0">
        <w:rPr>
          <w:rFonts w:ascii="Arial" w:hAnsi="Arial" w:cs="Arial"/>
        </w:rPr>
        <w:tab/>
      </w:r>
      <w:r w:rsidRPr="00CE10D0">
        <w:rPr>
          <w:rFonts w:ascii="Arial" w:hAnsi="Arial" w:cs="Arial"/>
        </w:rPr>
        <w:tab/>
      </w:r>
      <w:r w:rsidRPr="00CE10D0">
        <w:rPr>
          <w:rFonts w:ascii="Arial" w:hAnsi="Arial" w:cs="Arial"/>
        </w:rPr>
        <w:tab/>
      </w:r>
      <w:r w:rsidRPr="00CE10D0">
        <w:rPr>
          <w:rFonts w:ascii="Arial" w:hAnsi="Arial" w:cs="Arial"/>
        </w:rPr>
        <w:tab/>
      </w:r>
      <w:r w:rsidRPr="00CE10D0">
        <w:rPr>
          <w:rFonts w:ascii="Arial" w:hAnsi="Arial" w:cs="Arial"/>
        </w:rPr>
        <w:tab/>
      </w:r>
      <w:r w:rsidRPr="00CE10D0">
        <w:rPr>
          <w:rFonts w:ascii="Arial" w:hAnsi="Arial" w:cs="Arial"/>
        </w:rPr>
        <w:tab/>
        <w:t>(Phone)</w:t>
      </w:r>
    </w:p>
    <w:p w14:paraId="1F12C48D" w14:textId="77777777" w:rsidR="0039632F" w:rsidRPr="00CE10D0" w:rsidRDefault="0039632F" w:rsidP="0039632F">
      <w:pPr>
        <w:ind w:right="-729"/>
        <w:rPr>
          <w:rFonts w:ascii="Arial" w:hAnsi="Arial" w:cs="Arial"/>
        </w:rPr>
      </w:pPr>
    </w:p>
    <w:p w14:paraId="2E0B0973" w14:textId="77777777" w:rsidR="0039632F" w:rsidRPr="00CE10D0" w:rsidRDefault="0039632F" w:rsidP="0039632F">
      <w:pPr>
        <w:ind w:right="12"/>
        <w:rPr>
          <w:rFonts w:ascii="Arial" w:hAnsi="Arial" w:cs="Arial"/>
        </w:rPr>
      </w:pPr>
      <w:r w:rsidRPr="00CE10D0">
        <w:rPr>
          <w:rFonts w:ascii="Arial" w:hAnsi="Arial" w:cs="Arial"/>
        </w:rPr>
        <w:t xml:space="preserve">certify that the following New York State Certified Minority/Women Business Enterprises were contacted to obtain a quote for work to be performed on the abovementioned project/contract. </w:t>
      </w:r>
    </w:p>
    <w:p w14:paraId="78764B67" w14:textId="77777777" w:rsidR="0039632F" w:rsidRPr="00CE10D0" w:rsidRDefault="0039632F" w:rsidP="0039632F">
      <w:pPr>
        <w:rPr>
          <w:rFonts w:ascii="Arial" w:hAnsi="Arial" w:cs="Arial"/>
        </w:rPr>
      </w:pPr>
    </w:p>
    <w:p w14:paraId="6D37AB52" w14:textId="77777777" w:rsidR="0039632F" w:rsidRPr="00CE10D0" w:rsidRDefault="0039632F" w:rsidP="0039632F">
      <w:pPr>
        <w:ind w:right="-729"/>
        <w:rPr>
          <w:rFonts w:ascii="Arial" w:hAnsi="Arial" w:cs="Arial"/>
        </w:rPr>
      </w:pPr>
      <w:r w:rsidRPr="00CE10D0">
        <w:rPr>
          <w:rFonts w:ascii="Arial" w:hAnsi="Arial" w:cs="Arial"/>
        </w:rPr>
        <w:t>List of date, name of M/WBE firm, telephone/e-mail address of M/WBEs contacted, type of work requested, estimated budgeted amount for each quote requested.</w:t>
      </w:r>
    </w:p>
    <w:p w14:paraId="0BB46134" w14:textId="77777777" w:rsidR="0039632F" w:rsidRPr="00CE10D0" w:rsidRDefault="0039632F" w:rsidP="0039632F">
      <w:pPr>
        <w:ind w:left="10080" w:right="-729"/>
        <w:rPr>
          <w:rFonts w:ascii="Arial" w:hAnsi="Arial" w:cs="Arial"/>
        </w:rPr>
      </w:pPr>
      <w:r w:rsidRPr="00CE10D0">
        <w:rPr>
          <w:rFonts w:ascii="Arial" w:hAnsi="Arial" w:cs="Arial"/>
          <w:b/>
          <w:u w:val="single"/>
        </w:rPr>
        <w:t>ESTIMATED</w:t>
      </w:r>
    </w:p>
    <w:p w14:paraId="2201B779" w14:textId="77777777" w:rsidR="0039632F" w:rsidRPr="00CE10D0" w:rsidRDefault="0039632F" w:rsidP="0039632F">
      <w:pPr>
        <w:rPr>
          <w:rFonts w:ascii="Arial" w:hAnsi="Arial" w:cs="Arial"/>
          <w:b/>
          <w:u w:val="single"/>
        </w:rPr>
      </w:pPr>
      <w:r w:rsidRPr="00CE10D0">
        <w:rPr>
          <w:rFonts w:ascii="Arial" w:hAnsi="Arial" w:cs="Arial"/>
          <w:b/>
        </w:rPr>
        <w:tab/>
      </w:r>
      <w:r w:rsidRPr="00CE10D0">
        <w:rPr>
          <w:rFonts w:ascii="Arial" w:hAnsi="Arial" w:cs="Arial"/>
          <w:b/>
          <w:u w:val="single"/>
        </w:rPr>
        <w:t>DATE</w:t>
      </w:r>
      <w:r w:rsidRPr="00CE10D0">
        <w:rPr>
          <w:rFonts w:ascii="Arial" w:hAnsi="Arial" w:cs="Arial"/>
        </w:rPr>
        <w:tab/>
      </w:r>
      <w:r w:rsidRPr="00CE10D0">
        <w:rPr>
          <w:rFonts w:ascii="Arial" w:hAnsi="Arial" w:cs="Arial"/>
        </w:rPr>
        <w:tab/>
      </w:r>
      <w:r w:rsidRPr="00CE10D0">
        <w:rPr>
          <w:rFonts w:ascii="Arial" w:hAnsi="Arial" w:cs="Arial"/>
          <w:b/>
          <w:u w:val="single"/>
        </w:rPr>
        <w:t>M/WBE NAME</w:t>
      </w:r>
      <w:r w:rsidRPr="00CE10D0">
        <w:rPr>
          <w:rFonts w:ascii="Arial" w:hAnsi="Arial" w:cs="Arial"/>
          <w:b/>
        </w:rPr>
        <w:tab/>
      </w:r>
      <w:r w:rsidRPr="00CE10D0">
        <w:rPr>
          <w:rFonts w:ascii="Arial" w:hAnsi="Arial" w:cs="Arial"/>
          <w:b/>
        </w:rPr>
        <w:tab/>
      </w:r>
      <w:r w:rsidRPr="00CE10D0">
        <w:rPr>
          <w:rFonts w:ascii="Arial" w:hAnsi="Arial" w:cs="Arial"/>
          <w:b/>
        </w:rPr>
        <w:tab/>
      </w:r>
      <w:r w:rsidRPr="00CE10D0">
        <w:rPr>
          <w:rFonts w:ascii="Arial" w:hAnsi="Arial" w:cs="Arial"/>
          <w:b/>
          <w:u w:val="single"/>
        </w:rPr>
        <w:t>PHONE/EMAIL</w:t>
      </w:r>
      <w:r w:rsidRPr="00CE10D0">
        <w:rPr>
          <w:rFonts w:ascii="Arial" w:hAnsi="Arial" w:cs="Arial"/>
          <w:b/>
        </w:rPr>
        <w:tab/>
      </w:r>
      <w:r w:rsidRPr="00CE10D0">
        <w:rPr>
          <w:rFonts w:ascii="Arial" w:hAnsi="Arial" w:cs="Arial"/>
          <w:b/>
          <w:u w:val="single"/>
        </w:rPr>
        <w:t>TYPE OF WORK</w:t>
      </w:r>
      <w:r w:rsidRPr="00CE10D0">
        <w:rPr>
          <w:rFonts w:ascii="Arial" w:hAnsi="Arial" w:cs="Arial"/>
          <w:b/>
        </w:rPr>
        <w:tab/>
      </w:r>
      <w:r w:rsidRPr="00CE10D0">
        <w:rPr>
          <w:rFonts w:ascii="Arial" w:hAnsi="Arial" w:cs="Arial"/>
          <w:b/>
        </w:rPr>
        <w:tab/>
      </w:r>
      <w:r w:rsidRPr="00CE10D0">
        <w:rPr>
          <w:rFonts w:ascii="Arial" w:hAnsi="Arial" w:cs="Arial"/>
          <w:b/>
          <w:u w:val="single"/>
        </w:rPr>
        <w:t>BUDGET</w:t>
      </w:r>
      <w:r w:rsidRPr="00CE10D0">
        <w:rPr>
          <w:rFonts w:ascii="Arial" w:hAnsi="Arial" w:cs="Arial"/>
          <w:b/>
        </w:rPr>
        <w:tab/>
      </w:r>
      <w:r w:rsidRPr="00CE10D0">
        <w:rPr>
          <w:rFonts w:ascii="Arial" w:hAnsi="Arial" w:cs="Arial"/>
          <w:b/>
        </w:rPr>
        <w:tab/>
      </w:r>
      <w:r w:rsidRPr="00CE10D0">
        <w:rPr>
          <w:rFonts w:ascii="Arial" w:hAnsi="Arial" w:cs="Arial"/>
          <w:b/>
          <w:u w:val="single"/>
        </w:rPr>
        <w:t>REASON</w:t>
      </w:r>
    </w:p>
    <w:p w14:paraId="36E85D8C" w14:textId="77777777" w:rsidR="0039632F" w:rsidRPr="00CE10D0" w:rsidRDefault="0039632F" w:rsidP="0039632F">
      <w:pPr>
        <w:rPr>
          <w:rFonts w:ascii="Arial" w:hAnsi="Arial" w:cs="Arial"/>
          <w:b/>
        </w:rPr>
      </w:pPr>
    </w:p>
    <w:p w14:paraId="0B598D5E" w14:textId="77777777" w:rsidR="0039632F" w:rsidRPr="00CE10D0" w:rsidRDefault="0039632F" w:rsidP="0039632F">
      <w:pPr>
        <w:ind w:right="-729"/>
        <w:rPr>
          <w:rFonts w:ascii="Arial" w:hAnsi="Arial" w:cs="Arial"/>
        </w:rPr>
      </w:pPr>
      <w:r w:rsidRPr="00CE10D0">
        <w:rPr>
          <w:rFonts w:ascii="Arial" w:hAnsi="Arial" w:cs="Arial"/>
        </w:rPr>
        <w:t>1.</w:t>
      </w:r>
    </w:p>
    <w:p w14:paraId="059109E5" w14:textId="77777777" w:rsidR="0039632F" w:rsidRPr="00CE10D0" w:rsidRDefault="0039632F" w:rsidP="0039632F">
      <w:pPr>
        <w:pBdr>
          <w:top w:val="single" w:sz="12" w:space="1" w:color="auto"/>
          <w:bottom w:val="single" w:sz="12" w:space="1" w:color="auto"/>
        </w:pBdr>
        <w:ind w:right="-729"/>
        <w:rPr>
          <w:rFonts w:ascii="Arial" w:hAnsi="Arial" w:cs="Arial"/>
        </w:rPr>
      </w:pPr>
      <w:r w:rsidRPr="00CE10D0">
        <w:rPr>
          <w:rFonts w:ascii="Arial" w:hAnsi="Arial" w:cs="Arial"/>
        </w:rPr>
        <w:t>2.</w:t>
      </w:r>
    </w:p>
    <w:p w14:paraId="28355941" w14:textId="77777777" w:rsidR="0039632F" w:rsidRPr="00CE10D0" w:rsidRDefault="0039632F" w:rsidP="0039632F">
      <w:pPr>
        <w:pBdr>
          <w:bottom w:val="single" w:sz="12" w:space="1" w:color="auto"/>
          <w:between w:val="single" w:sz="12" w:space="1" w:color="auto"/>
        </w:pBdr>
        <w:ind w:right="-729"/>
        <w:rPr>
          <w:rFonts w:ascii="Arial" w:hAnsi="Arial" w:cs="Arial"/>
        </w:rPr>
      </w:pPr>
      <w:r w:rsidRPr="00CE10D0">
        <w:rPr>
          <w:rFonts w:ascii="Arial" w:hAnsi="Arial" w:cs="Arial"/>
        </w:rPr>
        <w:t>3.</w:t>
      </w:r>
    </w:p>
    <w:p w14:paraId="21ADDBE5" w14:textId="77777777" w:rsidR="0039632F" w:rsidRPr="00CE10D0" w:rsidRDefault="0039632F" w:rsidP="0039632F">
      <w:pPr>
        <w:pBdr>
          <w:bottom w:val="single" w:sz="12" w:space="1" w:color="auto"/>
          <w:between w:val="single" w:sz="12" w:space="1" w:color="auto"/>
        </w:pBdr>
        <w:ind w:right="-729"/>
        <w:rPr>
          <w:rFonts w:ascii="Arial" w:hAnsi="Arial" w:cs="Arial"/>
        </w:rPr>
      </w:pPr>
      <w:r w:rsidRPr="00CE10D0">
        <w:rPr>
          <w:rFonts w:ascii="Arial" w:hAnsi="Arial" w:cs="Arial"/>
        </w:rPr>
        <w:t>4.</w:t>
      </w:r>
    </w:p>
    <w:p w14:paraId="25D9AC65" w14:textId="77777777" w:rsidR="0039632F" w:rsidRPr="00CE10D0" w:rsidRDefault="0039632F" w:rsidP="0039632F">
      <w:pPr>
        <w:pBdr>
          <w:bottom w:val="single" w:sz="12" w:space="1" w:color="auto"/>
          <w:between w:val="single" w:sz="12" w:space="1" w:color="auto"/>
        </w:pBdr>
        <w:ind w:right="-729"/>
        <w:rPr>
          <w:rFonts w:ascii="Arial" w:hAnsi="Arial" w:cs="Arial"/>
        </w:rPr>
      </w:pPr>
      <w:r w:rsidRPr="00CE10D0">
        <w:rPr>
          <w:rFonts w:ascii="Arial" w:hAnsi="Arial" w:cs="Arial"/>
        </w:rPr>
        <w:t>5.</w:t>
      </w:r>
    </w:p>
    <w:p w14:paraId="2AB76E1E" w14:textId="77777777" w:rsidR="0039632F" w:rsidRPr="00CE10D0" w:rsidRDefault="0039632F" w:rsidP="0039632F">
      <w:pPr>
        <w:rPr>
          <w:rFonts w:ascii="Arial" w:hAnsi="Arial" w:cs="Arial"/>
        </w:rPr>
      </w:pPr>
    </w:p>
    <w:p w14:paraId="5A083D0E" w14:textId="77777777" w:rsidR="0039632F" w:rsidRPr="00CE10D0" w:rsidRDefault="0039632F" w:rsidP="0039632F">
      <w:pPr>
        <w:rPr>
          <w:rFonts w:ascii="Arial" w:hAnsi="Arial" w:cs="Arial"/>
          <w:u w:val="single"/>
        </w:rPr>
      </w:pPr>
      <w:r w:rsidRPr="00CE10D0">
        <w:rPr>
          <w:rFonts w:ascii="Arial" w:hAnsi="Arial" w:cs="Arial"/>
        </w:rPr>
        <w:t xml:space="preserve">To the best of my knowledge and belief, said New York State Certified Minority/Women Business Enterprise contractor(s) was/were not selected, unavailable for work on this project, or unable to provide a quote for the following reasons:  </w:t>
      </w:r>
      <w:r w:rsidRPr="00CE10D0">
        <w:rPr>
          <w:rFonts w:ascii="Arial" w:hAnsi="Arial" w:cs="Arial"/>
          <w:u w:val="single"/>
        </w:rPr>
        <w:t>Please check appropriate reasons given by each MBE/WBE firm contacted above.)</w:t>
      </w:r>
    </w:p>
    <w:p w14:paraId="091B18DB" w14:textId="77777777" w:rsidR="0039632F" w:rsidRPr="00CE10D0" w:rsidRDefault="0039632F" w:rsidP="0039632F">
      <w:pPr>
        <w:ind w:right="-729"/>
        <w:rPr>
          <w:rFonts w:ascii="Arial" w:hAnsi="Arial" w:cs="Arial"/>
        </w:rPr>
      </w:pPr>
    </w:p>
    <w:p w14:paraId="6F954A12" w14:textId="77777777" w:rsidR="0039632F" w:rsidRPr="00CE10D0" w:rsidRDefault="0039632F" w:rsidP="0039632F">
      <w:pPr>
        <w:rPr>
          <w:rFonts w:ascii="Arial" w:hAnsi="Arial" w:cs="Arial"/>
        </w:rPr>
      </w:pPr>
      <w:r w:rsidRPr="00CE10D0">
        <w:rPr>
          <w:rFonts w:ascii="Arial" w:hAnsi="Arial" w:cs="Arial"/>
        </w:rPr>
        <w:tab/>
        <w:t>_______</w:t>
      </w:r>
      <w:r w:rsidRPr="00CE10D0">
        <w:rPr>
          <w:rFonts w:ascii="Arial" w:hAnsi="Arial" w:cs="Arial"/>
          <w:b/>
        </w:rPr>
        <w:t>A.</w:t>
      </w:r>
      <w:r w:rsidRPr="00CE10D0">
        <w:rPr>
          <w:rFonts w:ascii="Arial" w:hAnsi="Arial" w:cs="Arial"/>
        </w:rPr>
        <w:t xml:space="preserve"> Did not have the capability to perform the work</w:t>
      </w:r>
    </w:p>
    <w:p w14:paraId="4D477D70" w14:textId="77777777" w:rsidR="0039632F" w:rsidRPr="00CE10D0" w:rsidRDefault="0039632F" w:rsidP="0039632F">
      <w:pPr>
        <w:rPr>
          <w:rFonts w:ascii="Arial" w:hAnsi="Arial" w:cs="Arial"/>
        </w:rPr>
      </w:pPr>
      <w:r w:rsidRPr="00CE10D0">
        <w:rPr>
          <w:rFonts w:ascii="Arial" w:hAnsi="Arial" w:cs="Arial"/>
        </w:rPr>
        <w:tab/>
        <w:t>_______</w:t>
      </w:r>
      <w:r w:rsidRPr="00CE10D0">
        <w:rPr>
          <w:rFonts w:ascii="Arial" w:hAnsi="Arial" w:cs="Arial"/>
          <w:b/>
        </w:rPr>
        <w:t>B</w:t>
      </w:r>
      <w:r w:rsidRPr="00CE10D0">
        <w:rPr>
          <w:rFonts w:ascii="Arial" w:hAnsi="Arial" w:cs="Arial"/>
        </w:rPr>
        <w:t>. Contract too small</w:t>
      </w:r>
    </w:p>
    <w:p w14:paraId="4AA416EA" w14:textId="77777777" w:rsidR="0039632F" w:rsidRPr="00CE10D0" w:rsidRDefault="0039632F" w:rsidP="0039632F">
      <w:pPr>
        <w:rPr>
          <w:rFonts w:ascii="Arial" w:hAnsi="Arial" w:cs="Arial"/>
        </w:rPr>
      </w:pPr>
      <w:r w:rsidRPr="00CE10D0">
        <w:rPr>
          <w:rFonts w:ascii="Arial" w:hAnsi="Arial" w:cs="Arial"/>
        </w:rPr>
        <w:tab/>
        <w:t>_______</w:t>
      </w:r>
      <w:r w:rsidRPr="00CE10D0">
        <w:rPr>
          <w:rFonts w:ascii="Arial" w:hAnsi="Arial" w:cs="Arial"/>
          <w:b/>
        </w:rPr>
        <w:t>C.</w:t>
      </w:r>
      <w:r w:rsidRPr="00CE10D0">
        <w:rPr>
          <w:rFonts w:ascii="Arial" w:hAnsi="Arial" w:cs="Arial"/>
        </w:rPr>
        <w:t xml:space="preserve"> Remote location</w:t>
      </w:r>
    </w:p>
    <w:p w14:paraId="140FF80F" w14:textId="77777777" w:rsidR="0039632F" w:rsidRPr="00CE10D0" w:rsidRDefault="0039632F" w:rsidP="0039632F">
      <w:pPr>
        <w:rPr>
          <w:rFonts w:ascii="Arial" w:hAnsi="Arial" w:cs="Arial"/>
        </w:rPr>
      </w:pPr>
      <w:r w:rsidRPr="00CE10D0">
        <w:rPr>
          <w:rFonts w:ascii="Arial" w:hAnsi="Arial" w:cs="Arial"/>
        </w:rPr>
        <w:tab/>
        <w:t>_______</w:t>
      </w:r>
      <w:r w:rsidRPr="00CE10D0">
        <w:rPr>
          <w:rFonts w:ascii="Arial" w:hAnsi="Arial" w:cs="Arial"/>
          <w:b/>
        </w:rPr>
        <w:t>D.</w:t>
      </w:r>
      <w:r w:rsidRPr="00CE10D0">
        <w:rPr>
          <w:rFonts w:ascii="Arial" w:hAnsi="Arial" w:cs="Arial"/>
        </w:rPr>
        <w:t xml:space="preserve"> Received solicitation notices too late</w:t>
      </w:r>
    </w:p>
    <w:p w14:paraId="43AC2440" w14:textId="77777777" w:rsidR="0039632F" w:rsidRPr="00CE10D0" w:rsidRDefault="0039632F" w:rsidP="0039632F">
      <w:pPr>
        <w:rPr>
          <w:rFonts w:ascii="Arial" w:hAnsi="Arial" w:cs="Arial"/>
        </w:rPr>
      </w:pPr>
      <w:r w:rsidRPr="00CE10D0">
        <w:rPr>
          <w:rFonts w:ascii="Arial" w:hAnsi="Arial" w:cs="Arial"/>
        </w:rPr>
        <w:tab/>
        <w:t>_______</w:t>
      </w:r>
      <w:r w:rsidRPr="00CE10D0">
        <w:rPr>
          <w:rFonts w:ascii="Arial" w:hAnsi="Arial" w:cs="Arial"/>
          <w:b/>
        </w:rPr>
        <w:t>E.</w:t>
      </w:r>
      <w:r w:rsidRPr="00CE10D0">
        <w:rPr>
          <w:rFonts w:ascii="Arial" w:hAnsi="Arial" w:cs="Arial"/>
        </w:rPr>
        <w:t xml:space="preserve"> Did not want to work with this contractor</w:t>
      </w:r>
    </w:p>
    <w:p w14:paraId="3DF78C0F" w14:textId="77777777" w:rsidR="0039632F" w:rsidRPr="00CE10D0" w:rsidRDefault="0039632F" w:rsidP="0039632F">
      <w:pPr>
        <w:rPr>
          <w:rFonts w:ascii="Arial" w:hAnsi="Arial" w:cs="Arial"/>
          <w:b/>
        </w:rPr>
      </w:pPr>
      <w:r w:rsidRPr="00CE10D0">
        <w:rPr>
          <w:rFonts w:ascii="Arial" w:hAnsi="Arial" w:cs="Arial"/>
        </w:rPr>
        <w:tab/>
        <w:t>_______</w:t>
      </w:r>
      <w:r w:rsidRPr="00CE10D0">
        <w:rPr>
          <w:rFonts w:ascii="Arial" w:hAnsi="Arial" w:cs="Arial"/>
          <w:b/>
        </w:rPr>
        <w:t>F.</w:t>
      </w:r>
      <w:r w:rsidRPr="00CE10D0">
        <w:rPr>
          <w:rFonts w:ascii="Arial" w:hAnsi="Arial" w:cs="Arial"/>
        </w:rPr>
        <w:t xml:space="preserve"> Other (give reason) </w:t>
      </w:r>
      <w:r w:rsidRPr="00CE10D0">
        <w:rPr>
          <w:rFonts w:ascii="Arial" w:hAnsi="Arial" w:cs="Arial"/>
          <w:b/>
        </w:rPr>
        <w:t>______________________________________________</w:t>
      </w:r>
    </w:p>
    <w:p w14:paraId="5CC4E900" w14:textId="77777777" w:rsidR="0039632F" w:rsidRPr="00CE10D0" w:rsidRDefault="0039632F" w:rsidP="0039632F">
      <w:pPr>
        <w:rPr>
          <w:rFonts w:ascii="Arial" w:hAnsi="Arial" w:cs="Arial"/>
          <w:b/>
        </w:rPr>
      </w:pPr>
    </w:p>
    <w:p w14:paraId="092B7EC5" w14:textId="77777777" w:rsidR="0039632F" w:rsidRPr="00CE10D0" w:rsidRDefault="0039632F" w:rsidP="0039632F">
      <w:pPr>
        <w:rPr>
          <w:rFonts w:ascii="Arial" w:hAnsi="Arial" w:cs="Arial"/>
          <w:b/>
        </w:rPr>
      </w:pPr>
    </w:p>
    <w:p w14:paraId="64AAEFE8" w14:textId="77777777" w:rsidR="0039632F" w:rsidRPr="00CE10D0" w:rsidRDefault="0039632F" w:rsidP="0039632F">
      <w:pPr>
        <w:rPr>
          <w:rFonts w:ascii="Arial" w:hAnsi="Arial" w:cs="Arial"/>
        </w:rPr>
      </w:pPr>
      <w:r w:rsidRPr="00CE10D0">
        <w:rPr>
          <w:rFonts w:ascii="Arial" w:hAnsi="Arial" w:cs="Arial"/>
        </w:rPr>
        <w:t>________________________________________________   __________________</w:t>
      </w:r>
      <w:r w:rsidRPr="00CE10D0">
        <w:rPr>
          <w:rFonts w:ascii="Arial" w:hAnsi="Arial" w:cs="Arial"/>
        </w:rPr>
        <w:tab/>
        <w:t>_________________________________________________</w:t>
      </w:r>
    </w:p>
    <w:p w14:paraId="0CC274CC" w14:textId="77777777" w:rsidR="0039632F" w:rsidRPr="00CE10D0" w:rsidRDefault="0039632F" w:rsidP="0039632F">
      <w:pPr>
        <w:ind w:left="720"/>
        <w:rPr>
          <w:rFonts w:ascii="Arial" w:hAnsi="Arial" w:cs="Arial"/>
          <w:b/>
        </w:rPr>
      </w:pPr>
      <w:r w:rsidRPr="00CE10D0">
        <w:rPr>
          <w:rFonts w:ascii="Arial" w:hAnsi="Arial" w:cs="Arial"/>
          <w:b/>
        </w:rPr>
        <w:t>Authorized Representative Signature</w:t>
      </w:r>
      <w:r w:rsidRPr="00CE10D0">
        <w:rPr>
          <w:rFonts w:ascii="Arial" w:hAnsi="Arial" w:cs="Arial"/>
        </w:rPr>
        <w:tab/>
      </w:r>
      <w:r w:rsidRPr="00CE10D0">
        <w:rPr>
          <w:rFonts w:ascii="Arial" w:hAnsi="Arial" w:cs="Arial"/>
        </w:rPr>
        <w:tab/>
      </w:r>
      <w:r w:rsidRPr="00CE10D0">
        <w:rPr>
          <w:rFonts w:ascii="Arial" w:hAnsi="Arial" w:cs="Arial"/>
          <w:b/>
        </w:rPr>
        <w:t>Date</w:t>
      </w:r>
      <w:r w:rsidRPr="00CE10D0">
        <w:rPr>
          <w:rFonts w:ascii="Arial" w:hAnsi="Arial" w:cs="Arial"/>
        </w:rPr>
        <w:tab/>
      </w:r>
      <w:r w:rsidRPr="00CE10D0">
        <w:rPr>
          <w:rFonts w:ascii="Arial" w:hAnsi="Arial" w:cs="Arial"/>
        </w:rPr>
        <w:tab/>
      </w:r>
      <w:r w:rsidRPr="00CE10D0">
        <w:rPr>
          <w:rFonts w:ascii="Arial" w:hAnsi="Arial" w:cs="Arial"/>
        </w:rPr>
        <w:tab/>
      </w:r>
      <w:r w:rsidRPr="00CE10D0">
        <w:rPr>
          <w:rFonts w:ascii="Arial" w:hAnsi="Arial" w:cs="Arial"/>
          <w:b/>
        </w:rPr>
        <w:t>Print Name</w:t>
      </w:r>
    </w:p>
    <w:p w14:paraId="1B075D99" w14:textId="77777777" w:rsidR="0039632F" w:rsidRPr="00CE10D0" w:rsidRDefault="0039632F" w:rsidP="0039632F">
      <w:pPr>
        <w:rPr>
          <w:rFonts w:ascii="Arial" w:hAnsi="Arial" w:cs="Arial"/>
          <w:b/>
        </w:rPr>
      </w:pPr>
    </w:p>
    <w:p w14:paraId="049E85DC" w14:textId="77777777" w:rsidR="0039632F" w:rsidRPr="00CE10D0" w:rsidRDefault="0039632F" w:rsidP="0039632F">
      <w:pPr>
        <w:rPr>
          <w:rFonts w:ascii="Arial" w:hAnsi="Arial" w:cs="Arial"/>
          <w:b/>
        </w:rPr>
      </w:pPr>
    </w:p>
    <w:p w14:paraId="50820324" w14:textId="77777777" w:rsidR="0039632F" w:rsidRPr="00CE10D0" w:rsidRDefault="0039632F" w:rsidP="0039632F">
      <w:pPr>
        <w:rPr>
          <w:rFonts w:ascii="Arial" w:hAnsi="Arial" w:cs="Arial"/>
          <w:b/>
          <w:bCs/>
        </w:rPr>
      </w:pPr>
      <w:r w:rsidRPr="00CE10D0">
        <w:rPr>
          <w:rFonts w:ascii="Arial" w:hAnsi="Arial" w:cs="Arial"/>
          <w:b/>
        </w:rPr>
        <w:t>M/WBE 105A</w:t>
      </w:r>
    </w:p>
    <w:p w14:paraId="26BF5B17" w14:textId="77777777" w:rsidR="0039632F" w:rsidRPr="00CE10D0" w:rsidRDefault="0039632F" w:rsidP="0039632F">
      <w:pPr>
        <w:autoSpaceDE w:val="0"/>
        <w:autoSpaceDN w:val="0"/>
        <w:adjustRightInd w:val="0"/>
        <w:jc w:val="center"/>
        <w:rPr>
          <w:rFonts w:ascii="Arial" w:hAnsi="Arial" w:cs="Arial"/>
          <w:b/>
          <w:bCs/>
        </w:rPr>
      </w:pPr>
      <w:r w:rsidRPr="00CE10D0">
        <w:rPr>
          <w:rFonts w:ascii="Arial" w:hAnsi="Arial" w:cs="Arial"/>
          <w:b/>
          <w:bCs/>
        </w:rPr>
        <w:br w:type="page"/>
      </w:r>
    </w:p>
    <w:p w14:paraId="1616411F" w14:textId="77777777" w:rsidR="0039632F" w:rsidRPr="00CE10D0" w:rsidRDefault="0039632F" w:rsidP="0039632F">
      <w:pPr>
        <w:autoSpaceDE w:val="0"/>
        <w:autoSpaceDN w:val="0"/>
        <w:adjustRightInd w:val="0"/>
        <w:jc w:val="center"/>
        <w:rPr>
          <w:rFonts w:ascii="Arial" w:hAnsi="Arial" w:cs="Arial"/>
          <w:b/>
          <w:bCs/>
        </w:rPr>
      </w:pPr>
      <w:r w:rsidRPr="00CE10D0">
        <w:rPr>
          <w:rFonts w:ascii="Arial" w:hAnsi="Arial" w:cs="Arial"/>
          <w:b/>
          <w:bCs/>
        </w:rPr>
        <w:lastRenderedPageBreak/>
        <w:t>REQUEST FOR WAIVER FORM</w:t>
      </w:r>
    </w:p>
    <w:p w14:paraId="6ECD0BD7" w14:textId="77777777" w:rsidR="0039632F" w:rsidRPr="00CE10D0" w:rsidRDefault="0039632F" w:rsidP="0039632F">
      <w:pPr>
        <w:autoSpaceDE w:val="0"/>
        <w:autoSpaceDN w:val="0"/>
        <w:adjustRightInd w:val="0"/>
        <w:jc w:val="center"/>
        <w:rPr>
          <w:rFonts w:ascii="Arial" w:hAnsi="Arial" w:cs="Arial"/>
          <w:b/>
          <w:bCs/>
        </w:rPr>
      </w:pPr>
    </w:p>
    <w:tbl>
      <w:tblPr>
        <w:tblW w:w="0" w:type="auto"/>
        <w:jc w:val="center"/>
        <w:tblLook w:val="01E0" w:firstRow="1" w:lastRow="1" w:firstColumn="1" w:lastColumn="1" w:noHBand="0" w:noVBand="0"/>
      </w:tblPr>
      <w:tblGrid>
        <w:gridCol w:w="6588"/>
        <w:gridCol w:w="7416"/>
      </w:tblGrid>
      <w:tr w:rsidR="0039632F" w:rsidRPr="00CE10D0" w14:paraId="6A2BAA94" w14:textId="77777777" w:rsidTr="00973E2E">
        <w:trPr>
          <w:jc w:val="center"/>
        </w:trPr>
        <w:tc>
          <w:tcPr>
            <w:tcW w:w="6588" w:type="dxa"/>
            <w:shd w:val="clear" w:color="auto" w:fill="auto"/>
          </w:tcPr>
          <w:p w14:paraId="4B4C1F2E" w14:textId="77777777" w:rsidR="0039632F" w:rsidRPr="00CE10D0" w:rsidRDefault="0039632F" w:rsidP="00973E2E">
            <w:pPr>
              <w:autoSpaceDE w:val="0"/>
              <w:autoSpaceDN w:val="0"/>
              <w:adjustRightInd w:val="0"/>
              <w:rPr>
                <w:rFonts w:ascii="Arial" w:hAnsi="Arial" w:cs="Arial"/>
                <w:b/>
                <w:bCs/>
              </w:rPr>
            </w:pPr>
            <w:r w:rsidRPr="00CE10D0">
              <w:rPr>
                <w:rFonts w:ascii="Arial" w:hAnsi="Arial" w:cs="Arial"/>
                <w:b/>
                <w:bCs/>
              </w:rPr>
              <w:t>BIDDER/APPLICANT NAME:</w:t>
            </w:r>
          </w:p>
          <w:p w14:paraId="42550D17" w14:textId="77777777" w:rsidR="0039632F" w:rsidRPr="00CE10D0" w:rsidRDefault="0039632F" w:rsidP="00973E2E">
            <w:pPr>
              <w:autoSpaceDE w:val="0"/>
              <w:autoSpaceDN w:val="0"/>
              <w:adjustRightInd w:val="0"/>
              <w:rPr>
                <w:rFonts w:ascii="Arial" w:hAnsi="Arial" w:cs="Arial"/>
                <w:b/>
                <w:bCs/>
              </w:rPr>
            </w:pPr>
          </w:p>
        </w:tc>
        <w:tc>
          <w:tcPr>
            <w:tcW w:w="7416" w:type="dxa"/>
            <w:shd w:val="clear" w:color="auto" w:fill="auto"/>
          </w:tcPr>
          <w:p w14:paraId="53E3FBFA" w14:textId="77777777" w:rsidR="0039632F" w:rsidRPr="00CE10D0" w:rsidRDefault="0039632F" w:rsidP="00973E2E">
            <w:pPr>
              <w:autoSpaceDE w:val="0"/>
              <w:autoSpaceDN w:val="0"/>
              <w:adjustRightInd w:val="0"/>
              <w:rPr>
                <w:rFonts w:ascii="Arial" w:hAnsi="Arial" w:cs="Arial"/>
                <w:b/>
                <w:bCs/>
              </w:rPr>
            </w:pPr>
            <w:r w:rsidRPr="00CE10D0">
              <w:rPr>
                <w:rFonts w:ascii="Arial" w:hAnsi="Arial" w:cs="Arial"/>
                <w:b/>
                <w:bCs/>
              </w:rPr>
              <w:t>TELEPHONE:</w:t>
            </w:r>
          </w:p>
          <w:p w14:paraId="6C4690BE" w14:textId="77777777" w:rsidR="0039632F" w:rsidRPr="00CE10D0" w:rsidRDefault="0039632F" w:rsidP="00973E2E">
            <w:pPr>
              <w:autoSpaceDE w:val="0"/>
              <w:autoSpaceDN w:val="0"/>
              <w:adjustRightInd w:val="0"/>
              <w:rPr>
                <w:rFonts w:ascii="Arial" w:hAnsi="Arial" w:cs="Arial"/>
                <w:b/>
                <w:bCs/>
              </w:rPr>
            </w:pPr>
            <w:r w:rsidRPr="00CE10D0">
              <w:rPr>
                <w:rFonts w:ascii="Arial" w:hAnsi="Arial" w:cs="Arial"/>
                <w:b/>
                <w:bCs/>
              </w:rPr>
              <w:t>EMAIL:</w:t>
            </w:r>
          </w:p>
        </w:tc>
      </w:tr>
      <w:tr w:rsidR="0039632F" w:rsidRPr="00CE10D0" w14:paraId="0FEA778A" w14:textId="77777777" w:rsidTr="00973E2E">
        <w:trPr>
          <w:jc w:val="center"/>
        </w:trPr>
        <w:tc>
          <w:tcPr>
            <w:tcW w:w="6588" w:type="dxa"/>
            <w:shd w:val="clear" w:color="auto" w:fill="auto"/>
          </w:tcPr>
          <w:p w14:paraId="283BDCCA" w14:textId="77777777" w:rsidR="0039632F" w:rsidRPr="00CE10D0" w:rsidRDefault="0039632F" w:rsidP="00973E2E">
            <w:pPr>
              <w:autoSpaceDE w:val="0"/>
              <w:autoSpaceDN w:val="0"/>
              <w:adjustRightInd w:val="0"/>
              <w:rPr>
                <w:rFonts w:ascii="Arial" w:hAnsi="Arial" w:cs="Arial"/>
                <w:b/>
                <w:bCs/>
              </w:rPr>
            </w:pPr>
            <w:r w:rsidRPr="00CE10D0">
              <w:rPr>
                <w:rFonts w:ascii="Arial" w:hAnsi="Arial" w:cs="Arial"/>
                <w:b/>
                <w:bCs/>
              </w:rPr>
              <w:t>ADDRESS:</w:t>
            </w:r>
          </w:p>
          <w:p w14:paraId="1B91EFE0" w14:textId="77777777" w:rsidR="0039632F" w:rsidRPr="00CE10D0" w:rsidRDefault="0039632F" w:rsidP="00973E2E">
            <w:pPr>
              <w:autoSpaceDE w:val="0"/>
              <w:autoSpaceDN w:val="0"/>
              <w:adjustRightInd w:val="0"/>
              <w:rPr>
                <w:rFonts w:ascii="Arial" w:hAnsi="Arial" w:cs="Arial"/>
                <w:b/>
                <w:bCs/>
              </w:rPr>
            </w:pPr>
          </w:p>
        </w:tc>
        <w:tc>
          <w:tcPr>
            <w:tcW w:w="7416" w:type="dxa"/>
            <w:shd w:val="clear" w:color="auto" w:fill="auto"/>
          </w:tcPr>
          <w:p w14:paraId="48AC2A95" w14:textId="77777777" w:rsidR="0039632F" w:rsidRPr="00CE10D0" w:rsidRDefault="0039632F" w:rsidP="00973E2E">
            <w:pPr>
              <w:autoSpaceDE w:val="0"/>
              <w:autoSpaceDN w:val="0"/>
              <w:adjustRightInd w:val="0"/>
              <w:rPr>
                <w:rFonts w:ascii="Arial" w:hAnsi="Arial" w:cs="Arial"/>
                <w:b/>
                <w:bCs/>
              </w:rPr>
            </w:pPr>
            <w:r w:rsidRPr="00CE10D0">
              <w:rPr>
                <w:rFonts w:ascii="Arial" w:hAnsi="Arial" w:cs="Arial"/>
                <w:b/>
                <w:bCs/>
              </w:rPr>
              <w:t>FEDERAL ID NO.:</w:t>
            </w:r>
            <w:r w:rsidRPr="00CE10D0">
              <w:rPr>
                <w:rFonts w:ascii="Arial" w:hAnsi="Arial" w:cs="Arial"/>
                <w:b/>
                <w:bCs/>
              </w:rPr>
              <w:br/>
            </w:r>
          </w:p>
        </w:tc>
      </w:tr>
      <w:tr w:rsidR="0039632F" w:rsidRPr="00CE10D0" w14:paraId="4A3B786F" w14:textId="77777777" w:rsidTr="00973E2E">
        <w:trPr>
          <w:jc w:val="center"/>
        </w:trPr>
        <w:tc>
          <w:tcPr>
            <w:tcW w:w="6588" w:type="dxa"/>
            <w:shd w:val="clear" w:color="auto" w:fill="auto"/>
          </w:tcPr>
          <w:p w14:paraId="30F8A1B4" w14:textId="77777777" w:rsidR="0039632F" w:rsidRPr="00CE10D0" w:rsidRDefault="0039632F" w:rsidP="00973E2E">
            <w:pPr>
              <w:autoSpaceDE w:val="0"/>
              <w:autoSpaceDN w:val="0"/>
              <w:adjustRightInd w:val="0"/>
              <w:rPr>
                <w:rFonts w:ascii="Arial" w:hAnsi="Arial" w:cs="Arial"/>
                <w:b/>
                <w:bCs/>
              </w:rPr>
            </w:pPr>
            <w:r w:rsidRPr="00CE10D0">
              <w:rPr>
                <w:rFonts w:ascii="Arial" w:hAnsi="Arial" w:cs="Arial"/>
                <w:b/>
                <w:bCs/>
              </w:rPr>
              <w:t>CITY, STATE, ZIP CODE:</w:t>
            </w:r>
          </w:p>
          <w:p w14:paraId="4D60558D" w14:textId="77777777" w:rsidR="0039632F" w:rsidRPr="00CE10D0" w:rsidRDefault="0039632F" w:rsidP="00973E2E">
            <w:pPr>
              <w:autoSpaceDE w:val="0"/>
              <w:autoSpaceDN w:val="0"/>
              <w:adjustRightInd w:val="0"/>
              <w:rPr>
                <w:rFonts w:ascii="Arial" w:hAnsi="Arial" w:cs="Arial"/>
                <w:b/>
                <w:bCs/>
              </w:rPr>
            </w:pPr>
          </w:p>
        </w:tc>
        <w:tc>
          <w:tcPr>
            <w:tcW w:w="7416" w:type="dxa"/>
            <w:shd w:val="clear" w:color="auto" w:fill="auto"/>
          </w:tcPr>
          <w:p w14:paraId="03BECFED" w14:textId="77777777" w:rsidR="0039632F" w:rsidRPr="00CE10D0" w:rsidRDefault="0039632F" w:rsidP="00973E2E">
            <w:pPr>
              <w:autoSpaceDE w:val="0"/>
              <w:autoSpaceDN w:val="0"/>
              <w:adjustRightInd w:val="0"/>
              <w:rPr>
                <w:rFonts w:ascii="Arial" w:hAnsi="Arial" w:cs="Arial"/>
                <w:b/>
                <w:bCs/>
              </w:rPr>
            </w:pPr>
            <w:r w:rsidRPr="00CE10D0">
              <w:rPr>
                <w:rFonts w:ascii="Arial" w:hAnsi="Arial" w:cs="Arial"/>
                <w:b/>
                <w:bCs/>
              </w:rPr>
              <w:t>RFP#/PROJECT NO.:</w:t>
            </w:r>
          </w:p>
        </w:tc>
      </w:tr>
    </w:tbl>
    <w:p w14:paraId="66882326" w14:textId="77777777" w:rsidR="0039632F" w:rsidRPr="00CE10D0" w:rsidRDefault="0039632F" w:rsidP="0039632F">
      <w:pPr>
        <w:jc w:val="both"/>
        <w:rPr>
          <w:rFonts w:ascii="Arial" w:hAnsi="Arial" w:cs="Arial"/>
          <w:b/>
        </w:rPr>
      </w:pPr>
      <w:r w:rsidRPr="00CE10D0">
        <w:rPr>
          <w:rFonts w:ascii="Arial" w:hAnsi="Arial" w:cs="Arial"/>
          <w:b/>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39632F" w:rsidRPr="00CE10D0" w14:paraId="51E81DFB" w14:textId="77777777" w:rsidTr="005E7D0D">
        <w:trPr>
          <w:jc w:val="center"/>
        </w:trPr>
        <w:tc>
          <w:tcPr>
            <w:tcW w:w="14390" w:type="dxa"/>
            <w:gridSpan w:val="2"/>
            <w:shd w:val="clear" w:color="auto" w:fill="auto"/>
          </w:tcPr>
          <w:p w14:paraId="0FB94711" w14:textId="77777777" w:rsidR="0039632F" w:rsidRPr="00CE10D0" w:rsidRDefault="0039632F" w:rsidP="00973E2E">
            <w:pPr>
              <w:autoSpaceDE w:val="0"/>
              <w:autoSpaceDN w:val="0"/>
              <w:adjustRightInd w:val="0"/>
              <w:jc w:val="center"/>
              <w:rPr>
                <w:rFonts w:ascii="Arial" w:hAnsi="Arial" w:cs="Arial"/>
                <w:b/>
                <w:bCs/>
              </w:rPr>
            </w:pPr>
            <w:r w:rsidRPr="00CE10D0">
              <w:rPr>
                <w:rFonts w:ascii="Arial" w:hAnsi="Arial" w:cs="Arial"/>
                <w:b/>
                <w:bCs/>
              </w:rPr>
              <w:t>BIDDER/APPLICANT IS REQUESTING (check all that apply):</w:t>
            </w:r>
          </w:p>
        </w:tc>
      </w:tr>
      <w:tr w:rsidR="0039632F" w:rsidRPr="00CE10D0" w14:paraId="3491E379" w14:textId="77777777" w:rsidTr="005E7D0D">
        <w:trPr>
          <w:trHeight w:val="926"/>
          <w:jc w:val="center"/>
        </w:trPr>
        <w:tc>
          <w:tcPr>
            <w:tcW w:w="7196" w:type="dxa"/>
            <w:shd w:val="clear" w:color="auto" w:fill="auto"/>
          </w:tcPr>
          <w:p w14:paraId="50D318F9" w14:textId="77777777" w:rsidR="0039632F" w:rsidRPr="00CE10D0" w:rsidRDefault="0039632F" w:rsidP="00EC5CFE">
            <w:pPr>
              <w:numPr>
                <w:ilvl w:val="0"/>
                <w:numId w:val="21"/>
              </w:numPr>
              <w:autoSpaceDE w:val="0"/>
              <w:autoSpaceDN w:val="0"/>
              <w:adjustRightInd w:val="0"/>
              <w:rPr>
                <w:rFonts w:ascii="Arial" w:hAnsi="Arial" w:cs="Arial"/>
              </w:rPr>
            </w:pPr>
            <w:r w:rsidRPr="00CE10D0">
              <w:rPr>
                <w:rFonts w:ascii="Arial" w:hAnsi="Arial" w:cs="Arial"/>
                <w:b/>
                <w:bCs/>
              </w:rPr>
              <w:t xml:space="preserve">MBE Waiver </w:t>
            </w:r>
            <w:r w:rsidRPr="00CE10D0">
              <w:rPr>
                <w:rFonts w:ascii="Arial" w:hAnsi="Arial" w:cs="Arial"/>
              </w:rPr>
              <w:t>- A waiver of the MBE goal for this procurement is requested.</w:t>
            </w:r>
          </w:p>
          <w:p w14:paraId="4D71ECC9" w14:textId="77777777" w:rsidR="0039632F" w:rsidRPr="00CE10D0" w:rsidRDefault="0039632F" w:rsidP="00EC5CFE">
            <w:pPr>
              <w:numPr>
                <w:ilvl w:val="0"/>
                <w:numId w:val="21"/>
              </w:numPr>
              <w:autoSpaceDE w:val="0"/>
              <w:autoSpaceDN w:val="0"/>
              <w:adjustRightInd w:val="0"/>
              <w:jc w:val="center"/>
              <w:rPr>
                <w:rFonts w:ascii="Arial" w:hAnsi="Arial" w:cs="Arial"/>
                <w:b/>
              </w:rPr>
            </w:pPr>
            <w:r w:rsidRPr="00CE10D0">
              <w:rPr>
                <w:rFonts w:ascii="Arial" w:hAnsi="Arial" w:cs="Arial"/>
                <w:b/>
                <w:bCs/>
              </w:rPr>
              <w:t>Total</w:t>
            </w:r>
            <w:r w:rsidRPr="00CE10D0">
              <w:rPr>
                <w:rFonts w:ascii="Arial" w:hAnsi="Arial" w:cs="Arial"/>
              </w:rPr>
              <w:tab/>
            </w:r>
            <w:r w:rsidRPr="00CE10D0">
              <w:rPr>
                <w:rFonts w:ascii="Arial" w:hAnsi="Arial" w:cs="Arial"/>
              </w:rPr>
              <w:tab/>
            </w:r>
            <w:r w:rsidRPr="00CE10D0">
              <w:rPr>
                <w:rFonts w:ascii="Arial" w:hAnsi="Arial" w:cs="Arial"/>
                <w:b/>
                <w:bCs/>
              </w:rPr>
              <w:sym w:font="Wingdings" w:char="F0A8"/>
            </w:r>
            <w:r w:rsidRPr="00CE10D0">
              <w:rPr>
                <w:rFonts w:ascii="Arial" w:hAnsi="Arial" w:cs="Arial"/>
                <w:b/>
                <w:bCs/>
              </w:rPr>
              <w:t xml:space="preserve">   </w:t>
            </w:r>
            <w:r w:rsidRPr="00CE10D0">
              <w:rPr>
                <w:rFonts w:ascii="Arial" w:hAnsi="Arial" w:cs="Arial"/>
                <w:b/>
              </w:rPr>
              <w:t>Partial _______%</w:t>
            </w:r>
          </w:p>
        </w:tc>
        <w:tc>
          <w:tcPr>
            <w:tcW w:w="7194" w:type="dxa"/>
            <w:shd w:val="clear" w:color="auto" w:fill="auto"/>
          </w:tcPr>
          <w:p w14:paraId="2695BD2D" w14:textId="77777777" w:rsidR="0039632F" w:rsidRPr="00CE10D0" w:rsidRDefault="0039632F" w:rsidP="00EC5CFE">
            <w:pPr>
              <w:numPr>
                <w:ilvl w:val="0"/>
                <w:numId w:val="21"/>
              </w:numPr>
              <w:autoSpaceDE w:val="0"/>
              <w:autoSpaceDN w:val="0"/>
              <w:adjustRightInd w:val="0"/>
              <w:rPr>
                <w:rFonts w:ascii="Arial" w:hAnsi="Arial" w:cs="Arial"/>
              </w:rPr>
            </w:pPr>
            <w:r w:rsidRPr="00CE10D0">
              <w:rPr>
                <w:rFonts w:ascii="Arial" w:hAnsi="Arial" w:cs="Arial"/>
                <w:b/>
                <w:bCs/>
              </w:rPr>
              <w:t xml:space="preserve">WBE Waiver </w:t>
            </w:r>
            <w:r w:rsidRPr="00CE10D0">
              <w:rPr>
                <w:rFonts w:ascii="Arial" w:hAnsi="Arial" w:cs="Arial"/>
              </w:rPr>
              <w:t>- A waiver of the WBE goal for this procurement is requested.</w:t>
            </w:r>
          </w:p>
          <w:p w14:paraId="59873F3D" w14:textId="77777777" w:rsidR="0039632F" w:rsidRPr="00CE10D0" w:rsidRDefault="0039632F" w:rsidP="00EC5CFE">
            <w:pPr>
              <w:numPr>
                <w:ilvl w:val="0"/>
                <w:numId w:val="21"/>
              </w:numPr>
              <w:autoSpaceDE w:val="0"/>
              <w:autoSpaceDN w:val="0"/>
              <w:adjustRightInd w:val="0"/>
              <w:jc w:val="center"/>
              <w:rPr>
                <w:rFonts w:ascii="Arial" w:hAnsi="Arial" w:cs="Arial"/>
              </w:rPr>
            </w:pPr>
            <w:r w:rsidRPr="00CE10D0">
              <w:rPr>
                <w:rFonts w:ascii="Arial" w:hAnsi="Arial" w:cs="Arial"/>
                <w:b/>
                <w:bCs/>
              </w:rPr>
              <w:t>Total</w:t>
            </w:r>
            <w:r w:rsidRPr="00CE10D0">
              <w:rPr>
                <w:rFonts w:ascii="Arial" w:hAnsi="Arial" w:cs="Arial"/>
              </w:rPr>
              <w:tab/>
            </w:r>
            <w:r w:rsidRPr="00CE10D0">
              <w:rPr>
                <w:rFonts w:ascii="Arial" w:hAnsi="Arial" w:cs="Arial"/>
              </w:rPr>
              <w:tab/>
            </w:r>
            <w:r w:rsidRPr="00CE10D0">
              <w:rPr>
                <w:rFonts w:ascii="Arial" w:hAnsi="Arial" w:cs="Arial"/>
                <w:b/>
                <w:bCs/>
              </w:rPr>
              <w:sym w:font="Wingdings" w:char="F0A8"/>
            </w:r>
            <w:r w:rsidRPr="00CE10D0">
              <w:rPr>
                <w:rFonts w:ascii="Arial" w:hAnsi="Arial" w:cs="Arial"/>
                <w:b/>
                <w:bCs/>
              </w:rPr>
              <w:t xml:space="preserve"> </w:t>
            </w:r>
            <w:r w:rsidRPr="00CE10D0">
              <w:rPr>
                <w:rFonts w:ascii="Arial" w:hAnsi="Arial" w:cs="Arial"/>
                <w:b/>
              </w:rPr>
              <w:t>Partial _______%</w:t>
            </w:r>
          </w:p>
        </w:tc>
      </w:tr>
    </w:tbl>
    <w:p w14:paraId="5B5BED04" w14:textId="77777777" w:rsidR="0039632F" w:rsidRPr="00CE10D0" w:rsidRDefault="0039632F" w:rsidP="0039632F">
      <w:pPr>
        <w:autoSpaceDE w:val="0"/>
        <w:autoSpaceDN w:val="0"/>
        <w:adjustRightInd w:val="0"/>
        <w:rPr>
          <w:rFonts w:ascii="Arial" w:hAnsi="Arial" w:cs="Arial"/>
        </w:rPr>
      </w:pPr>
    </w:p>
    <w:p w14:paraId="70A0A47E" w14:textId="77777777" w:rsidR="0039632F" w:rsidRPr="00CE10D0" w:rsidRDefault="0039632F" w:rsidP="0039632F">
      <w:pPr>
        <w:autoSpaceDE w:val="0"/>
        <w:autoSpaceDN w:val="0"/>
        <w:adjustRightInd w:val="0"/>
        <w:rPr>
          <w:rFonts w:ascii="Arial" w:hAnsi="Arial" w:cs="Arial"/>
        </w:rPr>
      </w:pPr>
      <w:r w:rsidRPr="00CE10D0">
        <w:rPr>
          <w:rFonts w:ascii="Arial" w:hAnsi="Arial" w:cs="Arial"/>
        </w:rPr>
        <w:t>PREPARED BY (</w:t>
      </w:r>
      <w:r w:rsidRPr="00CE10D0">
        <w:rPr>
          <w:rFonts w:ascii="Arial" w:hAnsi="Arial" w:cs="Arial"/>
          <w:i/>
          <w:iCs/>
        </w:rPr>
        <w:t>Signature</w:t>
      </w:r>
      <w:r w:rsidRPr="00CE10D0">
        <w:rPr>
          <w:rFonts w:ascii="Arial" w:hAnsi="Arial" w:cs="Arial"/>
        </w:rPr>
        <w:t>): _____________________________________________________</w:t>
      </w:r>
      <w:r w:rsidRPr="00CE10D0">
        <w:rPr>
          <w:rFonts w:ascii="Arial" w:hAnsi="Arial" w:cs="Arial"/>
        </w:rPr>
        <w:tab/>
      </w:r>
      <w:r w:rsidRPr="00CE10D0">
        <w:rPr>
          <w:rFonts w:ascii="Arial" w:hAnsi="Arial" w:cs="Arial"/>
        </w:rPr>
        <w:tab/>
        <w:t>DATE:  _______________________________</w:t>
      </w:r>
    </w:p>
    <w:p w14:paraId="5DD36125" w14:textId="77777777" w:rsidR="0039632F" w:rsidRPr="00CE10D0" w:rsidRDefault="0039632F" w:rsidP="0039632F">
      <w:pPr>
        <w:autoSpaceDE w:val="0"/>
        <w:autoSpaceDN w:val="0"/>
        <w:adjustRightInd w:val="0"/>
        <w:rPr>
          <w:rFonts w:ascii="Arial" w:hAnsi="Arial" w:cs="Arial"/>
        </w:rPr>
      </w:pPr>
    </w:p>
    <w:p w14:paraId="1142AD86" w14:textId="77777777" w:rsidR="0039632F" w:rsidRPr="00CE10D0" w:rsidRDefault="0039632F" w:rsidP="0039632F">
      <w:pPr>
        <w:autoSpaceDE w:val="0"/>
        <w:autoSpaceDN w:val="0"/>
        <w:adjustRightInd w:val="0"/>
        <w:jc w:val="both"/>
        <w:rPr>
          <w:rFonts w:ascii="Arial" w:hAnsi="Arial" w:cs="Arial"/>
          <w:b/>
          <w:bCs/>
        </w:rPr>
      </w:pPr>
      <w:r w:rsidRPr="00CE10D0">
        <w:rPr>
          <w:rFonts w:ascii="Arial" w:hAnsi="Arial" w:cs="Arial"/>
          <w:b/>
          <w:bCs/>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1"/>
        <w:gridCol w:w="7329"/>
      </w:tblGrid>
      <w:tr w:rsidR="0039632F" w:rsidRPr="00CE10D0" w14:paraId="4B51A56C" w14:textId="77777777" w:rsidTr="00973E2E">
        <w:trPr>
          <w:trHeight w:val="510"/>
        </w:trPr>
        <w:tc>
          <w:tcPr>
            <w:tcW w:w="7218" w:type="dxa"/>
            <w:tcBorders>
              <w:right w:val="double" w:sz="4" w:space="0" w:color="auto"/>
            </w:tcBorders>
            <w:shd w:val="clear" w:color="auto" w:fill="auto"/>
          </w:tcPr>
          <w:p w14:paraId="4607A26E" w14:textId="77777777" w:rsidR="0039632F" w:rsidRPr="00CE10D0" w:rsidRDefault="0039632F" w:rsidP="00973E2E">
            <w:pPr>
              <w:autoSpaceDE w:val="0"/>
              <w:autoSpaceDN w:val="0"/>
              <w:adjustRightInd w:val="0"/>
              <w:rPr>
                <w:rFonts w:ascii="Arial" w:hAnsi="Arial" w:cs="Arial"/>
              </w:rPr>
            </w:pPr>
            <w:r w:rsidRPr="00CE10D0">
              <w:rPr>
                <w:rFonts w:ascii="Arial" w:hAnsi="Arial" w:cs="Arial"/>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2DEF2B02" w14:textId="77777777" w:rsidR="0039632F" w:rsidRPr="00CE10D0" w:rsidRDefault="0039632F" w:rsidP="00973E2E">
            <w:pPr>
              <w:autoSpaceDE w:val="0"/>
              <w:autoSpaceDN w:val="0"/>
              <w:adjustRightInd w:val="0"/>
              <w:jc w:val="center"/>
              <w:rPr>
                <w:rFonts w:ascii="Arial" w:hAnsi="Arial" w:cs="Arial"/>
                <w:b/>
              </w:rPr>
            </w:pPr>
            <w:r w:rsidRPr="00CE10D0">
              <w:rPr>
                <w:rFonts w:ascii="Arial" w:hAnsi="Arial" w:cs="Arial"/>
                <w:b/>
              </w:rPr>
              <w:t>FOR AUTHORIZED USE ONLY</w:t>
            </w:r>
          </w:p>
        </w:tc>
      </w:tr>
      <w:tr w:rsidR="0039632F" w:rsidRPr="00CE10D0" w14:paraId="6A092BE4" w14:textId="77777777" w:rsidTr="00973E2E">
        <w:trPr>
          <w:trHeight w:val="2310"/>
        </w:trPr>
        <w:tc>
          <w:tcPr>
            <w:tcW w:w="7218" w:type="dxa"/>
            <w:tcBorders>
              <w:right w:val="double" w:sz="4" w:space="0" w:color="auto"/>
            </w:tcBorders>
            <w:shd w:val="clear" w:color="auto" w:fill="auto"/>
          </w:tcPr>
          <w:p w14:paraId="1643F4D5" w14:textId="77777777" w:rsidR="0039632F" w:rsidRPr="00CE10D0" w:rsidRDefault="0039632F" w:rsidP="00973E2E">
            <w:pPr>
              <w:autoSpaceDE w:val="0"/>
              <w:autoSpaceDN w:val="0"/>
              <w:adjustRightInd w:val="0"/>
              <w:rPr>
                <w:rFonts w:ascii="Arial" w:hAnsi="Arial" w:cs="Arial"/>
              </w:rPr>
            </w:pPr>
          </w:p>
          <w:p w14:paraId="481445A0" w14:textId="77777777" w:rsidR="0039632F" w:rsidRPr="00CE10D0" w:rsidRDefault="0039632F" w:rsidP="00973E2E">
            <w:pPr>
              <w:autoSpaceDE w:val="0"/>
              <w:autoSpaceDN w:val="0"/>
              <w:adjustRightInd w:val="0"/>
              <w:rPr>
                <w:rFonts w:ascii="Arial" w:hAnsi="Arial" w:cs="Arial"/>
              </w:rPr>
            </w:pPr>
            <w:r w:rsidRPr="00CE10D0">
              <w:rPr>
                <w:rFonts w:ascii="Arial" w:hAnsi="Arial" w:cs="Arial"/>
              </w:rPr>
              <w:t>TITLE OF PREPARER:</w:t>
            </w:r>
          </w:p>
          <w:p w14:paraId="4CBFF872" w14:textId="77777777" w:rsidR="0039632F" w:rsidRPr="00CE10D0" w:rsidRDefault="0039632F" w:rsidP="00973E2E">
            <w:pPr>
              <w:autoSpaceDE w:val="0"/>
              <w:autoSpaceDN w:val="0"/>
              <w:adjustRightInd w:val="0"/>
              <w:rPr>
                <w:rFonts w:ascii="Arial" w:hAnsi="Arial" w:cs="Arial"/>
              </w:rPr>
            </w:pPr>
          </w:p>
          <w:p w14:paraId="7BAB07C6" w14:textId="77777777" w:rsidR="0039632F" w:rsidRPr="00CE10D0" w:rsidRDefault="0039632F" w:rsidP="00973E2E">
            <w:pPr>
              <w:autoSpaceDE w:val="0"/>
              <w:autoSpaceDN w:val="0"/>
              <w:adjustRightInd w:val="0"/>
              <w:rPr>
                <w:rFonts w:ascii="Arial" w:hAnsi="Arial" w:cs="Arial"/>
              </w:rPr>
            </w:pPr>
          </w:p>
          <w:p w14:paraId="6B563961" w14:textId="77777777" w:rsidR="0039632F" w:rsidRPr="00CE10D0" w:rsidRDefault="0039632F" w:rsidP="00973E2E">
            <w:pPr>
              <w:autoSpaceDE w:val="0"/>
              <w:autoSpaceDN w:val="0"/>
              <w:adjustRightInd w:val="0"/>
              <w:rPr>
                <w:rFonts w:ascii="Arial" w:hAnsi="Arial" w:cs="Arial"/>
              </w:rPr>
            </w:pPr>
            <w:r w:rsidRPr="00CE10D0">
              <w:rPr>
                <w:rFonts w:ascii="Arial" w:hAnsi="Arial" w:cs="Arial"/>
              </w:rPr>
              <w:t>TELEPHONE:</w:t>
            </w:r>
          </w:p>
          <w:p w14:paraId="65E42137" w14:textId="77777777" w:rsidR="0039632F" w:rsidRPr="00CE10D0" w:rsidRDefault="0039632F" w:rsidP="00973E2E">
            <w:pPr>
              <w:autoSpaceDE w:val="0"/>
              <w:autoSpaceDN w:val="0"/>
              <w:adjustRightInd w:val="0"/>
              <w:rPr>
                <w:rFonts w:ascii="Arial" w:hAnsi="Arial" w:cs="Arial"/>
              </w:rPr>
            </w:pPr>
          </w:p>
          <w:p w14:paraId="7BDB393B" w14:textId="77777777" w:rsidR="0039632F" w:rsidRPr="00CE10D0" w:rsidRDefault="0039632F" w:rsidP="00973E2E">
            <w:pPr>
              <w:autoSpaceDE w:val="0"/>
              <w:autoSpaceDN w:val="0"/>
              <w:adjustRightInd w:val="0"/>
              <w:rPr>
                <w:rFonts w:ascii="Arial" w:hAnsi="Arial" w:cs="Arial"/>
              </w:rPr>
            </w:pPr>
          </w:p>
          <w:p w14:paraId="242F8F1C" w14:textId="77777777" w:rsidR="0039632F" w:rsidRPr="00CE10D0" w:rsidRDefault="0039632F" w:rsidP="00973E2E">
            <w:pPr>
              <w:autoSpaceDE w:val="0"/>
              <w:autoSpaceDN w:val="0"/>
              <w:adjustRightInd w:val="0"/>
              <w:rPr>
                <w:rFonts w:ascii="Arial" w:hAnsi="Arial" w:cs="Arial"/>
              </w:rPr>
            </w:pPr>
            <w:r w:rsidRPr="00CE10D0">
              <w:rPr>
                <w:rFonts w:ascii="Arial" w:hAnsi="Arial" w:cs="Arial"/>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4F91F69E" w14:textId="77777777" w:rsidR="0039632F" w:rsidRPr="00CE10D0" w:rsidRDefault="0039632F" w:rsidP="00973E2E">
            <w:pPr>
              <w:autoSpaceDE w:val="0"/>
              <w:autoSpaceDN w:val="0"/>
              <w:adjustRightInd w:val="0"/>
              <w:rPr>
                <w:rFonts w:ascii="Arial" w:hAnsi="Arial" w:cs="Arial"/>
              </w:rPr>
            </w:pPr>
          </w:p>
          <w:p w14:paraId="2DAEF63F" w14:textId="77777777" w:rsidR="0039632F" w:rsidRPr="00CE10D0" w:rsidRDefault="0039632F" w:rsidP="00973E2E">
            <w:pPr>
              <w:autoSpaceDE w:val="0"/>
              <w:autoSpaceDN w:val="0"/>
              <w:adjustRightInd w:val="0"/>
              <w:rPr>
                <w:rFonts w:ascii="Arial" w:hAnsi="Arial" w:cs="Arial"/>
              </w:rPr>
            </w:pPr>
            <w:r w:rsidRPr="00CE10D0">
              <w:rPr>
                <w:rFonts w:ascii="Arial" w:hAnsi="Arial" w:cs="Arial"/>
              </w:rPr>
              <w:t>REVIEWED BY:  _____________________________________</w:t>
            </w:r>
          </w:p>
          <w:p w14:paraId="2C29A97A" w14:textId="77777777" w:rsidR="0039632F" w:rsidRPr="00CE10D0" w:rsidRDefault="0039632F" w:rsidP="00973E2E">
            <w:pPr>
              <w:autoSpaceDE w:val="0"/>
              <w:autoSpaceDN w:val="0"/>
              <w:adjustRightInd w:val="0"/>
              <w:rPr>
                <w:rFonts w:ascii="Arial" w:hAnsi="Arial" w:cs="Arial"/>
              </w:rPr>
            </w:pPr>
          </w:p>
          <w:p w14:paraId="555777F3" w14:textId="77777777" w:rsidR="0039632F" w:rsidRPr="00CE10D0" w:rsidRDefault="0039632F" w:rsidP="00973E2E">
            <w:pPr>
              <w:autoSpaceDE w:val="0"/>
              <w:autoSpaceDN w:val="0"/>
              <w:adjustRightInd w:val="0"/>
              <w:rPr>
                <w:rFonts w:ascii="Arial" w:hAnsi="Arial" w:cs="Arial"/>
              </w:rPr>
            </w:pPr>
            <w:r w:rsidRPr="00CE10D0">
              <w:rPr>
                <w:rFonts w:ascii="Arial" w:hAnsi="Arial" w:cs="Arial"/>
              </w:rPr>
              <w:t>DATE:____________________________</w:t>
            </w:r>
          </w:p>
          <w:p w14:paraId="17A17BD3" w14:textId="77777777" w:rsidR="0039632F" w:rsidRPr="00CE10D0" w:rsidRDefault="0039632F" w:rsidP="00973E2E">
            <w:pPr>
              <w:autoSpaceDE w:val="0"/>
              <w:autoSpaceDN w:val="0"/>
              <w:adjustRightInd w:val="0"/>
              <w:rPr>
                <w:rFonts w:ascii="Arial" w:hAnsi="Arial" w:cs="Arial"/>
              </w:rPr>
            </w:pPr>
          </w:p>
          <w:p w14:paraId="2917F943" w14:textId="77777777" w:rsidR="0039632F" w:rsidRPr="00CE10D0" w:rsidRDefault="0039632F" w:rsidP="00973E2E">
            <w:pPr>
              <w:autoSpaceDE w:val="0"/>
              <w:autoSpaceDN w:val="0"/>
              <w:adjustRightInd w:val="0"/>
              <w:rPr>
                <w:rFonts w:ascii="Arial" w:hAnsi="Arial" w:cs="Arial"/>
                <w:b/>
              </w:rPr>
            </w:pPr>
            <w:r w:rsidRPr="00CE10D0">
              <w:rPr>
                <w:rFonts w:ascii="Arial" w:hAnsi="Arial" w:cs="Arial"/>
                <w:b/>
              </w:rPr>
              <w:t xml:space="preserve">WAIVER GRANTED  </w:t>
            </w:r>
            <w:r w:rsidRPr="00CE10D0">
              <w:rPr>
                <w:rFonts w:ascii="Arial" w:hAnsi="Arial" w:cs="Arial"/>
                <w:b/>
              </w:rPr>
              <w:sym w:font="Wingdings" w:char="F0A8"/>
            </w:r>
            <w:r w:rsidRPr="00CE10D0">
              <w:rPr>
                <w:rFonts w:ascii="Arial" w:hAnsi="Arial" w:cs="Arial"/>
                <w:b/>
              </w:rPr>
              <w:t xml:space="preserve"> YES   </w:t>
            </w:r>
            <w:r w:rsidRPr="00CE10D0">
              <w:rPr>
                <w:rFonts w:ascii="Arial" w:hAnsi="Arial" w:cs="Arial"/>
                <w:b/>
              </w:rPr>
              <w:sym w:font="Wingdings" w:char="F0A8"/>
            </w:r>
            <w:r w:rsidRPr="00CE10D0">
              <w:rPr>
                <w:rFonts w:ascii="Arial" w:hAnsi="Arial" w:cs="Arial"/>
                <w:b/>
              </w:rPr>
              <w:t xml:space="preserve">  NO</w:t>
            </w:r>
          </w:p>
          <w:p w14:paraId="17C24E3E" w14:textId="6DBECA67" w:rsidR="0039632F" w:rsidRPr="00CE10D0" w:rsidRDefault="0039632F" w:rsidP="00973E2E">
            <w:pPr>
              <w:autoSpaceDE w:val="0"/>
              <w:autoSpaceDN w:val="0"/>
              <w:adjustRightInd w:val="0"/>
              <w:rPr>
                <w:rFonts w:ascii="Arial" w:hAnsi="Arial" w:cs="Arial"/>
              </w:rPr>
            </w:pPr>
            <w:r w:rsidRPr="00CE10D0">
              <w:rPr>
                <w:rFonts w:ascii="Arial" w:hAnsi="Arial" w:cs="Arial"/>
              </w:rPr>
              <w:t xml:space="preserve"> </w:t>
            </w:r>
            <w:r w:rsidRPr="00CE10D0">
              <w:rPr>
                <w:rFonts w:ascii="Arial" w:hAnsi="Arial" w:cs="Arial"/>
              </w:rPr>
              <w:sym w:font="Wingdings" w:char="F0A8"/>
            </w:r>
            <w:r w:rsidRPr="00CE10D0">
              <w:rPr>
                <w:rFonts w:ascii="Arial" w:hAnsi="Arial" w:cs="Arial"/>
              </w:rPr>
              <w:t xml:space="preserve"> TOTAL WAIVER   </w:t>
            </w:r>
            <w:r w:rsidRPr="00CE10D0">
              <w:rPr>
                <w:rFonts w:ascii="Arial" w:hAnsi="Arial" w:cs="Arial"/>
              </w:rPr>
              <w:sym w:font="Wingdings" w:char="F0A8"/>
            </w:r>
            <w:r w:rsidRPr="00CE10D0">
              <w:rPr>
                <w:rFonts w:ascii="Arial" w:hAnsi="Arial" w:cs="Arial"/>
              </w:rPr>
              <w:t xml:space="preserve">  PARTIAL WAIVER</w:t>
            </w:r>
            <w:r w:rsidRPr="00CE10D0">
              <w:rPr>
                <w:rFonts w:ascii="Arial" w:hAnsi="Arial" w:cs="Arial"/>
              </w:rPr>
              <w:br/>
              <w:t xml:space="preserve"> </w:t>
            </w:r>
            <w:r w:rsidRPr="00CE10D0">
              <w:rPr>
                <w:rFonts w:ascii="Arial" w:hAnsi="Arial" w:cs="Arial"/>
              </w:rPr>
              <w:sym w:font="Wingdings" w:char="F0A8"/>
            </w:r>
            <w:r w:rsidRPr="00CE10D0">
              <w:rPr>
                <w:rFonts w:ascii="Arial" w:hAnsi="Arial" w:cs="Arial"/>
              </w:rPr>
              <w:t xml:space="preserve">  NOTICE OF DEFICIENCY</w:t>
            </w:r>
          </w:p>
          <w:p w14:paraId="14405E44" w14:textId="77777777" w:rsidR="0039632F" w:rsidRPr="00CE10D0" w:rsidRDefault="0039632F" w:rsidP="00973E2E">
            <w:pPr>
              <w:autoSpaceDE w:val="0"/>
              <w:autoSpaceDN w:val="0"/>
              <w:adjustRightInd w:val="0"/>
              <w:rPr>
                <w:rFonts w:ascii="Arial" w:hAnsi="Arial" w:cs="Arial"/>
              </w:rPr>
            </w:pPr>
            <w:r w:rsidRPr="00CE10D0">
              <w:rPr>
                <w:rFonts w:ascii="Arial" w:hAnsi="Arial" w:cs="Arial"/>
              </w:rPr>
              <w:t xml:space="preserve"> </w:t>
            </w:r>
            <w:r w:rsidRPr="00CE10D0">
              <w:rPr>
                <w:rFonts w:ascii="Arial" w:hAnsi="Arial" w:cs="Arial"/>
              </w:rPr>
              <w:sym w:font="Wingdings" w:char="F0A8"/>
            </w:r>
            <w:r w:rsidRPr="00CE10D0">
              <w:rPr>
                <w:rFonts w:ascii="Arial" w:hAnsi="Arial" w:cs="Arial"/>
              </w:rPr>
              <w:t xml:space="preserve">  CONDITIONAL WAIVER</w:t>
            </w:r>
            <w:r w:rsidRPr="00CE10D0">
              <w:rPr>
                <w:rFonts w:ascii="Arial" w:hAnsi="Arial" w:cs="Arial"/>
              </w:rPr>
              <w:br/>
              <w:t>COMMENTS:</w:t>
            </w:r>
          </w:p>
          <w:p w14:paraId="046D23F5" w14:textId="77777777" w:rsidR="0039632F" w:rsidRPr="00CE10D0" w:rsidRDefault="0039632F" w:rsidP="00973E2E">
            <w:pPr>
              <w:autoSpaceDE w:val="0"/>
              <w:autoSpaceDN w:val="0"/>
              <w:adjustRightInd w:val="0"/>
              <w:rPr>
                <w:rFonts w:ascii="Arial" w:hAnsi="Arial" w:cs="Arial"/>
              </w:rPr>
            </w:pPr>
          </w:p>
        </w:tc>
      </w:tr>
    </w:tbl>
    <w:p w14:paraId="7CE5CB60" w14:textId="77777777" w:rsidR="0039632F" w:rsidRPr="00CE10D0" w:rsidRDefault="0039632F" w:rsidP="0039632F">
      <w:pPr>
        <w:autoSpaceDE w:val="0"/>
        <w:autoSpaceDN w:val="0"/>
        <w:adjustRightInd w:val="0"/>
        <w:rPr>
          <w:rFonts w:ascii="Arial" w:hAnsi="Arial" w:cs="Arial"/>
        </w:rPr>
        <w:sectPr w:rsidR="0039632F" w:rsidRPr="00CE10D0" w:rsidSect="001F2211">
          <w:headerReference w:type="default" r:id="rId42"/>
          <w:footerReference w:type="default" r:id="rId43"/>
          <w:pgSz w:w="15840" w:h="12240" w:orient="landscape"/>
          <w:pgMar w:top="288" w:right="720" w:bottom="432" w:left="720" w:header="360" w:footer="210" w:gutter="0"/>
          <w:cols w:space="720"/>
          <w:docGrid w:linePitch="360"/>
        </w:sectPr>
      </w:pPr>
      <w:r w:rsidRPr="00CE10D0">
        <w:rPr>
          <w:rFonts w:ascii="Arial" w:hAnsi="Arial" w:cs="Arial"/>
          <w:b/>
        </w:rPr>
        <w:t>M/WBE 101</w:t>
      </w:r>
    </w:p>
    <w:p w14:paraId="16B82441" w14:textId="77777777" w:rsidR="0039632F" w:rsidRPr="00441895" w:rsidRDefault="0039632F" w:rsidP="0039632F">
      <w:pPr>
        <w:autoSpaceDE w:val="0"/>
        <w:autoSpaceDN w:val="0"/>
        <w:adjustRightInd w:val="0"/>
        <w:jc w:val="center"/>
        <w:rPr>
          <w:rFonts w:ascii="Arial" w:hAnsi="Arial" w:cs="Arial"/>
          <w:b/>
          <w:bCs/>
        </w:rPr>
      </w:pPr>
      <w:r w:rsidRPr="00441895">
        <w:rPr>
          <w:rFonts w:ascii="Arial" w:hAnsi="Arial" w:cs="Arial"/>
          <w:b/>
          <w:bCs/>
        </w:rPr>
        <w:lastRenderedPageBreak/>
        <w:t>REQUIREMENTS AND DOCUMENT SUBMISSION INSTRUCTIONS</w:t>
      </w:r>
    </w:p>
    <w:p w14:paraId="31538730" w14:textId="77777777" w:rsidR="0039632F" w:rsidRPr="00441895" w:rsidRDefault="0039632F" w:rsidP="0039632F">
      <w:pPr>
        <w:autoSpaceDE w:val="0"/>
        <w:autoSpaceDN w:val="0"/>
        <w:adjustRightInd w:val="0"/>
        <w:jc w:val="center"/>
        <w:rPr>
          <w:rFonts w:ascii="Arial" w:hAnsi="Arial" w:cs="Arial"/>
          <w:b/>
          <w:bCs/>
          <w:sz w:val="18"/>
          <w:szCs w:val="18"/>
        </w:rPr>
      </w:pPr>
    </w:p>
    <w:p w14:paraId="6C761167" w14:textId="12649AB5" w:rsidR="0039632F" w:rsidRPr="00441895" w:rsidRDefault="0039632F" w:rsidP="0039632F">
      <w:pPr>
        <w:autoSpaceDE w:val="0"/>
        <w:autoSpaceDN w:val="0"/>
        <w:adjustRightInd w:val="0"/>
        <w:jc w:val="both"/>
        <w:rPr>
          <w:rFonts w:ascii="Arial" w:hAnsi="Arial" w:cs="Arial"/>
          <w:b/>
          <w:bCs/>
        </w:rPr>
      </w:pPr>
      <w:r w:rsidRPr="00441895">
        <w:rPr>
          <w:rFonts w:ascii="Arial" w:hAnsi="Arial" w:cs="Arial"/>
          <w:b/>
          <w:bCs/>
        </w:rPr>
        <w:t>When completing the Request for Waiver Form, please check all boxes that apply. To be considered, the Request for Waiver Form must be accompanied by documentation for items 1-1</w:t>
      </w:r>
      <w:r w:rsidR="00D427E4" w:rsidRPr="00441895">
        <w:rPr>
          <w:rFonts w:ascii="Arial" w:hAnsi="Arial" w:cs="Arial"/>
          <w:b/>
          <w:bCs/>
        </w:rPr>
        <w:t>0</w:t>
      </w:r>
      <w:r w:rsidRPr="00441895">
        <w:rPr>
          <w:rFonts w:ascii="Arial" w:hAnsi="Arial" w:cs="Arial"/>
          <w:b/>
          <w:bCs/>
        </w:rPr>
        <w:t>, as listed below. Copies of the following information and all relevant supporting documentation must be submitted along with the request.</w:t>
      </w:r>
    </w:p>
    <w:p w14:paraId="08869BE0" w14:textId="77777777" w:rsidR="0039632F" w:rsidRPr="00441895" w:rsidRDefault="0039632F" w:rsidP="0039632F">
      <w:pPr>
        <w:autoSpaceDE w:val="0"/>
        <w:autoSpaceDN w:val="0"/>
        <w:adjustRightInd w:val="0"/>
        <w:rPr>
          <w:rFonts w:ascii="Arial" w:hAnsi="Arial" w:cs="Arial"/>
          <w:b/>
          <w:bCs/>
          <w:sz w:val="16"/>
          <w:szCs w:val="16"/>
        </w:rPr>
      </w:pPr>
    </w:p>
    <w:p w14:paraId="2F1692CE" w14:textId="77777777" w:rsidR="0039632F" w:rsidRPr="00441895" w:rsidRDefault="0039632F" w:rsidP="0039632F">
      <w:pPr>
        <w:autoSpaceDE w:val="0"/>
        <w:autoSpaceDN w:val="0"/>
        <w:adjustRightInd w:val="0"/>
        <w:ind w:firstLine="720"/>
        <w:rPr>
          <w:rFonts w:ascii="Arial" w:hAnsi="Arial" w:cs="Arial"/>
        </w:rPr>
      </w:pPr>
      <w:r w:rsidRPr="00441895">
        <w:rPr>
          <w:rFonts w:ascii="Arial" w:hAnsi="Arial" w:cs="Arial"/>
        </w:rPr>
        <w:t>1. A statement setting forth your basis for requesting a partial or total waiver.</w:t>
      </w:r>
    </w:p>
    <w:p w14:paraId="100AA5AE" w14:textId="77777777" w:rsidR="0039632F" w:rsidRPr="00441895" w:rsidRDefault="0039632F" w:rsidP="0039632F">
      <w:pPr>
        <w:autoSpaceDE w:val="0"/>
        <w:autoSpaceDN w:val="0"/>
        <w:adjustRightInd w:val="0"/>
        <w:ind w:firstLine="720"/>
        <w:rPr>
          <w:rFonts w:ascii="Arial" w:hAnsi="Arial" w:cs="Arial"/>
          <w:sz w:val="16"/>
          <w:szCs w:val="16"/>
        </w:rPr>
      </w:pPr>
    </w:p>
    <w:p w14:paraId="0382CA93" w14:textId="77777777" w:rsidR="0039632F" w:rsidRPr="00441895" w:rsidRDefault="0039632F" w:rsidP="0039632F">
      <w:pPr>
        <w:autoSpaceDE w:val="0"/>
        <w:autoSpaceDN w:val="0"/>
        <w:adjustRightInd w:val="0"/>
        <w:ind w:left="720"/>
        <w:rPr>
          <w:rFonts w:ascii="Arial" w:hAnsi="Arial" w:cs="Arial"/>
        </w:rPr>
      </w:pPr>
      <w:r w:rsidRPr="00441895">
        <w:rPr>
          <w:rFonts w:ascii="Arial" w:hAnsi="Arial" w:cs="Arial"/>
        </w:rPr>
        <w:t>2. The names of general circulation, trade association, and M/WBE-oriented publications in which you solicited certified M/WBEs for the purposes of complying with your participation goals.</w:t>
      </w:r>
    </w:p>
    <w:p w14:paraId="4BA20C05" w14:textId="77777777" w:rsidR="0039632F" w:rsidRPr="00441895" w:rsidRDefault="0039632F" w:rsidP="0039632F">
      <w:pPr>
        <w:autoSpaceDE w:val="0"/>
        <w:autoSpaceDN w:val="0"/>
        <w:adjustRightInd w:val="0"/>
        <w:ind w:left="720"/>
        <w:rPr>
          <w:rFonts w:ascii="Arial" w:hAnsi="Arial" w:cs="Arial"/>
          <w:sz w:val="16"/>
          <w:szCs w:val="16"/>
        </w:rPr>
      </w:pPr>
    </w:p>
    <w:p w14:paraId="22B3F283" w14:textId="77777777" w:rsidR="0039632F" w:rsidRPr="00441895" w:rsidRDefault="0039632F" w:rsidP="0039632F">
      <w:pPr>
        <w:autoSpaceDE w:val="0"/>
        <w:autoSpaceDN w:val="0"/>
        <w:adjustRightInd w:val="0"/>
        <w:ind w:firstLine="720"/>
        <w:rPr>
          <w:rFonts w:ascii="Arial" w:hAnsi="Arial" w:cs="Arial"/>
        </w:rPr>
      </w:pPr>
      <w:r w:rsidRPr="00441895">
        <w:rPr>
          <w:rFonts w:ascii="Arial" w:hAnsi="Arial" w:cs="Arial"/>
        </w:rPr>
        <w:t xml:space="preserve">3. A list identifying the date(s) that all solicitations for certified M/WBE participation were published in any of the above </w:t>
      </w:r>
      <w:r w:rsidRPr="00441895">
        <w:rPr>
          <w:rFonts w:ascii="Arial" w:hAnsi="Arial" w:cs="Arial"/>
        </w:rPr>
        <w:tab/>
        <w:t>publications.</w:t>
      </w:r>
    </w:p>
    <w:p w14:paraId="6C6B4522" w14:textId="77777777" w:rsidR="0039632F" w:rsidRPr="00441895" w:rsidRDefault="0039632F" w:rsidP="0039632F">
      <w:pPr>
        <w:autoSpaceDE w:val="0"/>
        <w:autoSpaceDN w:val="0"/>
        <w:adjustRightInd w:val="0"/>
        <w:ind w:firstLine="720"/>
        <w:rPr>
          <w:rFonts w:ascii="Arial" w:hAnsi="Arial" w:cs="Arial"/>
          <w:sz w:val="16"/>
          <w:szCs w:val="16"/>
        </w:rPr>
      </w:pPr>
    </w:p>
    <w:p w14:paraId="6A48165F" w14:textId="77777777" w:rsidR="0039632F" w:rsidRPr="00441895" w:rsidRDefault="0039632F" w:rsidP="0039632F">
      <w:pPr>
        <w:autoSpaceDE w:val="0"/>
        <w:autoSpaceDN w:val="0"/>
        <w:adjustRightInd w:val="0"/>
        <w:ind w:left="720"/>
        <w:rPr>
          <w:rFonts w:ascii="Arial" w:hAnsi="Arial" w:cs="Arial"/>
        </w:rPr>
      </w:pPr>
      <w:r w:rsidRPr="00441895">
        <w:rPr>
          <w:rFonts w:ascii="Arial" w:hAnsi="Arial" w:cs="Arial"/>
        </w:rPr>
        <w:t>4. A list of all certified M/WBEs appearing in the NYS Directory of Certified Firms that were solicited for purposes of complying with your certified M/WBE participation levels.</w:t>
      </w:r>
    </w:p>
    <w:p w14:paraId="6A8F1F70" w14:textId="77777777" w:rsidR="0039632F" w:rsidRPr="00441895" w:rsidRDefault="0039632F" w:rsidP="0039632F">
      <w:pPr>
        <w:autoSpaceDE w:val="0"/>
        <w:autoSpaceDN w:val="0"/>
        <w:adjustRightInd w:val="0"/>
        <w:ind w:left="720"/>
        <w:rPr>
          <w:rFonts w:ascii="Arial" w:hAnsi="Arial" w:cs="Arial"/>
          <w:sz w:val="16"/>
          <w:szCs w:val="16"/>
        </w:rPr>
      </w:pPr>
    </w:p>
    <w:p w14:paraId="0FB5FF3B" w14:textId="77777777" w:rsidR="0039632F" w:rsidRPr="00441895" w:rsidRDefault="0039632F" w:rsidP="0039632F">
      <w:pPr>
        <w:autoSpaceDE w:val="0"/>
        <w:autoSpaceDN w:val="0"/>
        <w:adjustRightInd w:val="0"/>
        <w:ind w:left="720"/>
        <w:rPr>
          <w:rFonts w:ascii="Arial" w:hAnsi="Arial" w:cs="Arial"/>
        </w:rPr>
      </w:pPr>
      <w:r w:rsidRPr="00441895">
        <w:rPr>
          <w:rFonts w:ascii="Arial" w:hAnsi="Arial" w:cs="Arial"/>
        </w:rPr>
        <w:t>5. Copies of notices, dates of contact, letters, and other correspondence as proof that solicitations were made in writing and copies of such solicitations, or a sample copy of the solicitation if an identical solicitation was made to all certified M/WBEs.</w:t>
      </w:r>
    </w:p>
    <w:p w14:paraId="540D315B" w14:textId="77777777" w:rsidR="0039632F" w:rsidRPr="00441895" w:rsidRDefault="0039632F" w:rsidP="0039632F">
      <w:pPr>
        <w:autoSpaceDE w:val="0"/>
        <w:autoSpaceDN w:val="0"/>
        <w:adjustRightInd w:val="0"/>
        <w:ind w:left="720"/>
        <w:rPr>
          <w:rFonts w:ascii="Arial" w:hAnsi="Arial" w:cs="Arial"/>
          <w:sz w:val="16"/>
          <w:szCs w:val="16"/>
        </w:rPr>
      </w:pPr>
    </w:p>
    <w:p w14:paraId="192B4F5F" w14:textId="77777777" w:rsidR="0039632F" w:rsidRPr="00441895" w:rsidRDefault="0039632F" w:rsidP="0039632F">
      <w:pPr>
        <w:autoSpaceDE w:val="0"/>
        <w:autoSpaceDN w:val="0"/>
        <w:adjustRightInd w:val="0"/>
        <w:ind w:firstLine="720"/>
        <w:rPr>
          <w:rFonts w:ascii="Arial" w:hAnsi="Arial" w:cs="Arial"/>
        </w:rPr>
      </w:pPr>
      <w:r w:rsidRPr="00441895">
        <w:rPr>
          <w:rFonts w:ascii="Arial" w:hAnsi="Arial" w:cs="Arial"/>
        </w:rPr>
        <w:t>6. Provide copies of responses made by certified M/WBEs to your solicitations.</w:t>
      </w:r>
    </w:p>
    <w:p w14:paraId="2D90A4CA" w14:textId="77777777" w:rsidR="0039632F" w:rsidRPr="00441895" w:rsidRDefault="0039632F" w:rsidP="0039632F">
      <w:pPr>
        <w:autoSpaceDE w:val="0"/>
        <w:autoSpaceDN w:val="0"/>
        <w:adjustRightInd w:val="0"/>
        <w:ind w:firstLine="720"/>
        <w:rPr>
          <w:rFonts w:ascii="Arial" w:hAnsi="Arial" w:cs="Arial"/>
          <w:sz w:val="16"/>
          <w:szCs w:val="16"/>
        </w:rPr>
      </w:pPr>
    </w:p>
    <w:p w14:paraId="210E927B" w14:textId="77777777" w:rsidR="0039632F" w:rsidRPr="00441895" w:rsidRDefault="0039632F" w:rsidP="0039632F">
      <w:pPr>
        <w:autoSpaceDE w:val="0"/>
        <w:autoSpaceDN w:val="0"/>
        <w:adjustRightInd w:val="0"/>
        <w:ind w:left="720"/>
        <w:rPr>
          <w:rFonts w:ascii="Arial" w:hAnsi="Arial" w:cs="Arial"/>
        </w:rPr>
      </w:pPr>
      <w:r w:rsidRPr="00441895">
        <w:rPr>
          <w:rFonts w:ascii="Arial" w:hAnsi="Arial" w:cs="Arial"/>
        </w:rPr>
        <w:t>7. Provide a description of any contract documents, plans, or specifications made available to certified M/WBEs for purposes of soliciting their bids and the date and manner in which these documents were made available.</w:t>
      </w:r>
    </w:p>
    <w:p w14:paraId="47163BE5" w14:textId="77777777" w:rsidR="0039632F" w:rsidRPr="00441895" w:rsidRDefault="0039632F" w:rsidP="0039632F">
      <w:pPr>
        <w:autoSpaceDE w:val="0"/>
        <w:autoSpaceDN w:val="0"/>
        <w:adjustRightInd w:val="0"/>
        <w:ind w:left="720"/>
        <w:rPr>
          <w:rFonts w:ascii="Arial" w:hAnsi="Arial" w:cs="Arial"/>
          <w:sz w:val="16"/>
          <w:szCs w:val="16"/>
        </w:rPr>
      </w:pPr>
    </w:p>
    <w:p w14:paraId="3B049769" w14:textId="77777777" w:rsidR="0039632F" w:rsidRPr="00441895" w:rsidRDefault="0039632F" w:rsidP="0039632F">
      <w:pPr>
        <w:autoSpaceDE w:val="0"/>
        <w:autoSpaceDN w:val="0"/>
        <w:adjustRightInd w:val="0"/>
        <w:ind w:left="720"/>
        <w:rPr>
          <w:rFonts w:ascii="Arial" w:hAnsi="Arial" w:cs="Arial"/>
        </w:rPr>
      </w:pPr>
      <w:r w:rsidRPr="00441895">
        <w:rPr>
          <w:rFonts w:ascii="Arial" w:hAnsi="Arial" w:cs="Arial"/>
        </w:rPr>
        <w:t>8. Provide documentation of any negotiations between you, the Bidder/Applicant and the M/WBEs undertaken for purposes of complying with the certified M/WBE participations goals.</w:t>
      </w:r>
    </w:p>
    <w:p w14:paraId="3A315B1B" w14:textId="77777777" w:rsidR="0039632F" w:rsidRPr="00441895" w:rsidRDefault="0039632F" w:rsidP="0039632F">
      <w:pPr>
        <w:autoSpaceDE w:val="0"/>
        <w:autoSpaceDN w:val="0"/>
        <w:adjustRightInd w:val="0"/>
        <w:ind w:left="720"/>
        <w:rPr>
          <w:rFonts w:ascii="Arial" w:hAnsi="Arial" w:cs="Arial"/>
          <w:sz w:val="16"/>
          <w:szCs w:val="16"/>
        </w:rPr>
      </w:pPr>
    </w:p>
    <w:p w14:paraId="1280EAFC" w14:textId="77777777" w:rsidR="0039632F" w:rsidRPr="00441895" w:rsidRDefault="0039632F" w:rsidP="0039632F">
      <w:pPr>
        <w:autoSpaceDE w:val="0"/>
        <w:autoSpaceDN w:val="0"/>
        <w:adjustRightInd w:val="0"/>
        <w:ind w:firstLine="720"/>
        <w:rPr>
          <w:rFonts w:ascii="Arial" w:hAnsi="Arial" w:cs="Arial"/>
        </w:rPr>
      </w:pPr>
      <w:r w:rsidRPr="00441895">
        <w:rPr>
          <w:rFonts w:ascii="Arial" w:hAnsi="Arial" w:cs="Arial"/>
        </w:rPr>
        <w:t>9. Provide any other information you deem relevant that may help us in evaluating your request for a waiver.</w:t>
      </w:r>
    </w:p>
    <w:p w14:paraId="76C386A8" w14:textId="77777777" w:rsidR="0039632F" w:rsidRPr="00441895" w:rsidRDefault="0039632F" w:rsidP="0039632F">
      <w:pPr>
        <w:autoSpaceDE w:val="0"/>
        <w:autoSpaceDN w:val="0"/>
        <w:adjustRightInd w:val="0"/>
        <w:ind w:firstLine="720"/>
        <w:rPr>
          <w:rFonts w:ascii="Arial" w:hAnsi="Arial" w:cs="Arial"/>
          <w:sz w:val="16"/>
          <w:szCs w:val="16"/>
        </w:rPr>
      </w:pPr>
    </w:p>
    <w:p w14:paraId="4611D550" w14:textId="77777777" w:rsidR="0039632F" w:rsidRPr="00441895" w:rsidRDefault="0039632F" w:rsidP="0039632F">
      <w:pPr>
        <w:autoSpaceDE w:val="0"/>
        <w:autoSpaceDN w:val="0"/>
        <w:adjustRightInd w:val="0"/>
        <w:ind w:left="720"/>
        <w:rPr>
          <w:rFonts w:ascii="Arial" w:hAnsi="Arial" w:cs="Arial"/>
        </w:rPr>
      </w:pPr>
      <w:r w:rsidRPr="00441895">
        <w:rPr>
          <w:rFonts w:ascii="Arial" w:hAnsi="Arial" w:cs="Arial"/>
        </w:rPr>
        <w:t>10. Provide the name, title, address, telephone number and email address of the Bidder/Applicant's representative authorized to discuss and negotiate this waiver request.</w:t>
      </w:r>
    </w:p>
    <w:p w14:paraId="353148B0" w14:textId="77777777" w:rsidR="0039632F" w:rsidRPr="00441895" w:rsidRDefault="0039632F" w:rsidP="0039632F">
      <w:pPr>
        <w:autoSpaceDE w:val="0"/>
        <w:autoSpaceDN w:val="0"/>
        <w:adjustRightInd w:val="0"/>
        <w:ind w:left="720"/>
        <w:rPr>
          <w:rFonts w:ascii="Arial" w:hAnsi="Arial" w:cs="Arial"/>
          <w:sz w:val="16"/>
          <w:szCs w:val="16"/>
        </w:rPr>
      </w:pPr>
    </w:p>
    <w:p w14:paraId="25B4A3C1" w14:textId="77777777" w:rsidR="0039632F" w:rsidRPr="00441895" w:rsidRDefault="0039632F" w:rsidP="0039632F">
      <w:pPr>
        <w:autoSpaceDE w:val="0"/>
        <w:autoSpaceDN w:val="0"/>
        <w:adjustRightInd w:val="0"/>
        <w:ind w:firstLine="720"/>
        <w:rPr>
          <w:rFonts w:ascii="Arial" w:hAnsi="Arial" w:cs="Arial"/>
        </w:rPr>
      </w:pPr>
    </w:p>
    <w:p w14:paraId="1DFAF889" w14:textId="77777777" w:rsidR="0039632F" w:rsidRPr="00441895" w:rsidRDefault="0039632F" w:rsidP="0039632F">
      <w:pPr>
        <w:autoSpaceDE w:val="0"/>
        <w:autoSpaceDN w:val="0"/>
        <w:adjustRightInd w:val="0"/>
        <w:rPr>
          <w:rFonts w:ascii="Arial" w:hAnsi="Arial" w:cs="Arial"/>
          <w:b/>
          <w:bCs/>
        </w:rPr>
      </w:pPr>
      <w:r w:rsidRPr="00441895">
        <w:rPr>
          <w:rFonts w:ascii="Arial" w:hAnsi="Arial" w:cs="Arial"/>
          <w:b/>
          <w:bCs/>
        </w:rPr>
        <w:t>NOTE: Unless a Total Waiver has been granted, Bidder/Applicant will be required to submit all reports and documents pursuant to the provisions set forth in the procurement and/or contract, as deemed appropriate by NYSED, to determine M/WBE compliance.</w:t>
      </w:r>
    </w:p>
    <w:p w14:paraId="401D55F1" w14:textId="77777777" w:rsidR="0039632F" w:rsidRPr="00441895" w:rsidRDefault="0039632F" w:rsidP="0039632F">
      <w:pPr>
        <w:autoSpaceDE w:val="0"/>
        <w:autoSpaceDN w:val="0"/>
        <w:adjustRightInd w:val="0"/>
        <w:rPr>
          <w:rFonts w:ascii="Arial" w:hAnsi="Arial" w:cs="Arial"/>
          <w:b/>
          <w:bCs/>
        </w:rPr>
      </w:pPr>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39632F" w:rsidRPr="00CE10D0" w14:paraId="2C385067" w14:textId="77777777" w:rsidTr="00973E2E">
        <w:trPr>
          <w:trHeight w:val="117"/>
        </w:trPr>
        <w:tc>
          <w:tcPr>
            <w:tcW w:w="12618" w:type="dxa"/>
            <w:gridSpan w:val="32"/>
            <w:tcBorders>
              <w:top w:val="nil"/>
              <w:left w:val="nil"/>
              <w:bottom w:val="nil"/>
              <w:right w:val="nil"/>
            </w:tcBorders>
            <w:shd w:val="clear" w:color="auto" w:fill="FFFFFF"/>
            <w:noWrap/>
            <w:vAlign w:val="bottom"/>
          </w:tcPr>
          <w:p w14:paraId="4076E4E7" w14:textId="77777777" w:rsidR="0039632F" w:rsidRPr="00CE10D0" w:rsidRDefault="0039632F" w:rsidP="00973E2E">
            <w:pPr>
              <w:jc w:val="center"/>
              <w:rPr>
                <w:rFonts w:ascii="Arial" w:hAnsi="Arial" w:cs="Arial"/>
                <w:b/>
                <w:bCs/>
                <w:color w:val="000000"/>
              </w:rPr>
            </w:pPr>
            <w:bookmarkStart w:id="12" w:name="RANGE!A1:W57"/>
            <w:r w:rsidRPr="00CE10D0">
              <w:rPr>
                <w:rFonts w:ascii="Arial" w:hAnsi="Arial" w:cs="Arial"/>
                <w:b/>
                <w:bCs/>
                <w:color w:val="000000"/>
              </w:rPr>
              <w:lastRenderedPageBreak/>
              <w:t>EQUAL EMPLOYMENT OPPORTUNITY - STAFFING PLAN</w:t>
            </w:r>
            <w:bookmarkEnd w:id="12"/>
            <w:r w:rsidRPr="00CE10D0">
              <w:rPr>
                <w:rFonts w:ascii="Arial" w:hAnsi="Arial" w:cs="Arial"/>
                <w:b/>
                <w:bCs/>
                <w:color w:val="000000"/>
              </w:rPr>
              <w:t xml:space="preserve">  (Instructions on Page 2)</w:t>
            </w:r>
          </w:p>
        </w:tc>
      </w:tr>
      <w:tr w:rsidR="0039632F" w:rsidRPr="00CE10D0" w14:paraId="7852A0D7" w14:textId="77777777" w:rsidTr="00973E2E">
        <w:trPr>
          <w:trHeight w:val="315"/>
        </w:trPr>
        <w:tc>
          <w:tcPr>
            <w:tcW w:w="1555" w:type="dxa"/>
            <w:gridSpan w:val="3"/>
            <w:tcBorders>
              <w:top w:val="nil"/>
              <w:left w:val="nil"/>
              <w:bottom w:val="nil"/>
              <w:right w:val="nil"/>
            </w:tcBorders>
            <w:shd w:val="clear" w:color="auto" w:fill="FFFFFF"/>
            <w:noWrap/>
            <w:vAlign w:val="bottom"/>
          </w:tcPr>
          <w:p w14:paraId="07715B22" w14:textId="77777777" w:rsidR="0039632F" w:rsidRPr="00CE10D0" w:rsidRDefault="0039632F" w:rsidP="00973E2E">
            <w:pPr>
              <w:rPr>
                <w:rFonts w:ascii="Arial" w:hAnsi="Arial" w:cs="Arial"/>
                <w:color w:val="000000"/>
              </w:rPr>
            </w:pPr>
            <w:r w:rsidRPr="00CE10D0">
              <w:rPr>
                <w:rFonts w:ascii="Arial" w:hAnsi="Arial" w:cs="Arial"/>
                <w:color w:val="00000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22C1E76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noWrap/>
            <w:vAlign w:val="bottom"/>
          </w:tcPr>
          <w:p w14:paraId="03D7B2F7"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1115" w:type="dxa"/>
            <w:gridSpan w:val="5"/>
            <w:tcBorders>
              <w:top w:val="nil"/>
              <w:left w:val="nil"/>
              <w:bottom w:val="nil"/>
              <w:right w:val="nil"/>
            </w:tcBorders>
            <w:shd w:val="clear" w:color="auto" w:fill="FFFFFF"/>
            <w:noWrap/>
            <w:vAlign w:val="bottom"/>
          </w:tcPr>
          <w:p w14:paraId="04F95EF6" w14:textId="77777777" w:rsidR="0039632F" w:rsidRPr="00CE10D0" w:rsidRDefault="0039632F" w:rsidP="00973E2E">
            <w:pPr>
              <w:rPr>
                <w:rFonts w:ascii="Arial" w:hAnsi="Arial" w:cs="Arial"/>
                <w:color w:val="000000"/>
              </w:rPr>
            </w:pPr>
            <w:r w:rsidRPr="00CE10D0">
              <w:rPr>
                <w:rFonts w:ascii="Arial" w:hAnsi="Arial" w:cs="Arial"/>
                <w:color w:val="000000"/>
              </w:rPr>
              <w:t>Telephone:</w:t>
            </w:r>
          </w:p>
        </w:tc>
        <w:tc>
          <w:tcPr>
            <w:tcW w:w="438" w:type="dxa"/>
            <w:gridSpan w:val="2"/>
            <w:tcBorders>
              <w:top w:val="nil"/>
              <w:left w:val="nil"/>
              <w:bottom w:val="nil"/>
              <w:right w:val="nil"/>
            </w:tcBorders>
            <w:shd w:val="clear" w:color="auto" w:fill="FFFFFF"/>
            <w:noWrap/>
            <w:vAlign w:val="bottom"/>
          </w:tcPr>
          <w:p w14:paraId="6DBCC3C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gridSpan w:val="2"/>
            <w:tcBorders>
              <w:top w:val="nil"/>
              <w:left w:val="nil"/>
              <w:bottom w:val="nil"/>
              <w:right w:val="nil"/>
            </w:tcBorders>
            <w:shd w:val="clear" w:color="auto" w:fill="FFFFFF"/>
            <w:noWrap/>
            <w:vAlign w:val="bottom"/>
          </w:tcPr>
          <w:p w14:paraId="7DB097C4"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484" w:type="dxa"/>
            <w:gridSpan w:val="12"/>
            <w:tcBorders>
              <w:top w:val="nil"/>
              <w:left w:val="nil"/>
              <w:bottom w:val="single" w:sz="4" w:space="0" w:color="auto"/>
              <w:right w:val="nil"/>
            </w:tcBorders>
            <w:shd w:val="clear" w:color="auto" w:fill="FFFFFF"/>
            <w:noWrap/>
            <w:vAlign w:val="bottom"/>
          </w:tcPr>
          <w:p w14:paraId="7ABB23A0" w14:textId="77777777" w:rsidR="0039632F" w:rsidRPr="00CE10D0" w:rsidRDefault="0039632F" w:rsidP="00973E2E">
            <w:pPr>
              <w:rPr>
                <w:rFonts w:ascii="Arial" w:hAnsi="Arial" w:cs="Arial"/>
                <w:color w:val="000000"/>
              </w:rPr>
            </w:pPr>
            <w:r w:rsidRPr="00CE10D0">
              <w:rPr>
                <w:rFonts w:ascii="Arial" w:hAnsi="Arial" w:cs="Arial"/>
                <w:color w:val="000000"/>
              </w:rPr>
              <w:t> </w:t>
            </w:r>
          </w:p>
        </w:tc>
      </w:tr>
      <w:tr w:rsidR="0039632F" w:rsidRPr="00CE10D0" w14:paraId="0BBA772B" w14:textId="77777777" w:rsidTr="00973E2E">
        <w:trPr>
          <w:trHeight w:val="360"/>
        </w:trPr>
        <w:tc>
          <w:tcPr>
            <w:tcW w:w="1555" w:type="dxa"/>
            <w:gridSpan w:val="3"/>
            <w:tcBorders>
              <w:top w:val="nil"/>
              <w:left w:val="nil"/>
              <w:bottom w:val="nil"/>
              <w:right w:val="nil"/>
            </w:tcBorders>
            <w:shd w:val="clear" w:color="auto" w:fill="FFFFFF"/>
            <w:noWrap/>
            <w:vAlign w:val="bottom"/>
          </w:tcPr>
          <w:p w14:paraId="14F151B8" w14:textId="77777777" w:rsidR="0039632F" w:rsidRPr="00CE10D0" w:rsidRDefault="0039632F" w:rsidP="00973E2E">
            <w:pPr>
              <w:rPr>
                <w:rFonts w:ascii="Arial" w:hAnsi="Arial" w:cs="Arial"/>
                <w:color w:val="000000"/>
              </w:rPr>
            </w:pPr>
            <w:r w:rsidRPr="00CE10D0">
              <w:rPr>
                <w:rFonts w:ascii="Arial" w:hAnsi="Arial" w:cs="Arial"/>
                <w:color w:val="000000"/>
              </w:rPr>
              <w:t>Address:</w:t>
            </w:r>
          </w:p>
        </w:tc>
        <w:tc>
          <w:tcPr>
            <w:tcW w:w="3956" w:type="dxa"/>
            <w:gridSpan w:val="7"/>
            <w:tcBorders>
              <w:top w:val="nil"/>
              <w:left w:val="nil"/>
              <w:bottom w:val="single" w:sz="4" w:space="0" w:color="auto"/>
              <w:right w:val="nil"/>
            </w:tcBorders>
            <w:shd w:val="clear" w:color="auto" w:fill="FFFFFF"/>
            <w:noWrap/>
            <w:vAlign w:val="bottom"/>
          </w:tcPr>
          <w:p w14:paraId="08D8ABD5"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noWrap/>
            <w:vAlign w:val="bottom"/>
          </w:tcPr>
          <w:p w14:paraId="7B44AF64"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1553" w:type="dxa"/>
            <w:gridSpan w:val="7"/>
            <w:tcBorders>
              <w:top w:val="nil"/>
              <w:left w:val="nil"/>
              <w:bottom w:val="nil"/>
              <w:right w:val="nil"/>
            </w:tcBorders>
            <w:shd w:val="clear" w:color="auto" w:fill="FFFFFF"/>
            <w:noWrap/>
            <w:vAlign w:val="bottom"/>
          </w:tcPr>
          <w:p w14:paraId="15098531" w14:textId="77777777" w:rsidR="0039632F" w:rsidRPr="00CE10D0" w:rsidRDefault="0039632F" w:rsidP="00973E2E">
            <w:pPr>
              <w:rPr>
                <w:rFonts w:ascii="Arial" w:hAnsi="Arial" w:cs="Arial"/>
                <w:color w:val="000000"/>
              </w:rPr>
            </w:pPr>
            <w:r w:rsidRPr="00CE10D0">
              <w:rPr>
                <w:rFonts w:ascii="Arial" w:hAnsi="Arial" w:cs="Arial"/>
                <w:color w:val="000000"/>
              </w:rPr>
              <w:t>Federal ID No.:</w:t>
            </w:r>
          </w:p>
        </w:tc>
        <w:tc>
          <w:tcPr>
            <w:tcW w:w="438" w:type="dxa"/>
            <w:gridSpan w:val="2"/>
            <w:tcBorders>
              <w:top w:val="nil"/>
              <w:left w:val="nil"/>
              <w:bottom w:val="nil"/>
              <w:right w:val="nil"/>
            </w:tcBorders>
            <w:shd w:val="clear" w:color="auto" w:fill="FFFFFF"/>
            <w:noWrap/>
            <w:vAlign w:val="bottom"/>
          </w:tcPr>
          <w:p w14:paraId="2947780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484" w:type="dxa"/>
            <w:gridSpan w:val="12"/>
            <w:tcBorders>
              <w:top w:val="nil"/>
              <w:left w:val="nil"/>
              <w:bottom w:val="single" w:sz="4" w:space="0" w:color="auto"/>
              <w:right w:val="nil"/>
            </w:tcBorders>
            <w:shd w:val="clear" w:color="auto" w:fill="FFFFFF"/>
            <w:noWrap/>
            <w:vAlign w:val="bottom"/>
          </w:tcPr>
          <w:p w14:paraId="35D3719D" w14:textId="77777777" w:rsidR="0039632F" w:rsidRPr="00CE10D0" w:rsidRDefault="0039632F" w:rsidP="00973E2E">
            <w:pPr>
              <w:rPr>
                <w:rFonts w:ascii="Arial" w:hAnsi="Arial" w:cs="Arial"/>
                <w:color w:val="000000"/>
              </w:rPr>
            </w:pPr>
            <w:r w:rsidRPr="00CE10D0">
              <w:rPr>
                <w:rFonts w:ascii="Arial" w:hAnsi="Arial" w:cs="Arial"/>
                <w:color w:val="000000"/>
              </w:rPr>
              <w:t> </w:t>
            </w:r>
          </w:p>
        </w:tc>
      </w:tr>
      <w:tr w:rsidR="0039632F" w:rsidRPr="00CE10D0" w14:paraId="03BB1340" w14:textId="77777777" w:rsidTr="00973E2E">
        <w:trPr>
          <w:trHeight w:val="360"/>
        </w:trPr>
        <w:tc>
          <w:tcPr>
            <w:tcW w:w="1555" w:type="dxa"/>
            <w:gridSpan w:val="3"/>
            <w:tcBorders>
              <w:top w:val="nil"/>
              <w:left w:val="nil"/>
              <w:bottom w:val="nil"/>
              <w:right w:val="nil"/>
            </w:tcBorders>
            <w:shd w:val="clear" w:color="auto" w:fill="FFFFFF"/>
            <w:noWrap/>
            <w:vAlign w:val="bottom"/>
          </w:tcPr>
          <w:p w14:paraId="0B7A6C04" w14:textId="77777777" w:rsidR="0039632F" w:rsidRPr="00CE10D0" w:rsidRDefault="0039632F" w:rsidP="00973E2E">
            <w:pPr>
              <w:rPr>
                <w:rFonts w:ascii="Arial" w:hAnsi="Arial" w:cs="Arial"/>
                <w:color w:val="000000"/>
              </w:rPr>
            </w:pPr>
            <w:r w:rsidRPr="00CE10D0">
              <w:rPr>
                <w:rFonts w:ascii="Arial" w:hAnsi="Arial" w:cs="Arial"/>
                <w:color w:val="000000"/>
              </w:rPr>
              <w:t>City, State, ZIP:</w:t>
            </w:r>
          </w:p>
        </w:tc>
        <w:tc>
          <w:tcPr>
            <w:tcW w:w="3956" w:type="dxa"/>
            <w:gridSpan w:val="7"/>
            <w:tcBorders>
              <w:top w:val="nil"/>
              <w:left w:val="nil"/>
              <w:bottom w:val="single" w:sz="4" w:space="0" w:color="auto"/>
              <w:right w:val="nil"/>
            </w:tcBorders>
            <w:shd w:val="clear" w:color="auto" w:fill="FFFFFF"/>
            <w:noWrap/>
            <w:vAlign w:val="bottom"/>
          </w:tcPr>
          <w:p w14:paraId="728E7C3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noWrap/>
            <w:vAlign w:val="bottom"/>
          </w:tcPr>
          <w:p w14:paraId="5F3F3A1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1553" w:type="dxa"/>
            <w:gridSpan w:val="7"/>
            <w:tcBorders>
              <w:top w:val="nil"/>
              <w:left w:val="nil"/>
              <w:bottom w:val="nil"/>
              <w:right w:val="nil"/>
            </w:tcBorders>
            <w:shd w:val="clear" w:color="auto" w:fill="FFFFFF"/>
            <w:noWrap/>
            <w:vAlign w:val="bottom"/>
          </w:tcPr>
          <w:p w14:paraId="17A57455" w14:textId="77777777" w:rsidR="0039632F" w:rsidRPr="00CE10D0" w:rsidRDefault="0039632F" w:rsidP="00973E2E">
            <w:pPr>
              <w:rPr>
                <w:rFonts w:ascii="Arial" w:hAnsi="Arial" w:cs="Arial"/>
                <w:color w:val="000000"/>
              </w:rPr>
            </w:pPr>
            <w:r w:rsidRPr="00CE10D0">
              <w:rPr>
                <w:rFonts w:ascii="Arial" w:hAnsi="Arial" w:cs="Arial"/>
                <w:color w:val="000000"/>
              </w:rPr>
              <w:t>Project No:</w:t>
            </w:r>
          </w:p>
        </w:tc>
        <w:tc>
          <w:tcPr>
            <w:tcW w:w="438" w:type="dxa"/>
            <w:gridSpan w:val="2"/>
            <w:tcBorders>
              <w:top w:val="nil"/>
              <w:left w:val="nil"/>
              <w:bottom w:val="nil"/>
              <w:right w:val="nil"/>
            </w:tcBorders>
            <w:shd w:val="clear" w:color="auto" w:fill="FFFFFF"/>
            <w:noWrap/>
            <w:vAlign w:val="bottom"/>
          </w:tcPr>
          <w:p w14:paraId="416C95C7"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484" w:type="dxa"/>
            <w:gridSpan w:val="12"/>
            <w:tcBorders>
              <w:top w:val="nil"/>
              <w:left w:val="nil"/>
              <w:bottom w:val="single" w:sz="4" w:space="0" w:color="auto"/>
              <w:right w:val="nil"/>
            </w:tcBorders>
            <w:shd w:val="clear" w:color="auto" w:fill="FFFFFF"/>
            <w:noWrap/>
            <w:vAlign w:val="bottom"/>
          </w:tcPr>
          <w:p w14:paraId="7DBAD645" w14:textId="77777777" w:rsidR="0039632F" w:rsidRPr="00CE10D0" w:rsidRDefault="0039632F" w:rsidP="00973E2E">
            <w:pPr>
              <w:rPr>
                <w:rFonts w:ascii="Arial" w:hAnsi="Arial" w:cs="Arial"/>
                <w:color w:val="000000"/>
              </w:rPr>
            </w:pPr>
            <w:r w:rsidRPr="00CE10D0">
              <w:rPr>
                <w:rFonts w:ascii="Arial" w:hAnsi="Arial" w:cs="Arial"/>
                <w:color w:val="000000"/>
              </w:rPr>
              <w:t> </w:t>
            </w:r>
          </w:p>
        </w:tc>
      </w:tr>
      <w:tr w:rsidR="0039632F" w:rsidRPr="00CE10D0" w14:paraId="206B98C6" w14:textId="77777777" w:rsidTr="00973E2E">
        <w:trPr>
          <w:trHeight w:val="70"/>
        </w:trPr>
        <w:tc>
          <w:tcPr>
            <w:tcW w:w="618" w:type="dxa"/>
            <w:gridSpan w:val="2"/>
            <w:tcBorders>
              <w:top w:val="nil"/>
              <w:left w:val="nil"/>
              <w:bottom w:val="nil"/>
              <w:right w:val="nil"/>
            </w:tcBorders>
            <w:shd w:val="clear" w:color="auto" w:fill="FFFFFF"/>
            <w:noWrap/>
            <w:vAlign w:val="bottom"/>
          </w:tcPr>
          <w:p w14:paraId="3ADE2D3B" w14:textId="77777777" w:rsidR="0039632F" w:rsidRPr="00CE10D0" w:rsidRDefault="0039632F" w:rsidP="00973E2E">
            <w:pPr>
              <w:rPr>
                <w:rFonts w:ascii="Arial" w:hAnsi="Arial" w:cs="Arial"/>
                <w:color w:val="000000"/>
              </w:rPr>
            </w:pPr>
          </w:p>
        </w:tc>
        <w:tc>
          <w:tcPr>
            <w:tcW w:w="937" w:type="dxa"/>
            <w:tcBorders>
              <w:top w:val="nil"/>
              <w:left w:val="nil"/>
              <w:bottom w:val="nil"/>
              <w:right w:val="nil"/>
            </w:tcBorders>
            <w:shd w:val="clear" w:color="auto" w:fill="FFFFFF"/>
            <w:noWrap/>
            <w:vAlign w:val="bottom"/>
          </w:tcPr>
          <w:p w14:paraId="787A0600" w14:textId="77777777" w:rsidR="0039632F" w:rsidRPr="00CE10D0" w:rsidRDefault="0039632F" w:rsidP="00973E2E">
            <w:pPr>
              <w:rPr>
                <w:rFonts w:ascii="Arial" w:hAnsi="Arial" w:cs="Arial"/>
                <w:color w:val="000000"/>
              </w:rPr>
            </w:pPr>
          </w:p>
        </w:tc>
        <w:tc>
          <w:tcPr>
            <w:tcW w:w="831" w:type="dxa"/>
            <w:tcBorders>
              <w:top w:val="nil"/>
              <w:left w:val="nil"/>
              <w:bottom w:val="nil"/>
              <w:right w:val="nil"/>
            </w:tcBorders>
            <w:shd w:val="clear" w:color="auto" w:fill="FFFFFF"/>
            <w:noWrap/>
            <w:vAlign w:val="bottom"/>
          </w:tcPr>
          <w:p w14:paraId="7C451878" w14:textId="77777777" w:rsidR="0039632F" w:rsidRPr="00CE10D0" w:rsidRDefault="0039632F" w:rsidP="00973E2E">
            <w:pPr>
              <w:rPr>
                <w:rFonts w:ascii="Arial" w:hAnsi="Arial" w:cs="Arial"/>
                <w:color w:val="000000"/>
              </w:rPr>
            </w:pPr>
          </w:p>
        </w:tc>
        <w:tc>
          <w:tcPr>
            <w:tcW w:w="272" w:type="dxa"/>
            <w:tcBorders>
              <w:top w:val="nil"/>
              <w:left w:val="nil"/>
              <w:bottom w:val="nil"/>
              <w:right w:val="nil"/>
            </w:tcBorders>
            <w:shd w:val="clear" w:color="auto" w:fill="FFFFFF"/>
            <w:noWrap/>
            <w:vAlign w:val="bottom"/>
          </w:tcPr>
          <w:p w14:paraId="01C8B825" w14:textId="77777777" w:rsidR="0039632F" w:rsidRPr="00CE10D0" w:rsidRDefault="0039632F" w:rsidP="00973E2E">
            <w:pPr>
              <w:rPr>
                <w:rFonts w:ascii="Arial" w:hAnsi="Arial" w:cs="Arial"/>
                <w:color w:val="000000"/>
              </w:rPr>
            </w:pPr>
          </w:p>
        </w:tc>
        <w:tc>
          <w:tcPr>
            <w:tcW w:w="775" w:type="dxa"/>
            <w:tcBorders>
              <w:top w:val="nil"/>
              <w:left w:val="nil"/>
              <w:bottom w:val="nil"/>
              <w:right w:val="nil"/>
            </w:tcBorders>
            <w:shd w:val="clear" w:color="auto" w:fill="FFFFFF"/>
            <w:noWrap/>
            <w:vAlign w:val="bottom"/>
          </w:tcPr>
          <w:p w14:paraId="0C4D235C" w14:textId="77777777" w:rsidR="0039632F" w:rsidRPr="00CE10D0" w:rsidRDefault="0039632F" w:rsidP="00973E2E">
            <w:pPr>
              <w:rPr>
                <w:rFonts w:ascii="Arial" w:hAnsi="Arial" w:cs="Arial"/>
                <w:color w:val="000000"/>
              </w:rPr>
            </w:pPr>
          </w:p>
        </w:tc>
        <w:tc>
          <w:tcPr>
            <w:tcW w:w="489" w:type="dxa"/>
            <w:tcBorders>
              <w:top w:val="nil"/>
              <w:left w:val="nil"/>
              <w:bottom w:val="nil"/>
              <w:right w:val="nil"/>
            </w:tcBorders>
            <w:shd w:val="clear" w:color="auto" w:fill="FFFFFF"/>
            <w:noWrap/>
            <w:vAlign w:val="bottom"/>
          </w:tcPr>
          <w:p w14:paraId="06523195" w14:textId="77777777" w:rsidR="0039632F" w:rsidRPr="00CE10D0" w:rsidRDefault="0039632F" w:rsidP="00973E2E">
            <w:pPr>
              <w:rPr>
                <w:rFonts w:ascii="Arial" w:hAnsi="Arial" w:cs="Arial"/>
                <w:color w:val="000000"/>
              </w:rPr>
            </w:pPr>
          </w:p>
        </w:tc>
        <w:tc>
          <w:tcPr>
            <w:tcW w:w="489" w:type="dxa"/>
            <w:tcBorders>
              <w:top w:val="nil"/>
              <w:left w:val="nil"/>
              <w:bottom w:val="nil"/>
              <w:right w:val="nil"/>
            </w:tcBorders>
            <w:shd w:val="clear" w:color="auto" w:fill="FFFFFF"/>
            <w:noWrap/>
            <w:vAlign w:val="bottom"/>
          </w:tcPr>
          <w:p w14:paraId="1A44CB3B" w14:textId="77777777" w:rsidR="0039632F" w:rsidRPr="00CE10D0" w:rsidRDefault="0039632F" w:rsidP="00973E2E">
            <w:pPr>
              <w:rPr>
                <w:rFonts w:ascii="Arial" w:hAnsi="Arial" w:cs="Arial"/>
                <w:color w:val="000000"/>
              </w:rPr>
            </w:pPr>
          </w:p>
        </w:tc>
        <w:tc>
          <w:tcPr>
            <w:tcW w:w="550" w:type="dxa"/>
            <w:tcBorders>
              <w:top w:val="nil"/>
              <w:left w:val="nil"/>
              <w:bottom w:val="nil"/>
              <w:right w:val="nil"/>
            </w:tcBorders>
            <w:shd w:val="clear" w:color="auto" w:fill="FFFFFF"/>
            <w:noWrap/>
            <w:vAlign w:val="bottom"/>
          </w:tcPr>
          <w:p w14:paraId="5C356429" w14:textId="77777777" w:rsidR="0039632F" w:rsidRPr="00CE10D0" w:rsidRDefault="0039632F" w:rsidP="00973E2E">
            <w:pPr>
              <w:rPr>
                <w:rFonts w:ascii="Arial" w:hAnsi="Arial" w:cs="Arial"/>
                <w:color w:val="000000"/>
              </w:rPr>
            </w:pPr>
          </w:p>
        </w:tc>
        <w:tc>
          <w:tcPr>
            <w:tcW w:w="550" w:type="dxa"/>
            <w:tcBorders>
              <w:top w:val="nil"/>
              <w:left w:val="nil"/>
              <w:bottom w:val="nil"/>
              <w:right w:val="nil"/>
            </w:tcBorders>
            <w:shd w:val="clear" w:color="auto" w:fill="FFFFFF"/>
            <w:noWrap/>
            <w:vAlign w:val="bottom"/>
          </w:tcPr>
          <w:p w14:paraId="07506804" w14:textId="77777777" w:rsidR="0039632F" w:rsidRPr="00CE10D0" w:rsidRDefault="0039632F" w:rsidP="00973E2E">
            <w:pPr>
              <w:rPr>
                <w:rFonts w:ascii="Arial" w:hAnsi="Arial" w:cs="Arial"/>
                <w:color w:val="000000"/>
              </w:rPr>
            </w:pPr>
          </w:p>
        </w:tc>
        <w:tc>
          <w:tcPr>
            <w:tcW w:w="632" w:type="dxa"/>
            <w:tcBorders>
              <w:top w:val="nil"/>
              <w:left w:val="nil"/>
              <w:bottom w:val="nil"/>
              <w:right w:val="nil"/>
            </w:tcBorders>
            <w:shd w:val="clear" w:color="auto" w:fill="FFFFFF"/>
            <w:noWrap/>
            <w:vAlign w:val="bottom"/>
          </w:tcPr>
          <w:p w14:paraId="32B3233E" w14:textId="77777777" w:rsidR="0039632F" w:rsidRPr="00CE10D0" w:rsidRDefault="0039632F" w:rsidP="00973E2E">
            <w:pPr>
              <w:rPr>
                <w:rFonts w:ascii="Arial" w:hAnsi="Arial" w:cs="Arial"/>
                <w:color w:val="000000"/>
              </w:rPr>
            </w:pPr>
          </w:p>
        </w:tc>
        <w:tc>
          <w:tcPr>
            <w:tcW w:w="438" w:type="dxa"/>
            <w:gridSpan w:val="3"/>
            <w:tcBorders>
              <w:top w:val="nil"/>
              <w:left w:val="nil"/>
              <w:bottom w:val="nil"/>
              <w:right w:val="nil"/>
            </w:tcBorders>
            <w:shd w:val="clear" w:color="auto" w:fill="FFFFFF"/>
            <w:noWrap/>
            <w:vAlign w:val="bottom"/>
          </w:tcPr>
          <w:p w14:paraId="1D5BC76F" w14:textId="77777777" w:rsidR="0039632F" w:rsidRPr="00CE10D0" w:rsidRDefault="0039632F" w:rsidP="00973E2E">
            <w:pPr>
              <w:rPr>
                <w:rFonts w:ascii="Arial" w:hAnsi="Arial" w:cs="Arial"/>
                <w:color w:val="000000"/>
              </w:rPr>
            </w:pPr>
          </w:p>
        </w:tc>
        <w:tc>
          <w:tcPr>
            <w:tcW w:w="677" w:type="dxa"/>
            <w:gridSpan w:val="2"/>
            <w:tcBorders>
              <w:top w:val="nil"/>
              <w:left w:val="nil"/>
              <w:bottom w:val="nil"/>
              <w:right w:val="nil"/>
            </w:tcBorders>
            <w:shd w:val="clear" w:color="auto" w:fill="FFFFFF"/>
            <w:noWrap/>
            <w:vAlign w:val="bottom"/>
          </w:tcPr>
          <w:p w14:paraId="64FEB2DB" w14:textId="77777777" w:rsidR="0039632F" w:rsidRPr="00CE10D0" w:rsidRDefault="0039632F" w:rsidP="00973E2E">
            <w:pPr>
              <w:rPr>
                <w:rFonts w:ascii="Arial" w:hAnsi="Arial" w:cs="Arial"/>
                <w:color w:val="000000"/>
              </w:rPr>
            </w:pPr>
          </w:p>
        </w:tc>
        <w:tc>
          <w:tcPr>
            <w:tcW w:w="438" w:type="dxa"/>
            <w:gridSpan w:val="2"/>
            <w:tcBorders>
              <w:top w:val="nil"/>
              <w:left w:val="nil"/>
              <w:bottom w:val="nil"/>
              <w:right w:val="nil"/>
            </w:tcBorders>
            <w:shd w:val="clear" w:color="auto" w:fill="FFFFFF"/>
            <w:noWrap/>
            <w:vAlign w:val="bottom"/>
          </w:tcPr>
          <w:p w14:paraId="1A206AFB" w14:textId="77777777" w:rsidR="0039632F" w:rsidRPr="00CE10D0" w:rsidRDefault="0039632F" w:rsidP="00973E2E">
            <w:pPr>
              <w:rPr>
                <w:rFonts w:ascii="Arial" w:hAnsi="Arial" w:cs="Arial"/>
                <w:color w:val="000000"/>
              </w:rPr>
            </w:pPr>
          </w:p>
        </w:tc>
        <w:tc>
          <w:tcPr>
            <w:tcW w:w="438" w:type="dxa"/>
            <w:gridSpan w:val="2"/>
            <w:tcBorders>
              <w:top w:val="nil"/>
              <w:left w:val="nil"/>
              <w:bottom w:val="nil"/>
              <w:right w:val="nil"/>
            </w:tcBorders>
            <w:shd w:val="clear" w:color="auto" w:fill="FFFFFF"/>
            <w:noWrap/>
            <w:vAlign w:val="bottom"/>
          </w:tcPr>
          <w:p w14:paraId="68B4D67B" w14:textId="77777777" w:rsidR="0039632F" w:rsidRPr="00CE10D0" w:rsidRDefault="0039632F" w:rsidP="00973E2E">
            <w:pPr>
              <w:rPr>
                <w:rFonts w:ascii="Arial" w:hAnsi="Arial" w:cs="Arial"/>
                <w:color w:val="000000"/>
              </w:rPr>
            </w:pPr>
          </w:p>
        </w:tc>
        <w:tc>
          <w:tcPr>
            <w:tcW w:w="448" w:type="dxa"/>
            <w:gridSpan w:val="2"/>
            <w:tcBorders>
              <w:top w:val="nil"/>
              <w:left w:val="nil"/>
              <w:bottom w:val="nil"/>
              <w:right w:val="nil"/>
            </w:tcBorders>
            <w:shd w:val="clear" w:color="auto" w:fill="FFFFFF"/>
            <w:noWrap/>
            <w:vAlign w:val="bottom"/>
          </w:tcPr>
          <w:p w14:paraId="7C950878" w14:textId="77777777" w:rsidR="0039632F" w:rsidRPr="00CE10D0" w:rsidRDefault="0039632F" w:rsidP="00973E2E">
            <w:pPr>
              <w:rPr>
                <w:rFonts w:ascii="Arial" w:hAnsi="Arial" w:cs="Arial"/>
                <w:color w:val="000000"/>
              </w:rPr>
            </w:pPr>
          </w:p>
        </w:tc>
        <w:tc>
          <w:tcPr>
            <w:tcW w:w="438" w:type="dxa"/>
            <w:tcBorders>
              <w:top w:val="nil"/>
              <w:left w:val="nil"/>
              <w:bottom w:val="nil"/>
              <w:right w:val="nil"/>
            </w:tcBorders>
            <w:shd w:val="clear" w:color="auto" w:fill="FFFFFF"/>
            <w:noWrap/>
            <w:vAlign w:val="bottom"/>
          </w:tcPr>
          <w:p w14:paraId="7C72D0FC" w14:textId="77777777" w:rsidR="0039632F" w:rsidRPr="00CE10D0" w:rsidRDefault="0039632F" w:rsidP="00973E2E">
            <w:pPr>
              <w:rPr>
                <w:rFonts w:ascii="Arial" w:hAnsi="Arial" w:cs="Arial"/>
                <w:color w:val="000000"/>
              </w:rPr>
            </w:pPr>
          </w:p>
        </w:tc>
        <w:tc>
          <w:tcPr>
            <w:tcW w:w="452" w:type="dxa"/>
            <w:tcBorders>
              <w:top w:val="nil"/>
              <w:left w:val="nil"/>
              <w:bottom w:val="nil"/>
              <w:right w:val="nil"/>
            </w:tcBorders>
            <w:shd w:val="clear" w:color="auto" w:fill="FFFFFF"/>
            <w:noWrap/>
            <w:vAlign w:val="bottom"/>
          </w:tcPr>
          <w:p w14:paraId="5BC85B3E" w14:textId="77777777" w:rsidR="0039632F" w:rsidRPr="00CE10D0" w:rsidRDefault="0039632F" w:rsidP="00973E2E">
            <w:pPr>
              <w:rPr>
                <w:rFonts w:ascii="Arial" w:hAnsi="Arial" w:cs="Arial"/>
                <w:color w:val="000000"/>
              </w:rPr>
            </w:pPr>
          </w:p>
        </w:tc>
        <w:tc>
          <w:tcPr>
            <w:tcW w:w="668" w:type="dxa"/>
            <w:gridSpan w:val="2"/>
            <w:tcBorders>
              <w:top w:val="nil"/>
              <w:left w:val="nil"/>
              <w:bottom w:val="nil"/>
              <w:right w:val="nil"/>
            </w:tcBorders>
            <w:shd w:val="clear" w:color="auto" w:fill="FFFFFF"/>
            <w:noWrap/>
            <w:vAlign w:val="bottom"/>
          </w:tcPr>
          <w:p w14:paraId="30613191" w14:textId="77777777" w:rsidR="0039632F" w:rsidRPr="00CE10D0" w:rsidRDefault="0039632F" w:rsidP="00973E2E">
            <w:pPr>
              <w:rPr>
                <w:rFonts w:ascii="Arial" w:hAnsi="Arial" w:cs="Arial"/>
                <w:color w:val="000000"/>
              </w:rPr>
            </w:pPr>
          </w:p>
        </w:tc>
        <w:tc>
          <w:tcPr>
            <w:tcW w:w="500" w:type="dxa"/>
            <w:gridSpan w:val="2"/>
            <w:tcBorders>
              <w:top w:val="nil"/>
              <w:left w:val="nil"/>
              <w:bottom w:val="nil"/>
              <w:right w:val="nil"/>
            </w:tcBorders>
            <w:shd w:val="clear" w:color="auto" w:fill="FFFFFF"/>
            <w:noWrap/>
            <w:vAlign w:val="bottom"/>
          </w:tcPr>
          <w:p w14:paraId="1BB74B90" w14:textId="77777777" w:rsidR="0039632F" w:rsidRPr="00CE10D0" w:rsidRDefault="0039632F" w:rsidP="00973E2E">
            <w:pPr>
              <w:rPr>
                <w:rFonts w:ascii="Arial" w:hAnsi="Arial" w:cs="Arial"/>
                <w:color w:val="000000"/>
              </w:rPr>
            </w:pPr>
          </w:p>
        </w:tc>
        <w:tc>
          <w:tcPr>
            <w:tcW w:w="620" w:type="dxa"/>
            <w:tcBorders>
              <w:top w:val="nil"/>
              <w:left w:val="nil"/>
              <w:bottom w:val="nil"/>
              <w:right w:val="nil"/>
            </w:tcBorders>
            <w:shd w:val="clear" w:color="auto" w:fill="FFFFFF"/>
            <w:noWrap/>
            <w:vAlign w:val="bottom"/>
          </w:tcPr>
          <w:p w14:paraId="61DA9C84" w14:textId="77777777" w:rsidR="0039632F" w:rsidRPr="00CE10D0" w:rsidRDefault="0039632F" w:rsidP="00973E2E">
            <w:pPr>
              <w:rPr>
                <w:rFonts w:ascii="Arial" w:hAnsi="Arial" w:cs="Arial"/>
                <w:color w:val="000000"/>
              </w:rPr>
            </w:pPr>
          </w:p>
        </w:tc>
        <w:tc>
          <w:tcPr>
            <w:tcW w:w="460" w:type="dxa"/>
            <w:tcBorders>
              <w:top w:val="nil"/>
              <w:left w:val="nil"/>
              <w:bottom w:val="nil"/>
              <w:right w:val="nil"/>
            </w:tcBorders>
            <w:shd w:val="clear" w:color="auto" w:fill="FFFFFF"/>
            <w:noWrap/>
            <w:vAlign w:val="bottom"/>
          </w:tcPr>
          <w:p w14:paraId="1AB35F8E" w14:textId="77777777" w:rsidR="0039632F" w:rsidRPr="00CE10D0" w:rsidRDefault="0039632F" w:rsidP="00973E2E">
            <w:pPr>
              <w:rPr>
                <w:rFonts w:ascii="Arial" w:hAnsi="Arial" w:cs="Arial"/>
                <w:color w:val="000000"/>
              </w:rPr>
            </w:pPr>
          </w:p>
        </w:tc>
        <w:tc>
          <w:tcPr>
            <w:tcW w:w="438" w:type="dxa"/>
            <w:tcBorders>
              <w:top w:val="nil"/>
              <w:left w:val="nil"/>
              <w:bottom w:val="nil"/>
              <w:right w:val="nil"/>
            </w:tcBorders>
            <w:shd w:val="clear" w:color="auto" w:fill="FFFFFF"/>
            <w:noWrap/>
            <w:vAlign w:val="bottom"/>
          </w:tcPr>
          <w:p w14:paraId="6E6577C4" w14:textId="77777777" w:rsidR="0039632F" w:rsidRPr="00CE10D0" w:rsidRDefault="0039632F" w:rsidP="00973E2E">
            <w:pPr>
              <w:rPr>
                <w:rFonts w:ascii="Arial" w:hAnsi="Arial" w:cs="Arial"/>
                <w:color w:val="000000"/>
              </w:rPr>
            </w:pPr>
          </w:p>
        </w:tc>
        <w:tc>
          <w:tcPr>
            <w:tcW w:w="460" w:type="dxa"/>
            <w:tcBorders>
              <w:top w:val="nil"/>
              <w:left w:val="nil"/>
              <w:bottom w:val="nil"/>
              <w:right w:val="nil"/>
            </w:tcBorders>
            <w:shd w:val="clear" w:color="auto" w:fill="FFFFFF"/>
            <w:noWrap/>
            <w:vAlign w:val="bottom"/>
          </w:tcPr>
          <w:p w14:paraId="45B08859" w14:textId="77777777" w:rsidR="0039632F" w:rsidRPr="00CE10D0" w:rsidRDefault="0039632F" w:rsidP="00973E2E">
            <w:pPr>
              <w:rPr>
                <w:rFonts w:ascii="Arial" w:hAnsi="Arial" w:cs="Arial"/>
                <w:color w:val="000000"/>
              </w:rPr>
            </w:pPr>
          </w:p>
        </w:tc>
      </w:tr>
      <w:tr w:rsidR="0039632F" w:rsidRPr="00CE10D0" w14:paraId="1A78EDB8" w14:textId="77777777" w:rsidTr="00973E2E">
        <w:trPr>
          <w:trHeight w:val="80"/>
        </w:trPr>
        <w:tc>
          <w:tcPr>
            <w:tcW w:w="1555" w:type="dxa"/>
            <w:gridSpan w:val="3"/>
            <w:tcBorders>
              <w:top w:val="nil"/>
              <w:left w:val="nil"/>
              <w:bottom w:val="nil"/>
              <w:right w:val="nil"/>
            </w:tcBorders>
            <w:shd w:val="clear" w:color="auto" w:fill="FFFFFF"/>
            <w:noWrap/>
            <w:vAlign w:val="bottom"/>
          </w:tcPr>
          <w:p w14:paraId="5AD0A09F" w14:textId="77777777" w:rsidR="0039632F" w:rsidRPr="00CE10D0" w:rsidRDefault="0039632F" w:rsidP="00973E2E">
            <w:pPr>
              <w:rPr>
                <w:rFonts w:ascii="Arial" w:hAnsi="Arial" w:cs="Arial"/>
                <w:color w:val="000000"/>
              </w:rPr>
            </w:pPr>
            <w:r w:rsidRPr="00CE10D0">
              <w:rPr>
                <w:rFonts w:ascii="Arial" w:hAnsi="Arial" w:cs="Arial"/>
                <w:color w:val="000000"/>
              </w:rPr>
              <w:t>Report includes:</w:t>
            </w:r>
          </w:p>
        </w:tc>
        <w:tc>
          <w:tcPr>
            <w:tcW w:w="831" w:type="dxa"/>
            <w:tcBorders>
              <w:top w:val="nil"/>
              <w:left w:val="nil"/>
              <w:bottom w:val="nil"/>
              <w:right w:val="nil"/>
            </w:tcBorders>
            <w:shd w:val="clear" w:color="auto" w:fill="FFFFFF"/>
            <w:noWrap/>
            <w:vAlign w:val="bottom"/>
          </w:tcPr>
          <w:p w14:paraId="10AED28D"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272" w:type="dxa"/>
            <w:tcBorders>
              <w:top w:val="nil"/>
              <w:left w:val="nil"/>
              <w:bottom w:val="nil"/>
              <w:right w:val="nil"/>
            </w:tcBorders>
            <w:shd w:val="clear" w:color="auto" w:fill="FFFFFF"/>
            <w:noWrap/>
            <w:vAlign w:val="bottom"/>
          </w:tcPr>
          <w:p w14:paraId="1DD01616"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775" w:type="dxa"/>
            <w:tcBorders>
              <w:top w:val="nil"/>
              <w:left w:val="nil"/>
              <w:bottom w:val="nil"/>
              <w:right w:val="nil"/>
            </w:tcBorders>
            <w:shd w:val="clear" w:color="auto" w:fill="FFFFFF"/>
            <w:noWrap/>
            <w:vAlign w:val="bottom"/>
          </w:tcPr>
          <w:p w14:paraId="52EBF992"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noWrap/>
            <w:vAlign w:val="bottom"/>
          </w:tcPr>
          <w:p w14:paraId="41D23CF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noWrap/>
            <w:vAlign w:val="bottom"/>
          </w:tcPr>
          <w:p w14:paraId="397AA5C7"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noWrap/>
            <w:vAlign w:val="bottom"/>
          </w:tcPr>
          <w:p w14:paraId="3136A467"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noWrap/>
            <w:vAlign w:val="bottom"/>
          </w:tcPr>
          <w:p w14:paraId="184DC67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noWrap/>
            <w:vAlign w:val="bottom"/>
          </w:tcPr>
          <w:p w14:paraId="7AC425F6" w14:textId="77777777" w:rsidR="0039632F" w:rsidRPr="00CE10D0" w:rsidRDefault="0039632F" w:rsidP="00973E2E">
            <w:pPr>
              <w:rPr>
                <w:rFonts w:ascii="Arial" w:hAnsi="Arial" w:cs="Arial"/>
                <w:color w:val="000000"/>
              </w:rPr>
            </w:pPr>
          </w:p>
        </w:tc>
        <w:tc>
          <w:tcPr>
            <w:tcW w:w="1553" w:type="dxa"/>
            <w:gridSpan w:val="7"/>
            <w:tcBorders>
              <w:top w:val="nil"/>
              <w:left w:val="nil"/>
              <w:bottom w:val="nil"/>
              <w:right w:val="nil"/>
            </w:tcBorders>
            <w:shd w:val="clear" w:color="auto" w:fill="FFFFFF"/>
            <w:noWrap/>
            <w:vAlign w:val="bottom"/>
          </w:tcPr>
          <w:p w14:paraId="51F140EF" w14:textId="77777777" w:rsidR="0039632F" w:rsidRPr="00CE10D0" w:rsidRDefault="0039632F" w:rsidP="00973E2E">
            <w:pPr>
              <w:rPr>
                <w:rFonts w:ascii="Arial" w:hAnsi="Arial" w:cs="Arial"/>
                <w:color w:val="000000"/>
              </w:rPr>
            </w:pPr>
          </w:p>
        </w:tc>
        <w:tc>
          <w:tcPr>
            <w:tcW w:w="438" w:type="dxa"/>
            <w:gridSpan w:val="2"/>
            <w:tcBorders>
              <w:top w:val="nil"/>
              <w:left w:val="nil"/>
              <w:bottom w:val="nil"/>
              <w:right w:val="nil"/>
            </w:tcBorders>
            <w:shd w:val="clear" w:color="auto" w:fill="FFFFFF"/>
            <w:noWrap/>
            <w:vAlign w:val="bottom"/>
          </w:tcPr>
          <w:p w14:paraId="2F54E053" w14:textId="77777777" w:rsidR="0039632F" w:rsidRPr="00CE10D0" w:rsidRDefault="0039632F" w:rsidP="00973E2E">
            <w:pPr>
              <w:rPr>
                <w:rFonts w:ascii="Arial" w:hAnsi="Arial" w:cs="Arial"/>
                <w:color w:val="000000"/>
              </w:rPr>
            </w:pPr>
          </w:p>
        </w:tc>
        <w:tc>
          <w:tcPr>
            <w:tcW w:w="448" w:type="dxa"/>
            <w:gridSpan w:val="2"/>
            <w:tcBorders>
              <w:top w:val="nil"/>
              <w:left w:val="nil"/>
              <w:bottom w:val="nil"/>
              <w:right w:val="nil"/>
            </w:tcBorders>
            <w:shd w:val="clear" w:color="auto" w:fill="FFFFFF"/>
            <w:noWrap/>
            <w:vAlign w:val="bottom"/>
          </w:tcPr>
          <w:p w14:paraId="662E9F46" w14:textId="77777777" w:rsidR="0039632F" w:rsidRPr="00CE10D0" w:rsidRDefault="0039632F" w:rsidP="00973E2E">
            <w:pPr>
              <w:rPr>
                <w:rFonts w:ascii="Arial" w:hAnsi="Arial" w:cs="Arial"/>
                <w:color w:val="000000"/>
              </w:rPr>
            </w:pPr>
          </w:p>
        </w:tc>
        <w:tc>
          <w:tcPr>
            <w:tcW w:w="438" w:type="dxa"/>
            <w:tcBorders>
              <w:top w:val="nil"/>
              <w:left w:val="nil"/>
              <w:bottom w:val="nil"/>
              <w:right w:val="nil"/>
            </w:tcBorders>
            <w:shd w:val="clear" w:color="auto" w:fill="FFFFFF"/>
            <w:noWrap/>
            <w:vAlign w:val="bottom"/>
          </w:tcPr>
          <w:p w14:paraId="25A13971" w14:textId="77777777" w:rsidR="0039632F" w:rsidRPr="00CE10D0" w:rsidRDefault="0039632F" w:rsidP="00973E2E">
            <w:pPr>
              <w:rPr>
                <w:rFonts w:ascii="Arial" w:hAnsi="Arial" w:cs="Arial"/>
                <w:color w:val="000000"/>
              </w:rPr>
            </w:pPr>
          </w:p>
        </w:tc>
        <w:tc>
          <w:tcPr>
            <w:tcW w:w="452" w:type="dxa"/>
            <w:tcBorders>
              <w:top w:val="nil"/>
              <w:left w:val="nil"/>
              <w:bottom w:val="nil"/>
              <w:right w:val="nil"/>
            </w:tcBorders>
            <w:shd w:val="clear" w:color="auto" w:fill="FFFFFF"/>
            <w:noWrap/>
            <w:vAlign w:val="bottom"/>
          </w:tcPr>
          <w:p w14:paraId="352564F1" w14:textId="77777777" w:rsidR="0039632F" w:rsidRPr="00CE10D0" w:rsidRDefault="0039632F" w:rsidP="00973E2E">
            <w:pPr>
              <w:rPr>
                <w:rFonts w:ascii="Arial" w:hAnsi="Arial" w:cs="Arial"/>
                <w:color w:val="000000"/>
              </w:rPr>
            </w:pPr>
          </w:p>
        </w:tc>
        <w:tc>
          <w:tcPr>
            <w:tcW w:w="668" w:type="dxa"/>
            <w:gridSpan w:val="2"/>
            <w:tcBorders>
              <w:top w:val="nil"/>
              <w:left w:val="nil"/>
              <w:bottom w:val="nil"/>
              <w:right w:val="nil"/>
            </w:tcBorders>
            <w:shd w:val="clear" w:color="auto" w:fill="FFFFFF"/>
            <w:noWrap/>
            <w:vAlign w:val="bottom"/>
          </w:tcPr>
          <w:p w14:paraId="769E3090" w14:textId="77777777" w:rsidR="0039632F" w:rsidRPr="00CE10D0" w:rsidRDefault="0039632F" w:rsidP="00973E2E">
            <w:pPr>
              <w:rPr>
                <w:rFonts w:ascii="Arial" w:hAnsi="Arial" w:cs="Arial"/>
                <w:color w:val="000000"/>
              </w:rPr>
            </w:pPr>
          </w:p>
        </w:tc>
        <w:tc>
          <w:tcPr>
            <w:tcW w:w="500" w:type="dxa"/>
            <w:gridSpan w:val="2"/>
            <w:tcBorders>
              <w:top w:val="nil"/>
              <w:left w:val="nil"/>
              <w:bottom w:val="nil"/>
              <w:right w:val="nil"/>
            </w:tcBorders>
            <w:shd w:val="clear" w:color="auto" w:fill="FFFFFF"/>
            <w:noWrap/>
            <w:vAlign w:val="bottom"/>
          </w:tcPr>
          <w:p w14:paraId="2DB9FB4D" w14:textId="77777777" w:rsidR="0039632F" w:rsidRPr="00CE10D0" w:rsidRDefault="0039632F" w:rsidP="00973E2E">
            <w:pPr>
              <w:rPr>
                <w:rFonts w:ascii="Arial" w:hAnsi="Arial" w:cs="Arial"/>
                <w:color w:val="000000"/>
              </w:rPr>
            </w:pPr>
          </w:p>
        </w:tc>
        <w:tc>
          <w:tcPr>
            <w:tcW w:w="620" w:type="dxa"/>
            <w:tcBorders>
              <w:top w:val="nil"/>
              <w:left w:val="nil"/>
              <w:bottom w:val="nil"/>
              <w:right w:val="nil"/>
            </w:tcBorders>
            <w:shd w:val="clear" w:color="auto" w:fill="FFFFFF"/>
            <w:noWrap/>
            <w:vAlign w:val="bottom"/>
          </w:tcPr>
          <w:p w14:paraId="52EA7D88" w14:textId="77777777" w:rsidR="0039632F" w:rsidRPr="00CE10D0" w:rsidRDefault="0039632F" w:rsidP="00973E2E">
            <w:pPr>
              <w:rPr>
                <w:rFonts w:ascii="Arial" w:hAnsi="Arial" w:cs="Arial"/>
                <w:color w:val="000000"/>
              </w:rPr>
            </w:pPr>
          </w:p>
        </w:tc>
        <w:tc>
          <w:tcPr>
            <w:tcW w:w="460" w:type="dxa"/>
            <w:tcBorders>
              <w:top w:val="nil"/>
              <w:left w:val="nil"/>
              <w:bottom w:val="nil"/>
              <w:right w:val="nil"/>
            </w:tcBorders>
            <w:shd w:val="clear" w:color="auto" w:fill="FFFFFF"/>
            <w:noWrap/>
            <w:vAlign w:val="bottom"/>
          </w:tcPr>
          <w:p w14:paraId="08DEABF7" w14:textId="77777777" w:rsidR="0039632F" w:rsidRPr="00CE10D0" w:rsidRDefault="0039632F" w:rsidP="00973E2E">
            <w:pPr>
              <w:rPr>
                <w:rFonts w:ascii="Arial" w:hAnsi="Arial" w:cs="Arial"/>
                <w:color w:val="000000"/>
              </w:rPr>
            </w:pPr>
          </w:p>
        </w:tc>
        <w:tc>
          <w:tcPr>
            <w:tcW w:w="438" w:type="dxa"/>
            <w:tcBorders>
              <w:top w:val="nil"/>
              <w:left w:val="nil"/>
              <w:bottom w:val="nil"/>
              <w:right w:val="nil"/>
            </w:tcBorders>
            <w:shd w:val="clear" w:color="auto" w:fill="FFFFFF"/>
            <w:noWrap/>
            <w:vAlign w:val="bottom"/>
          </w:tcPr>
          <w:p w14:paraId="6177E93C" w14:textId="77777777" w:rsidR="0039632F" w:rsidRPr="00CE10D0" w:rsidRDefault="0039632F" w:rsidP="00973E2E">
            <w:pPr>
              <w:rPr>
                <w:rFonts w:ascii="Arial" w:hAnsi="Arial" w:cs="Arial"/>
                <w:color w:val="000000"/>
              </w:rPr>
            </w:pPr>
          </w:p>
        </w:tc>
        <w:tc>
          <w:tcPr>
            <w:tcW w:w="460" w:type="dxa"/>
            <w:tcBorders>
              <w:top w:val="nil"/>
              <w:left w:val="nil"/>
              <w:bottom w:val="nil"/>
              <w:right w:val="nil"/>
            </w:tcBorders>
            <w:shd w:val="clear" w:color="auto" w:fill="FFFFFF"/>
            <w:noWrap/>
            <w:vAlign w:val="bottom"/>
          </w:tcPr>
          <w:p w14:paraId="503BA014" w14:textId="77777777" w:rsidR="0039632F" w:rsidRPr="00CE10D0" w:rsidRDefault="0039632F" w:rsidP="00973E2E">
            <w:pPr>
              <w:rPr>
                <w:rFonts w:ascii="Arial" w:hAnsi="Arial" w:cs="Arial"/>
                <w:color w:val="000000"/>
              </w:rPr>
            </w:pPr>
          </w:p>
        </w:tc>
      </w:tr>
      <w:tr w:rsidR="0039632F" w:rsidRPr="00CE10D0" w14:paraId="68F19C3F" w14:textId="77777777" w:rsidTr="00973E2E">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44662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069" w:type="dxa"/>
            <w:gridSpan w:val="7"/>
            <w:tcBorders>
              <w:top w:val="nil"/>
              <w:left w:val="nil"/>
              <w:bottom w:val="nil"/>
              <w:right w:val="nil"/>
            </w:tcBorders>
            <w:shd w:val="clear" w:color="auto" w:fill="FFFFFF"/>
            <w:noWrap/>
            <w:vAlign w:val="bottom"/>
          </w:tcPr>
          <w:p w14:paraId="570F32B1" w14:textId="77777777" w:rsidR="0039632F" w:rsidRPr="00CE10D0" w:rsidRDefault="0039632F" w:rsidP="00973E2E">
            <w:pPr>
              <w:rPr>
                <w:rFonts w:ascii="Arial" w:hAnsi="Arial" w:cs="Arial"/>
                <w:color w:val="000000"/>
              </w:rPr>
            </w:pPr>
            <w:r w:rsidRPr="00CE10D0">
              <w:rPr>
                <w:rFonts w:ascii="Arial" w:hAnsi="Arial" w:cs="Arial"/>
                <w:color w:val="000000"/>
              </w:rPr>
              <w:t>Work force to be utilized on this contract OR</w:t>
            </w:r>
          </w:p>
        </w:tc>
        <w:tc>
          <w:tcPr>
            <w:tcW w:w="550" w:type="dxa"/>
            <w:tcBorders>
              <w:top w:val="nil"/>
              <w:left w:val="nil"/>
              <w:bottom w:val="nil"/>
              <w:right w:val="nil"/>
            </w:tcBorders>
            <w:shd w:val="clear" w:color="auto" w:fill="FFFFFF"/>
            <w:noWrap/>
            <w:vAlign w:val="bottom"/>
          </w:tcPr>
          <w:p w14:paraId="7D18924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noWrap/>
            <w:vAlign w:val="bottom"/>
          </w:tcPr>
          <w:p w14:paraId="32B1AAA8"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noWrap/>
            <w:vAlign w:val="bottom"/>
          </w:tcPr>
          <w:p w14:paraId="64ECAD4B" w14:textId="77777777" w:rsidR="0039632F" w:rsidRPr="00CE10D0" w:rsidRDefault="0039632F" w:rsidP="00973E2E">
            <w:pPr>
              <w:rPr>
                <w:rFonts w:ascii="Arial" w:hAnsi="Arial" w:cs="Arial"/>
                <w:color w:val="00000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6C11446" w14:textId="77777777" w:rsidR="0039632F" w:rsidRPr="00CE10D0" w:rsidRDefault="0039632F" w:rsidP="00973E2E">
            <w:pPr>
              <w:jc w:val="center"/>
              <w:rPr>
                <w:rFonts w:ascii="Arial" w:hAnsi="Arial" w:cs="Arial"/>
                <w:color w:val="000000"/>
              </w:rPr>
            </w:pPr>
          </w:p>
        </w:tc>
        <w:tc>
          <w:tcPr>
            <w:tcW w:w="1198" w:type="dxa"/>
            <w:gridSpan w:val="5"/>
            <w:tcBorders>
              <w:top w:val="nil"/>
              <w:left w:val="nil"/>
              <w:bottom w:val="nil"/>
              <w:right w:val="nil"/>
            </w:tcBorders>
            <w:shd w:val="clear" w:color="auto" w:fill="FFFFFF"/>
            <w:noWrap/>
            <w:vAlign w:val="bottom"/>
          </w:tcPr>
          <w:p w14:paraId="1833AF34" w14:textId="77777777" w:rsidR="0039632F" w:rsidRPr="00CE10D0" w:rsidRDefault="0039632F" w:rsidP="00973E2E">
            <w:pPr>
              <w:rPr>
                <w:rFonts w:ascii="Arial" w:hAnsi="Arial" w:cs="Arial"/>
                <w:color w:val="000000"/>
              </w:rPr>
            </w:pPr>
          </w:p>
        </w:tc>
        <w:tc>
          <w:tcPr>
            <w:tcW w:w="438" w:type="dxa"/>
            <w:gridSpan w:val="2"/>
            <w:tcBorders>
              <w:top w:val="nil"/>
              <w:left w:val="nil"/>
              <w:bottom w:val="nil"/>
              <w:right w:val="nil"/>
            </w:tcBorders>
            <w:shd w:val="clear" w:color="auto" w:fill="FFFFFF"/>
            <w:noWrap/>
            <w:vAlign w:val="bottom"/>
          </w:tcPr>
          <w:p w14:paraId="11D51557" w14:textId="77777777" w:rsidR="0039632F" w:rsidRPr="00CE10D0" w:rsidRDefault="0039632F" w:rsidP="00973E2E">
            <w:pPr>
              <w:rPr>
                <w:rFonts w:ascii="Arial" w:hAnsi="Arial" w:cs="Arial"/>
                <w:color w:val="000000"/>
              </w:rPr>
            </w:pPr>
          </w:p>
        </w:tc>
        <w:tc>
          <w:tcPr>
            <w:tcW w:w="448" w:type="dxa"/>
            <w:gridSpan w:val="2"/>
            <w:tcBorders>
              <w:top w:val="nil"/>
              <w:left w:val="nil"/>
              <w:bottom w:val="nil"/>
              <w:right w:val="nil"/>
            </w:tcBorders>
            <w:shd w:val="clear" w:color="auto" w:fill="FFFFFF"/>
            <w:noWrap/>
            <w:vAlign w:val="bottom"/>
          </w:tcPr>
          <w:p w14:paraId="36A06DF8" w14:textId="77777777" w:rsidR="0039632F" w:rsidRPr="00CE10D0" w:rsidRDefault="0039632F" w:rsidP="00973E2E">
            <w:pPr>
              <w:rPr>
                <w:rFonts w:ascii="Arial" w:hAnsi="Arial" w:cs="Arial"/>
                <w:color w:val="000000"/>
              </w:rPr>
            </w:pPr>
          </w:p>
        </w:tc>
        <w:tc>
          <w:tcPr>
            <w:tcW w:w="438" w:type="dxa"/>
            <w:tcBorders>
              <w:top w:val="nil"/>
              <w:left w:val="nil"/>
              <w:bottom w:val="nil"/>
              <w:right w:val="nil"/>
            </w:tcBorders>
            <w:shd w:val="clear" w:color="auto" w:fill="FFFFFF"/>
            <w:noWrap/>
            <w:vAlign w:val="bottom"/>
          </w:tcPr>
          <w:p w14:paraId="43A781E2" w14:textId="77777777" w:rsidR="0039632F" w:rsidRPr="00CE10D0" w:rsidRDefault="0039632F" w:rsidP="00973E2E">
            <w:pPr>
              <w:rPr>
                <w:rFonts w:ascii="Arial" w:hAnsi="Arial" w:cs="Arial"/>
                <w:color w:val="000000"/>
              </w:rPr>
            </w:pPr>
          </w:p>
        </w:tc>
        <w:tc>
          <w:tcPr>
            <w:tcW w:w="452" w:type="dxa"/>
            <w:tcBorders>
              <w:top w:val="nil"/>
              <w:left w:val="nil"/>
              <w:bottom w:val="nil"/>
              <w:right w:val="nil"/>
            </w:tcBorders>
            <w:shd w:val="clear" w:color="auto" w:fill="FFFFFF"/>
            <w:noWrap/>
            <w:vAlign w:val="bottom"/>
          </w:tcPr>
          <w:p w14:paraId="0C2E9D30" w14:textId="77777777" w:rsidR="0039632F" w:rsidRPr="00CE10D0" w:rsidRDefault="0039632F" w:rsidP="00973E2E">
            <w:pPr>
              <w:rPr>
                <w:rFonts w:ascii="Arial" w:hAnsi="Arial" w:cs="Arial"/>
                <w:color w:val="000000"/>
              </w:rPr>
            </w:pPr>
          </w:p>
        </w:tc>
        <w:tc>
          <w:tcPr>
            <w:tcW w:w="668" w:type="dxa"/>
            <w:gridSpan w:val="2"/>
            <w:tcBorders>
              <w:top w:val="nil"/>
              <w:left w:val="nil"/>
              <w:bottom w:val="nil"/>
              <w:right w:val="nil"/>
            </w:tcBorders>
            <w:shd w:val="clear" w:color="auto" w:fill="FFFFFF"/>
            <w:noWrap/>
            <w:vAlign w:val="bottom"/>
          </w:tcPr>
          <w:p w14:paraId="7350E4FE" w14:textId="77777777" w:rsidR="0039632F" w:rsidRPr="00CE10D0" w:rsidRDefault="0039632F" w:rsidP="00973E2E">
            <w:pPr>
              <w:rPr>
                <w:rFonts w:ascii="Arial" w:hAnsi="Arial" w:cs="Arial"/>
                <w:color w:val="000000"/>
              </w:rPr>
            </w:pPr>
          </w:p>
        </w:tc>
        <w:tc>
          <w:tcPr>
            <w:tcW w:w="500" w:type="dxa"/>
            <w:gridSpan w:val="2"/>
            <w:tcBorders>
              <w:top w:val="nil"/>
              <w:left w:val="nil"/>
              <w:bottom w:val="nil"/>
              <w:right w:val="nil"/>
            </w:tcBorders>
            <w:shd w:val="clear" w:color="auto" w:fill="FFFFFF"/>
            <w:noWrap/>
            <w:vAlign w:val="bottom"/>
          </w:tcPr>
          <w:p w14:paraId="016DEB13" w14:textId="77777777" w:rsidR="0039632F" w:rsidRPr="00CE10D0" w:rsidRDefault="0039632F" w:rsidP="00973E2E">
            <w:pPr>
              <w:rPr>
                <w:rFonts w:ascii="Arial" w:hAnsi="Arial" w:cs="Arial"/>
                <w:color w:val="000000"/>
              </w:rPr>
            </w:pPr>
          </w:p>
        </w:tc>
        <w:tc>
          <w:tcPr>
            <w:tcW w:w="620" w:type="dxa"/>
            <w:tcBorders>
              <w:top w:val="nil"/>
              <w:left w:val="nil"/>
              <w:bottom w:val="nil"/>
              <w:right w:val="nil"/>
            </w:tcBorders>
            <w:shd w:val="clear" w:color="auto" w:fill="FFFFFF"/>
            <w:noWrap/>
            <w:vAlign w:val="bottom"/>
          </w:tcPr>
          <w:p w14:paraId="70DFE2AF" w14:textId="77777777" w:rsidR="0039632F" w:rsidRPr="00CE10D0" w:rsidRDefault="0039632F" w:rsidP="00973E2E">
            <w:pPr>
              <w:rPr>
                <w:rFonts w:ascii="Arial" w:hAnsi="Arial" w:cs="Arial"/>
                <w:color w:val="000000"/>
              </w:rPr>
            </w:pPr>
          </w:p>
        </w:tc>
        <w:tc>
          <w:tcPr>
            <w:tcW w:w="460" w:type="dxa"/>
            <w:tcBorders>
              <w:top w:val="nil"/>
              <w:left w:val="nil"/>
              <w:bottom w:val="nil"/>
              <w:right w:val="nil"/>
            </w:tcBorders>
            <w:shd w:val="clear" w:color="auto" w:fill="FFFFFF"/>
            <w:noWrap/>
            <w:vAlign w:val="bottom"/>
          </w:tcPr>
          <w:p w14:paraId="580848E9" w14:textId="77777777" w:rsidR="0039632F" w:rsidRPr="00CE10D0" w:rsidRDefault="0039632F" w:rsidP="00973E2E">
            <w:pPr>
              <w:rPr>
                <w:rFonts w:ascii="Arial" w:hAnsi="Arial" w:cs="Arial"/>
                <w:color w:val="000000"/>
              </w:rPr>
            </w:pPr>
          </w:p>
        </w:tc>
        <w:tc>
          <w:tcPr>
            <w:tcW w:w="438" w:type="dxa"/>
            <w:tcBorders>
              <w:top w:val="nil"/>
              <w:left w:val="nil"/>
              <w:bottom w:val="nil"/>
              <w:right w:val="nil"/>
            </w:tcBorders>
            <w:shd w:val="clear" w:color="auto" w:fill="FFFFFF"/>
            <w:noWrap/>
            <w:vAlign w:val="bottom"/>
          </w:tcPr>
          <w:p w14:paraId="50E20941" w14:textId="77777777" w:rsidR="0039632F" w:rsidRPr="00CE10D0" w:rsidRDefault="0039632F" w:rsidP="00973E2E">
            <w:pPr>
              <w:rPr>
                <w:rFonts w:ascii="Arial" w:hAnsi="Arial" w:cs="Arial"/>
                <w:color w:val="000000"/>
              </w:rPr>
            </w:pPr>
          </w:p>
        </w:tc>
        <w:tc>
          <w:tcPr>
            <w:tcW w:w="460" w:type="dxa"/>
            <w:tcBorders>
              <w:top w:val="nil"/>
              <w:left w:val="nil"/>
              <w:bottom w:val="nil"/>
              <w:right w:val="nil"/>
            </w:tcBorders>
            <w:shd w:val="clear" w:color="auto" w:fill="FFFFFF"/>
            <w:noWrap/>
            <w:vAlign w:val="bottom"/>
          </w:tcPr>
          <w:p w14:paraId="0A89F110" w14:textId="77777777" w:rsidR="0039632F" w:rsidRPr="00CE10D0" w:rsidRDefault="0039632F" w:rsidP="00973E2E">
            <w:pPr>
              <w:rPr>
                <w:rFonts w:ascii="Arial" w:hAnsi="Arial" w:cs="Arial"/>
                <w:color w:val="000000"/>
              </w:rPr>
            </w:pPr>
          </w:p>
        </w:tc>
      </w:tr>
      <w:tr w:rsidR="0039632F" w:rsidRPr="00CE10D0" w14:paraId="0C0FB62C" w14:textId="77777777" w:rsidTr="00973E2E">
        <w:trPr>
          <w:trHeight w:val="90"/>
        </w:trPr>
        <w:tc>
          <w:tcPr>
            <w:tcW w:w="342" w:type="dxa"/>
            <w:tcBorders>
              <w:top w:val="nil"/>
              <w:left w:val="nil"/>
              <w:bottom w:val="nil"/>
              <w:right w:val="nil"/>
            </w:tcBorders>
            <w:shd w:val="clear" w:color="auto" w:fill="FFFFFF"/>
            <w:noWrap/>
            <w:vAlign w:val="bottom"/>
          </w:tcPr>
          <w:p w14:paraId="180407E3"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1213" w:type="dxa"/>
            <w:gridSpan w:val="2"/>
            <w:tcBorders>
              <w:top w:val="nil"/>
              <w:left w:val="nil"/>
              <w:bottom w:val="nil"/>
              <w:right w:val="nil"/>
            </w:tcBorders>
            <w:shd w:val="clear" w:color="auto" w:fill="FFFFFF"/>
            <w:noWrap/>
            <w:vAlign w:val="bottom"/>
          </w:tcPr>
          <w:p w14:paraId="6DAF51A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831" w:type="dxa"/>
            <w:tcBorders>
              <w:top w:val="nil"/>
              <w:left w:val="nil"/>
              <w:bottom w:val="nil"/>
              <w:right w:val="nil"/>
            </w:tcBorders>
            <w:shd w:val="clear" w:color="auto" w:fill="FFFFFF"/>
            <w:noWrap/>
            <w:vAlign w:val="bottom"/>
          </w:tcPr>
          <w:p w14:paraId="79DB4FDF"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272" w:type="dxa"/>
            <w:tcBorders>
              <w:top w:val="nil"/>
              <w:left w:val="nil"/>
              <w:bottom w:val="nil"/>
              <w:right w:val="nil"/>
            </w:tcBorders>
            <w:shd w:val="clear" w:color="auto" w:fill="FFFFFF"/>
            <w:noWrap/>
            <w:vAlign w:val="bottom"/>
          </w:tcPr>
          <w:p w14:paraId="6D941BD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775" w:type="dxa"/>
            <w:tcBorders>
              <w:top w:val="nil"/>
              <w:left w:val="nil"/>
              <w:bottom w:val="nil"/>
              <w:right w:val="nil"/>
            </w:tcBorders>
            <w:shd w:val="clear" w:color="auto" w:fill="FFFFFF"/>
            <w:noWrap/>
            <w:vAlign w:val="bottom"/>
          </w:tcPr>
          <w:p w14:paraId="65FBF9DD"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noWrap/>
            <w:vAlign w:val="bottom"/>
          </w:tcPr>
          <w:p w14:paraId="0EAD8481"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noWrap/>
            <w:vAlign w:val="bottom"/>
          </w:tcPr>
          <w:p w14:paraId="31C10DF3"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noWrap/>
            <w:vAlign w:val="bottom"/>
          </w:tcPr>
          <w:p w14:paraId="5640E8E2"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noWrap/>
            <w:vAlign w:val="bottom"/>
          </w:tcPr>
          <w:p w14:paraId="13331C7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noWrap/>
            <w:vAlign w:val="bottom"/>
          </w:tcPr>
          <w:p w14:paraId="2AD8C0F3" w14:textId="77777777" w:rsidR="0039632F" w:rsidRPr="00CE10D0" w:rsidRDefault="0039632F" w:rsidP="00973E2E">
            <w:pPr>
              <w:rPr>
                <w:rFonts w:ascii="Arial" w:hAnsi="Arial" w:cs="Arial"/>
                <w:color w:val="000000"/>
              </w:rPr>
            </w:pPr>
          </w:p>
        </w:tc>
        <w:tc>
          <w:tcPr>
            <w:tcW w:w="355" w:type="dxa"/>
            <w:gridSpan w:val="2"/>
            <w:tcBorders>
              <w:top w:val="nil"/>
              <w:left w:val="nil"/>
              <w:bottom w:val="nil"/>
              <w:right w:val="nil"/>
            </w:tcBorders>
            <w:shd w:val="clear" w:color="auto" w:fill="FFFFFF"/>
            <w:noWrap/>
            <w:vAlign w:val="bottom"/>
          </w:tcPr>
          <w:p w14:paraId="586F0670" w14:textId="77777777" w:rsidR="0039632F" w:rsidRPr="00CE10D0" w:rsidRDefault="0039632F" w:rsidP="00973E2E">
            <w:pPr>
              <w:rPr>
                <w:rFonts w:ascii="Arial" w:hAnsi="Arial" w:cs="Arial"/>
                <w:color w:val="000000"/>
              </w:rPr>
            </w:pPr>
          </w:p>
        </w:tc>
        <w:tc>
          <w:tcPr>
            <w:tcW w:w="760" w:type="dxa"/>
            <w:gridSpan w:val="3"/>
            <w:tcBorders>
              <w:top w:val="nil"/>
              <w:left w:val="nil"/>
              <w:bottom w:val="nil"/>
              <w:right w:val="nil"/>
            </w:tcBorders>
            <w:shd w:val="clear" w:color="auto" w:fill="FFFFFF"/>
            <w:noWrap/>
            <w:vAlign w:val="bottom"/>
          </w:tcPr>
          <w:p w14:paraId="3656E090" w14:textId="77777777" w:rsidR="0039632F" w:rsidRPr="00CE10D0" w:rsidRDefault="0039632F" w:rsidP="00973E2E">
            <w:pPr>
              <w:rPr>
                <w:rFonts w:ascii="Arial" w:hAnsi="Arial" w:cs="Arial"/>
                <w:color w:val="000000"/>
              </w:rPr>
            </w:pPr>
          </w:p>
        </w:tc>
        <w:tc>
          <w:tcPr>
            <w:tcW w:w="438" w:type="dxa"/>
            <w:gridSpan w:val="2"/>
            <w:tcBorders>
              <w:top w:val="nil"/>
              <w:left w:val="nil"/>
              <w:bottom w:val="nil"/>
              <w:right w:val="nil"/>
            </w:tcBorders>
            <w:shd w:val="clear" w:color="auto" w:fill="FFFFFF"/>
            <w:noWrap/>
            <w:vAlign w:val="bottom"/>
          </w:tcPr>
          <w:p w14:paraId="3DF1C10A" w14:textId="77777777" w:rsidR="0039632F" w:rsidRPr="00CE10D0" w:rsidRDefault="0039632F" w:rsidP="00973E2E">
            <w:pPr>
              <w:rPr>
                <w:rFonts w:ascii="Arial" w:hAnsi="Arial" w:cs="Arial"/>
                <w:color w:val="000000"/>
              </w:rPr>
            </w:pPr>
          </w:p>
        </w:tc>
        <w:tc>
          <w:tcPr>
            <w:tcW w:w="438" w:type="dxa"/>
            <w:gridSpan w:val="2"/>
            <w:tcBorders>
              <w:top w:val="nil"/>
              <w:left w:val="nil"/>
              <w:bottom w:val="nil"/>
              <w:right w:val="nil"/>
            </w:tcBorders>
            <w:shd w:val="clear" w:color="auto" w:fill="FFFFFF"/>
            <w:noWrap/>
            <w:vAlign w:val="bottom"/>
          </w:tcPr>
          <w:p w14:paraId="7E877678" w14:textId="77777777" w:rsidR="0039632F" w:rsidRPr="00CE10D0" w:rsidRDefault="0039632F" w:rsidP="00973E2E">
            <w:pPr>
              <w:rPr>
                <w:rFonts w:ascii="Arial" w:hAnsi="Arial" w:cs="Arial"/>
                <w:color w:val="000000"/>
              </w:rPr>
            </w:pPr>
          </w:p>
        </w:tc>
        <w:tc>
          <w:tcPr>
            <w:tcW w:w="448" w:type="dxa"/>
            <w:gridSpan w:val="2"/>
            <w:tcBorders>
              <w:top w:val="nil"/>
              <w:left w:val="nil"/>
              <w:bottom w:val="nil"/>
              <w:right w:val="nil"/>
            </w:tcBorders>
            <w:shd w:val="clear" w:color="auto" w:fill="FFFFFF"/>
            <w:noWrap/>
            <w:vAlign w:val="bottom"/>
          </w:tcPr>
          <w:p w14:paraId="2DD8D1A1" w14:textId="77777777" w:rsidR="0039632F" w:rsidRPr="00CE10D0" w:rsidRDefault="0039632F" w:rsidP="00973E2E">
            <w:pPr>
              <w:rPr>
                <w:rFonts w:ascii="Arial" w:hAnsi="Arial" w:cs="Arial"/>
                <w:color w:val="000000"/>
              </w:rPr>
            </w:pPr>
          </w:p>
        </w:tc>
        <w:tc>
          <w:tcPr>
            <w:tcW w:w="438" w:type="dxa"/>
            <w:tcBorders>
              <w:top w:val="nil"/>
              <w:left w:val="nil"/>
              <w:bottom w:val="nil"/>
              <w:right w:val="nil"/>
            </w:tcBorders>
            <w:shd w:val="clear" w:color="auto" w:fill="FFFFFF"/>
            <w:noWrap/>
            <w:vAlign w:val="bottom"/>
          </w:tcPr>
          <w:p w14:paraId="71EEE706" w14:textId="77777777" w:rsidR="0039632F" w:rsidRPr="00CE10D0" w:rsidRDefault="0039632F" w:rsidP="00973E2E">
            <w:pPr>
              <w:rPr>
                <w:rFonts w:ascii="Arial" w:hAnsi="Arial" w:cs="Arial"/>
                <w:color w:val="000000"/>
              </w:rPr>
            </w:pPr>
          </w:p>
        </w:tc>
        <w:tc>
          <w:tcPr>
            <w:tcW w:w="452" w:type="dxa"/>
            <w:tcBorders>
              <w:top w:val="nil"/>
              <w:left w:val="nil"/>
              <w:bottom w:val="nil"/>
              <w:right w:val="nil"/>
            </w:tcBorders>
            <w:shd w:val="clear" w:color="auto" w:fill="FFFFFF"/>
            <w:noWrap/>
            <w:vAlign w:val="bottom"/>
          </w:tcPr>
          <w:p w14:paraId="7521D3B4" w14:textId="77777777" w:rsidR="0039632F" w:rsidRPr="00CE10D0" w:rsidRDefault="0039632F" w:rsidP="00973E2E">
            <w:pPr>
              <w:rPr>
                <w:rFonts w:ascii="Arial" w:hAnsi="Arial" w:cs="Arial"/>
                <w:color w:val="000000"/>
              </w:rPr>
            </w:pPr>
          </w:p>
        </w:tc>
        <w:tc>
          <w:tcPr>
            <w:tcW w:w="668" w:type="dxa"/>
            <w:gridSpan w:val="2"/>
            <w:tcBorders>
              <w:top w:val="nil"/>
              <w:left w:val="nil"/>
              <w:bottom w:val="nil"/>
              <w:right w:val="nil"/>
            </w:tcBorders>
            <w:shd w:val="clear" w:color="auto" w:fill="FFFFFF"/>
            <w:noWrap/>
            <w:vAlign w:val="bottom"/>
          </w:tcPr>
          <w:p w14:paraId="2DC38A6A" w14:textId="77777777" w:rsidR="0039632F" w:rsidRPr="00CE10D0" w:rsidRDefault="0039632F" w:rsidP="00973E2E">
            <w:pPr>
              <w:rPr>
                <w:rFonts w:ascii="Arial" w:hAnsi="Arial" w:cs="Arial"/>
                <w:color w:val="000000"/>
              </w:rPr>
            </w:pPr>
          </w:p>
        </w:tc>
        <w:tc>
          <w:tcPr>
            <w:tcW w:w="500" w:type="dxa"/>
            <w:gridSpan w:val="2"/>
            <w:tcBorders>
              <w:top w:val="nil"/>
              <w:left w:val="nil"/>
              <w:bottom w:val="nil"/>
              <w:right w:val="nil"/>
            </w:tcBorders>
            <w:shd w:val="clear" w:color="auto" w:fill="FFFFFF"/>
            <w:noWrap/>
            <w:vAlign w:val="bottom"/>
          </w:tcPr>
          <w:p w14:paraId="41A1DF3F" w14:textId="77777777" w:rsidR="0039632F" w:rsidRPr="00CE10D0" w:rsidRDefault="0039632F" w:rsidP="00973E2E">
            <w:pPr>
              <w:rPr>
                <w:rFonts w:ascii="Arial" w:hAnsi="Arial" w:cs="Arial"/>
                <w:color w:val="000000"/>
              </w:rPr>
            </w:pPr>
          </w:p>
        </w:tc>
        <w:tc>
          <w:tcPr>
            <w:tcW w:w="620" w:type="dxa"/>
            <w:tcBorders>
              <w:top w:val="nil"/>
              <w:left w:val="nil"/>
              <w:bottom w:val="nil"/>
              <w:right w:val="nil"/>
            </w:tcBorders>
            <w:shd w:val="clear" w:color="auto" w:fill="FFFFFF"/>
            <w:noWrap/>
            <w:vAlign w:val="bottom"/>
          </w:tcPr>
          <w:p w14:paraId="79FE4C73" w14:textId="77777777" w:rsidR="0039632F" w:rsidRPr="00CE10D0" w:rsidRDefault="0039632F" w:rsidP="00973E2E">
            <w:pPr>
              <w:rPr>
                <w:rFonts w:ascii="Arial" w:hAnsi="Arial" w:cs="Arial"/>
                <w:color w:val="000000"/>
              </w:rPr>
            </w:pPr>
          </w:p>
        </w:tc>
        <w:tc>
          <w:tcPr>
            <w:tcW w:w="460" w:type="dxa"/>
            <w:tcBorders>
              <w:top w:val="nil"/>
              <w:left w:val="nil"/>
              <w:bottom w:val="nil"/>
              <w:right w:val="nil"/>
            </w:tcBorders>
            <w:shd w:val="clear" w:color="auto" w:fill="FFFFFF"/>
            <w:noWrap/>
            <w:vAlign w:val="bottom"/>
          </w:tcPr>
          <w:p w14:paraId="2BC7CC71" w14:textId="77777777" w:rsidR="0039632F" w:rsidRPr="00CE10D0" w:rsidRDefault="0039632F" w:rsidP="00973E2E">
            <w:pPr>
              <w:rPr>
                <w:rFonts w:ascii="Arial" w:hAnsi="Arial" w:cs="Arial"/>
                <w:color w:val="000000"/>
              </w:rPr>
            </w:pPr>
          </w:p>
        </w:tc>
        <w:tc>
          <w:tcPr>
            <w:tcW w:w="438" w:type="dxa"/>
            <w:tcBorders>
              <w:top w:val="nil"/>
              <w:left w:val="nil"/>
              <w:bottom w:val="nil"/>
              <w:right w:val="nil"/>
            </w:tcBorders>
            <w:shd w:val="clear" w:color="auto" w:fill="FFFFFF"/>
            <w:noWrap/>
            <w:vAlign w:val="bottom"/>
          </w:tcPr>
          <w:p w14:paraId="2AFADDD9" w14:textId="77777777" w:rsidR="0039632F" w:rsidRPr="00CE10D0" w:rsidRDefault="0039632F" w:rsidP="00973E2E">
            <w:pPr>
              <w:rPr>
                <w:rFonts w:ascii="Arial" w:hAnsi="Arial" w:cs="Arial"/>
                <w:color w:val="000000"/>
              </w:rPr>
            </w:pPr>
          </w:p>
        </w:tc>
        <w:tc>
          <w:tcPr>
            <w:tcW w:w="460" w:type="dxa"/>
            <w:tcBorders>
              <w:top w:val="nil"/>
              <w:left w:val="nil"/>
              <w:bottom w:val="nil"/>
              <w:right w:val="nil"/>
            </w:tcBorders>
            <w:shd w:val="clear" w:color="auto" w:fill="FFFFFF"/>
            <w:noWrap/>
            <w:vAlign w:val="bottom"/>
          </w:tcPr>
          <w:p w14:paraId="751D9CA7" w14:textId="77777777" w:rsidR="0039632F" w:rsidRPr="00CE10D0" w:rsidRDefault="0039632F" w:rsidP="00973E2E">
            <w:pPr>
              <w:rPr>
                <w:rFonts w:ascii="Arial" w:hAnsi="Arial" w:cs="Arial"/>
                <w:color w:val="000000"/>
              </w:rPr>
            </w:pPr>
          </w:p>
        </w:tc>
      </w:tr>
      <w:tr w:rsidR="0039632F" w:rsidRPr="00CE10D0" w14:paraId="23F61E48" w14:textId="77777777" w:rsidTr="00973E2E">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CC611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069" w:type="dxa"/>
            <w:gridSpan w:val="7"/>
            <w:tcBorders>
              <w:top w:val="nil"/>
              <w:left w:val="nil"/>
              <w:bottom w:val="nil"/>
              <w:right w:val="nil"/>
            </w:tcBorders>
            <w:shd w:val="clear" w:color="auto" w:fill="FFFFFF"/>
            <w:noWrap/>
            <w:vAlign w:val="bottom"/>
          </w:tcPr>
          <w:p w14:paraId="28B4B406" w14:textId="77777777" w:rsidR="0039632F" w:rsidRPr="00CE10D0" w:rsidRDefault="0039632F" w:rsidP="00973E2E">
            <w:pPr>
              <w:rPr>
                <w:rFonts w:ascii="Arial" w:hAnsi="Arial" w:cs="Arial"/>
                <w:color w:val="000000"/>
              </w:rPr>
            </w:pPr>
            <w:r w:rsidRPr="00CE10D0">
              <w:rPr>
                <w:rFonts w:ascii="Arial" w:hAnsi="Arial" w:cs="Arial"/>
                <w:color w:val="000000"/>
              </w:rPr>
              <w:t>Applicant’s total work force</w:t>
            </w:r>
          </w:p>
        </w:tc>
        <w:tc>
          <w:tcPr>
            <w:tcW w:w="550" w:type="dxa"/>
            <w:tcBorders>
              <w:top w:val="nil"/>
              <w:left w:val="nil"/>
              <w:bottom w:val="nil"/>
              <w:right w:val="nil"/>
            </w:tcBorders>
            <w:shd w:val="clear" w:color="auto" w:fill="FFFFFF"/>
            <w:noWrap/>
            <w:vAlign w:val="bottom"/>
          </w:tcPr>
          <w:p w14:paraId="376B24C5"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noWrap/>
            <w:vAlign w:val="bottom"/>
          </w:tcPr>
          <w:p w14:paraId="246E6432"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noWrap/>
            <w:vAlign w:val="bottom"/>
          </w:tcPr>
          <w:p w14:paraId="3A06A8B5" w14:textId="77777777" w:rsidR="0039632F" w:rsidRPr="00CE10D0" w:rsidRDefault="0039632F" w:rsidP="00973E2E">
            <w:pPr>
              <w:rPr>
                <w:rFonts w:ascii="Arial" w:hAnsi="Arial" w:cs="Arial"/>
                <w:color w:val="00000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2C82F9BA" w14:textId="77777777" w:rsidR="0039632F" w:rsidRPr="00CE10D0" w:rsidRDefault="0039632F" w:rsidP="00973E2E">
            <w:pPr>
              <w:jc w:val="center"/>
              <w:rPr>
                <w:rFonts w:ascii="Arial" w:hAnsi="Arial" w:cs="Arial"/>
                <w:color w:val="000000"/>
              </w:rPr>
            </w:pPr>
          </w:p>
        </w:tc>
        <w:tc>
          <w:tcPr>
            <w:tcW w:w="2522" w:type="dxa"/>
            <w:gridSpan w:val="10"/>
            <w:tcBorders>
              <w:top w:val="nil"/>
              <w:left w:val="nil"/>
              <w:bottom w:val="nil"/>
              <w:right w:val="nil"/>
            </w:tcBorders>
            <w:shd w:val="clear" w:color="auto" w:fill="FFFFFF"/>
            <w:noWrap/>
            <w:vAlign w:val="bottom"/>
          </w:tcPr>
          <w:p w14:paraId="37B32378" w14:textId="77777777" w:rsidR="0039632F" w:rsidRPr="00CE10D0" w:rsidRDefault="0039632F" w:rsidP="00973E2E">
            <w:pPr>
              <w:rPr>
                <w:rFonts w:ascii="Arial" w:hAnsi="Arial" w:cs="Arial"/>
                <w:color w:val="000000"/>
              </w:rPr>
            </w:pPr>
          </w:p>
        </w:tc>
        <w:tc>
          <w:tcPr>
            <w:tcW w:w="3598" w:type="dxa"/>
            <w:gridSpan w:val="9"/>
            <w:tcBorders>
              <w:top w:val="nil"/>
              <w:left w:val="nil"/>
              <w:bottom w:val="single" w:sz="4" w:space="0" w:color="auto"/>
              <w:right w:val="nil"/>
            </w:tcBorders>
            <w:shd w:val="clear" w:color="auto" w:fill="FFFFFF"/>
            <w:noWrap/>
            <w:vAlign w:val="bottom"/>
          </w:tcPr>
          <w:p w14:paraId="6E6496B2" w14:textId="77777777" w:rsidR="0039632F" w:rsidRPr="00CE10D0" w:rsidRDefault="0039632F" w:rsidP="00973E2E">
            <w:pPr>
              <w:rPr>
                <w:rFonts w:ascii="Arial" w:hAnsi="Arial" w:cs="Arial"/>
                <w:color w:val="000000"/>
              </w:rPr>
            </w:pPr>
          </w:p>
        </w:tc>
      </w:tr>
      <w:tr w:rsidR="0039632F" w:rsidRPr="00CE10D0" w14:paraId="3F7A9CEF" w14:textId="77777777" w:rsidTr="00973E2E">
        <w:trPr>
          <w:trHeight w:val="253"/>
        </w:trPr>
        <w:tc>
          <w:tcPr>
            <w:tcW w:w="9020" w:type="dxa"/>
            <w:gridSpan w:val="23"/>
            <w:tcBorders>
              <w:top w:val="nil"/>
              <w:left w:val="nil"/>
              <w:bottom w:val="nil"/>
              <w:right w:val="nil"/>
            </w:tcBorders>
            <w:shd w:val="clear" w:color="auto" w:fill="FFFFFF"/>
            <w:noWrap/>
            <w:vAlign w:val="bottom"/>
          </w:tcPr>
          <w:p w14:paraId="33F46E1F" w14:textId="77777777" w:rsidR="0039632F" w:rsidRPr="00CE10D0" w:rsidRDefault="0039632F" w:rsidP="00973E2E">
            <w:pPr>
              <w:rPr>
                <w:rFonts w:ascii="Arial" w:hAnsi="Arial" w:cs="Arial"/>
                <w:b/>
                <w:bCs/>
                <w:color w:val="000000"/>
              </w:rPr>
            </w:pPr>
            <w:r w:rsidRPr="00CE10D0">
              <w:rPr>
                <w:rFonts w:ascii="Arial" w:hAnsi="Arial" w:cs="Arial"/>
                <w:b/>
                <w:bCs/>
                <w:color w:val="00000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43317D6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00" w:type="dxa"/>
            <w:tcBorders>
              <w:top w:val="nil"/>
              <w:left w:val="nil"/>
              <w:bottom w:val="nil"/>
              <w:right w:val="nil"/>
            </w:tcBorders>
            <w:shd w:val="clear" w:color="auto" w:fill="FFFFFF"/>
            <w:noWrap/>
            <w:vAlign w:val="bottom"/>
          </w:tcPr>
          <w:p w14:paraId="5CA549C3"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00" w:type="dxa"/>
            <w:gridSpan w:val="2"/>
            <w:tcBorders>
              <w:top w:val="nil"/>
              <w:left w:val="nil"/>
              <w:bottom w:val="nil"/>
              <w:right w:val="nil"/>
            </w:tcBorders>
            <w:shd w:val="clear" w:color="auto" w:fill="FFFFFF"/>
            <w:noWrap/>
            <w:vAlign w:val="bottom"/>
          </w:tcPr>
          <w:p w14:paraId="4C0B9A27"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20" w:type="dxa"/>
            <w:tcBorders>
              <w:top w:val="nil"/>
              <w:left w:val="nil"/>
              <w:bottom w:val="nil"/>
              <w:right w:val="nil"/>
            </w:tcBorders>
            <w:shd w:val="clear" w:color="auto" w:fill="FFFFFF"/>
            <w:noWrap/>
            <w:vAlign w:val="bottom"/>
          </w:tcPr>
          <w:p w14:paraId="74259B9D"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60" w:type="dxa"/>
            <w:tcBorders>
              <w:top w:val="nil"/>
              <w:left w:val="nil"/>
              <w:bottom w:val="nil"/>
              <w:right w:val="nil"/>
            </w:tcBorders>
            <w:shd w:val="clear" w:color="auto" w:fill="FFFFFF"/>
            <w:noWrap/>
            <w:vAlign w:val="bottom"/>
          </w:tcPr>
          <w:p w14:paraId="61CFC0E2"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noWrap/>
            <w:vAlign w:val="bottom"/>
          </w:tcPr>
          <w:p w14:paraId="7A2778D6"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60" w:type="dxa"/>
            <w:tcBorders>
              <w:top w:val="nil"/>
              <w:left w:val="nil"/>
              <w:bottom w:val="nil"/>
              <w:right w:val="nil"/>
            </w:tcBorders>
            <w:shd w:val="clear" w:color="auto" w:fill="FFFFFF"/>
            <w:noWrap/>
            <w:vAlign w:val="bottom"/>
          </w:tcPr>
          <w:p w14:paraId="5753A8AB" w14:textId="77777777" w:rsidR="0039632F" w:rsidRPr="00CE10D0" w:rsidRDefault="0039632F" w:rsidP="00973E2E">
            <w:pPr>
              <w:rPr>
                <w:rFonts w:ascii="Arial" w:hAnsi="Arial" w:cs="Arial"/>
                <w:color w:val="000000"/>
              </w:rPr>
            </w:pPr>
            <w:r w:rsidRPr="00CE10D0">
              <w:rPr>
                <w:rFonts w:ascii="Arial" w:hAnsi="Arial" w:cs="Arial"/>
                <w:color w:val="000000"/>
              </w:rPr>
              <w:t> </w:t>
            </w:r>
          </w:p>
        </w:tc>
      </w:tr>
      <w:tr w:rsidR="0039632F" w:rsidRPr="00CE10D0" w14:paraId="59913F5F" w14:textId="77777777" w:rsidTr="00973E2E">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DE35D7B"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76861DA8" w14:textId="77777777" w:rsidR="0039632F" w:rsidRPr="00CE10D0" w:rsidRDefault="0039632F" w:rsidP="00973E2E">
            <w:pPr>
              <w:rPr>
                <w:rFonts w:ascii="Arial" w:hAnsi="Arial" w:cs="Arial"/>
                <w:color w:val="000000"/>
              </w:rPr>
            </w:pPr>
            <w:r w:rsidRPr="00CE10D0">
              <w:rPr>
                <w:rFonts w:ascii="Arial" w:hAnsi="Arial" w:cs="Arial"/>
                <w:color w:val="000000"/>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122CBE67" w14:textId="77777777" w:rsidR="0039632F" w:rsidRPr="00CE10D0" w:rsidRDefault="0039632F" w:rsidP="00973E2E">
            <w:pPr>
              <w:jc w:val="center"/>
              <w:rPr>
                <w:rFonts w:ascii="Arial" w:hAnsi="Arial" w:cs="Arial"/>
                <w:color w:val="000000"/>
              </w:rPr>
            </w:pPr>
            <w:r w:rsidRPr="00CE10D0">
              <w:rPr>
                <w:rFonts w:ascii="Arial" w:hAnsi="Arial" w:cs="Arial"/>
                <w:color w:val="000000"/>
              </w:rPr>
              <w:t>Race/Ethnicity - report employees in only one category</w:t>
            </w:r>
          </w:p>
        </w:tc>
      </w:tr>
      <w:tr w:rsidR="0039632F" w:rsidRPr="00CE10D0" w14:paraId="2B4364F1" w14:textId="77777777" w:rsidTr="00973E2E">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34390411" w14:textId="77777777" w:rsidR="0039632F" w:rsidRPr="00CE10D0" w:rsidRDefault="0039632F" w:rsidP="00973E2E">
            <w:pPr>
              <w:rPr>
                <w:rFonts w:ascii="Arial" w:hAnsi="Arial" w:cs="Arial"/>
                <w:color w:val="00000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A5DD0E1" w14:textId="77777777" w:rsidR="0039632F" w:rsidRPr="00CE10D0" w:rsidRDefault="0039632F" w:rsidP="00973E2E">
            <w:pPr>
              <w:rPr>
                <w:rFonts w:ascii="Arial" w:hAnsi="Arial" w:cs="Arial"/>
                <w:color w:val="000000"/>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4C22ECE7" w14:textId="77777777" w:rsidR="0039632F" w:rsidRPr="00CE10D0" w:rsidRDefault="0039632F" w:rsidP="00973E2E">
            <w:pPr>
              <w:jc w:val="center"/>
              <w:rPr>
                <w:rFonts w:ascii="Arial" w:hAnsi="Arial" w:cs="Arial"/>
                <w:color w:val="000000"/>
              </w:rPr>
            </w:pPr>
            <w:r w:rsidRPr="00CE10D0">
              <w:rPr>
                <w:rFonts w:ascii="Arial" w:hAnsi="Arial" w:cs="Arial"/>
                <w:color w:val="00000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72E7375A" w14:textId="77777777" w:rsidR="0039632F" w:rsidRPr="00CE10D0" w:rsidRDefault="0039632F" w:rsidP="00973E2E">
            <w:pPr>
              <w:jc w:val="center"/>
              <w:rPr>
                <w:rFonts w:ascii="Arial" w:hAnsi="Arial" w:cs="Arial"/>
                <w:color w:val="000000"/>
              </w:rPr>
            </w:pPr>
            <w:proofErr w:type="gramStart"/>
            <w:r w:rsidRPr="00CE10D0">
              <w:rPr>
                <w:rFonts w:ascii="Arial" w:hAnsi="Arial" w:cs="Arial"/>
                <w:color w:val="000000"/>
              </w:rPr>
              <w:t>Not-Hispanic</w:t>
            </w:r>
            <w:proofErr w:type="gramEnd"/>
            <w:r w:rsidRPr="00CE10D0">
              <w:rPr>
                <w:rFonts w:ascii="Arial" w:hAnsi="Arial" w:cs="Arial"/>
                <w:color w:val="000000"/>
              </w:rPr>
              <w:t xml:space="preserve"> or Latino</w:t>
            </w:r>
          </w:p>
        </w:tc>
      </w:tr>
      <w:tr w:rsidR="0039632F" w:rsidRPr="00CE10D0" w14:paraId="369D3C71" w14:textId="77777777" w:rsidTr="00973E2E">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3844518" w14:textId="77777777" w:rsidR="0039632F" w:rsidRPr="00CE10D0" w:rsidRDefault="0039632F" w:rsidP="00973E2E">
            <w:pPr>
              <w:rPr>
                <w:rFonts w:ascii="Arial" w:hAnsi="Arial" w:cs="Arial"/>
                <w:color w:val="00000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145B97DE" w14:textId="77777777" w:rsidR="0039632F" w:rsidRPr="00CE10D0" w:rsidRDefault="0039632F" w:rsidP="00973E2E">
            <w:pPr>
              <w:rPr>
                <w:rFonts w:ascii="Arial" w:hAnsi="Arial" w:cs="Arial"/>
                <w:color w:val="000000"/>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18DDD394" w14:textId="77777777" w:rsidR="0039632F" w:rsidRPr="00CE10D0" w:rsidRDefault="0039632F" w:rsidP="00973E2E">
            <w:pPr>
              <w:rPr>
                <w:rFonts w:ascii="Arial" w:hAnsi="Arial" w:cs="Arial"/>
                <w:color w:val="00000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110A8386" w14:textId="77777777" w:rsidR="0039632F" w:rsidRPr="00CE10D0" w:rsidRDefault="0039632F" w:rsidP="00973E2E">
            <w:pPr>
              <w:jc w:val="center"/>
              <w:rPr>
                <w:rFonts w:ascii="Arial" w:hAnsi="Arial" w:cs="Arial"/>
                <w:color w:val="000000"/>
              </w:rPr>
            </w:pPr>
            <w:r w:rsidRPr="00CE10D0">
              <w:rPr>
                <w:rFonts w:ascii="Arial" w:hAnsi="Arial" w:cs="Arial"/>
                <w:color w:val="00000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5B646C57" w14:textId="77777777" w:rsidR="0039632F" w:rsidRPr="00CE10D0" w:rsidRDefault="0039632F" w:rsidP="00973E2E">
            <w:pPr>
              <w:jc w:val="center"/>
              <w:rPr>
                <w:rFonts w:ascii="Arial" w:hAnsi="Arial" w:cs="Arial"/>
                <w:color w:val="000000"/>
              </w:rPr>
            </w:pPr>
            <w:r w:rsidRPr="00CE10D0">
              <w:rPr>
                <w:rFonts w:ascii="Arial" w:hAnsi="Arial" w:cs="Arial"/>
                <w:color w:val="000000"/>
              </w:rPr>
              <w:t>Female</w:t>
            </w:r>
          </w:p>
        </w:tc>
      </w:tr>
      <w:tr w:rsidR="0039632F" w:rsidRPr="00CE10D0" w14:paraId="6CF9C1CD" w14:textId="77777777" w:rsidTr="00973E2E">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49249809" w14:textId="77777777" w:rsidR="0039632F" w:rsidRPr="00CE10D0" w:rsidRDefault="0039632F" w:rsidP="00973E2E">
            <w:pPr>
              <w:rPr>
                <w:rFonts w:ascii="Arial" w:hAnsi="Arial" w:cs="Arial"/>
                <w:color w:val="00000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1BE97B12" w14:textId="77777777" w:rsidR="0039632F" w:rsidRPr="00CE10D0" w:rsidRDefault="0039632F" w:rsidP="00973E2E">
            <w:pPr>
              <w:rPr>
                <w:rFonts w:ascii="Arial" w:hAnsi="Arial" w:cs="Arial"/>
                <w:color w:val="000000"/>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6723274C" w14:textId="77777777" w:rsidR="0039632F" w:rsidRPr="00CE10D0" w:rsidRDefault="0039632F" w:rsidP="00973E2E">
            <w:pPr>
              <w:rPr>
                <w:rFonts w:ascii="Arial" w:hAnsi="Arial" w:cs="Arial"/>
                <w:color w:val="000000"/>
              </w:rPr>
            </w:pPr>
            <w:r w:rsidRPr="00CE10D0">
              <w:rPr>
                <w:rFonts w:ascii="Arial" w:hAnsi="Arial" w:cs="Arial"/>
                <w:color w:val="000000"/>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4AA76C92" w14:textId="77777777" w:rsidR="0039632F" w:rsidRPr="00CE10D0" w:rsidRDefault="0039632F" w:rsidP="00973E2E">
            <w:pPr>
              <w:rPr>
                <w:rFonts w:ascii="Arial" w:hAnsi="Arial" w:cs="Arial"/>
                <w:color w:val="000000"/>
              </w:rPr>
            </w:pPr>
            <w:r w:rsidRPr="00CE10D0">
              <w:rPr>
                <w:rFonts w:ascii="Arial" w:hAnsi="Arial" w:cs="Arial"/>
                <w:color w:val="000000"/>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13FCEE57" w14:textId="77777777" w:rsidR="0039632F" w:rsidRPr="00CE10D0" w:rsidRDefault="0039632F" w:rsidP="00973E2E">
            <w:pPr>
              <w:rPr>
                <w:rFonts w:ascii="Arial" w:hAnsi="Arial" w:cs="Arial"/>
                <w:color w:val="000000"/>
              </w:rPr>
            </w:pPr>
            <w:r w:rsidRPr="00CE10D0">
              <w:rPr>
                <w:rFonts w:ascii="Arial" w:hAnsi="Arial" w:cs="Arial"/>
                <w:color w:val="000000"/>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69503627" w14:textId="77777777" w:rsidR="0039632F" w:rsidRPr="00CE10D0" w:rsidRDefault="0039632F" w:rsidP="00973E2E">
            <w:pPr>
              <w:rPr>
                <w:rFonts w:ascii="Arial" w:hAnsi="Arial" w:cs="Arial"/>
                <w:color w:val="000000"/>
              </w:rPr>
            </w:pPr>
            <w:proofErr w:type="gramStart"/>
            <w:r w:rsidRPr="00CE10D0">
              <w:rPr>
                <w:rFonts w:ascii="Arial" w:hAnsi="Arial" w:cs="Arial"/>
                <w:color w:val="000000"/>
              </w:rPr>
              <w:t>African-American</w:t>
            </w:r>
            <w:proofErr w:type="gramEnd"/>
            <w:r w:rsidRPr="00CE10D0">
              <w:rPr>
                <w:rFonts w:ascii="Arial" w:hAnsi="Arial" w:cs="Arial"/>
                <w:color w:val="000000"/>
              </w:rPr>
              <w:t xml:space="preserve">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53A5900" w14:textId="77777777" w:rsidR="0039632F" w:rsidRPr="00CE10D0" w:rsidRDefault="0039632F" w:rsidP="00973E2E">
            <w:pPr>
              <w:rPr>
                <w:rFonts w:ascii="Arial" w:hAnsi="Arial" w:cs="Arial"/>
                <w:color w:val="000000"/>
              </w:rPr>
            </w:pPr>
            <w:r w:rsidRPr="00CE10D0">
              <w:rPr>
                <w:rFonts w:ascii="Arial" w:hAnsi="Arial" w:cs="Arial"/>
                <w:color w:val="000000"/>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A751EE1" w14:textId="77777777" w:rsidR="0039632F" w:rsidRPr="00CE10D0" w:rsidRDefault="0039632F" w:rsidP="00973E2E">
            <w:pPr>
              <w:rPr>
                <w:rFonts w:ascii="Arial" w:hAnsi="Arial" w:cs="Arial"/>
                <w:color w:val="000000"/>
              </w:rPr>
            </w:pPr>
            <w:r w:rsidRPr="00CE10D0">
              <w:rPr>
                <w:rFonts w:ascii="Arial" w:hAnsi="Arial" w:cs="Arial"/>
                <w:color w:val="000000"/>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2E7B53" w14:textId="77777777" w:rsidR="0039632F" w:rsidRPr="00CE10D0" w:rsidRDefault="0039632F" w:rsidP="00973E2E">
            <w:pPr>
              <w:rPr>
                <w:rFonts w:ascii="Arial" w:hAnsi="Arial" w:cs="Arial"/>
                <w:color w:val="000000"/>
              </w:rPr>
            </w:pPr>
            <w:r w:rsidRPr="00CE10D0">
              <w:rPr>
                <w:rFonts w:ascii="Arial" w:hAnsi="Arial" w:cs="Arial"/>
                <w:color w:val="000000"/>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543DF3F8" w14:textId="77777777" w:rsidR="0039632F" w:rsidRPr="00CE10D0" w:rsidRDefault="0039632F" w:rsidP="00973E2E">
            <w:pPr>
              <w:rPr>
                <w:rFonts w:ascii="Arial" w:hAnsi="Arial" w:cs="Arial"/>
                <w:color w:val="000000"/>
              </w:rPr>
            </w:pPr>
            <w:r w:rsidRPr="00CE10D0">
              <w:rPr>
                <w:rFonts w:ascii="Arial" w:hAnsi="Arial" w:cs="Arial"/>
                <w:color w:val="000000"/>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67C5629C" w14:textId="77777777" w:rsidR="0039632F" w:rsidRPr="00CE10D0" w:rsidRDefault="0039632F" w:rsidP="00973E2E">
            <w:pPr>
              <w:rPr>
                <w:rFonts w:ascii="Arial" w:hAnsi="Arial" w:cs="Arial"/>
                <w:color w:val="000000"/>
              </w:rPr>
            </w:pPr>
            <w:r w:rsidRPr="00CE10D0">
              <w:rPr>
                <w:rFonts w:ascii="Arial" w:hAnsi="Arial" w:cs="Arial"/>
                <w:color w:val="000000"/>
              </w:rPr>
              <w:t>Disabled</w:t>
            </w:r>
          </w:p>
        </w:tc>
        <w:tc>
          <w:tcPr>
            <w:tcW w:w="374" w:type="dxa"/>
            <w:tcBorders>
              <w:top w:val="nil"/>
              <w:left w:val="nil"/>
              <w:bottom w:val="nil"/>
              <w:right w:val="nil"/>
            </w:tcBorders>
            <w:shd w:val="clear" w:color="auto" w:fill="FFFFFF"/>
            <w:textDirection w:val="btLr"/>
            <w:vAlign w:val="bottom"/>
          </w:tcPr>
          <w:p w14:paraId="1A64DBA2" w14:textId="77777777" w:rsidR="0039632F" w:rsidRPr="00CE10D0" w:rsidRDefault="0039632F" w:rsidP="00973E2E">
            <w:pPr>
              <w:rPr>
                <w:rFonts w:ascii="Arial" w:hAnsi="Arial" w:cs="Arial"/>
                <w:color w:val="000000"/>
              </w:rPr>
            </w:pPr>
            <w:r w:rsidRPr="00CE10D0">
              <w:rPr>
                <w:rFonts w:ascii="Arial" w:hAnsi="Arial" w:cs="Arial"/>
                <w:color w:val="000000"/>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2A4A8AFA" w14:textId="77777777" w:rsidR="0039632F" w:rsidRPr="00CE10D0" w:rsidRDefault="0039632F" w:rsidP="00973E2E">
            <w:pPr>
              <w:rPr>
                <w:rFonts w:ascii="Arial" w:hAnsi="Arial" w:cs="Arial"/>
                <w:color w:val="000000"/>
              </w:rPr>
            </w:pPr>
            <w:r w:rsidRPr="00CE10D0">
              <w:rPr>
                <w:rFonts w:ascii="Arial" w:hAnsi="Arial" w:cs="Arial"/>
                <w:color w:val="000000"/>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08C26A59" w14:textId="77777777" w:rsidR="0039632F" w:rsidRPr="00CE10D0" w:rsidRDefault="0039632F" w:rsidP="00973E2E">
            <w:pPr>
              <w:rPr>
                <w:rFonts w:ascii="Arial" w:hAnsi="Arial" w:cs="Arial"/>
                <w:color w:val="000000"/>
              </w:rPr>
            </w:pPr>
            <w:proofErr w:type="gramStart"/>
            <w:r w:rsidRPr="00CE10D0">
              <w:rPr>
                <w:rFonts w:ascii="Arial" w:hAnsi="Arial" w:cs="Arial"/>
                <w:color w:val="000000"/>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25767D6C" w14:textId="77777777" w:rsidR="0039632F" w:rsidRPr="00CE10D0" w:rsidRDefault="0039632F" w:rsidP="00973E2E">
            <w:pPr>
              <w:rPr>
                <w:rFonts w:ascii="Arial" w:hAnsi="Arial" w:cs="Arial"/>
                <w:color w:val="000000"/>
              </w:rPr>
            </w:pPr>
            <w:r w:rsidRPr="00CE10D0">
              <w:rPr>
                <w:rFonts w:ascii="Arial" w:hAnsi="Arial" w:cs="Arial"/>
                <w:color w:val="000000"/>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4DB66EB3" w14:textId="77777777" w:rsidR="0039632F" w:rsidRPr="00CE10D0" w:rsidRDefault="0039632F" w:rsidP="00973E2E">
            <w:pPr>
              <w:rPr>
                <w:rFonts w:ascii="Arial" w:hAnsi="Arial" w:cs="Arial"/>
                <w:color w:val="000000"/>
              </w:rPr>
            </w:pPr>
            <w:r w:rsidRPr="00CE10D0">
              <w:rPr>
                <w:rFonts w:ascii="Arial" w:hAnsi="Arial" w:cs="Arial"/>
                <w:color w:val="000000"/>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6AC1BA64" w14:textId="77777777" w:rsidR="0039632F" w:rsidRPr="00CE10D0" w:rsidRDefault="0039632F" w:rsidP="00973E2E">
            <w:pPr>
              <w:rPr>
                <w:rFonts w:ascii="Arial" w:hAnsi="Arial" w:cs="Arial"/>
                <w:color w:val="000000"/>
              </w:rPr>
            </w:pPr>
            <w:r w:rsidRPr="00CE10D0">
              <w:rPr>
                <w:rFonts w:ascii="Arial" w:hAnsi="Arial" w:cs="Arial"/>
                <w:color w:val="000000"/>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251887B7" w14:textId="77777777" w:rsidR="0039632F" w:rsidRPr="00CE10D0" w:rsidRDefault="0039632F" w:rsidP="00973E2E">
            <w:pPr>
              <w:rPr>
                <w:rFonts w:ascii="Arial" w:hAnsi="Arial" w:cs="Arial"/>
                <w:color w:val="000000"/>
              </w:rPr>
            </w:pPr>
            <w:r w:rsidRPr="00CE10D0">
              <w:rPr>
                <w:rFonts w:ascii="Arial" w:hAnsi="Arial" w:cs="Arial"/>
                <w:color w:val="000000"/>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391B34D9" w14:textId="77777777" w:rsidR="0039632F" w:rsidRPr="00CE10D0" w:rsidRDefault="0039632F" w:rsidP="00973E2E">
            <w:pPr>
              <w:rPr>
                <w:rFonts w:ascii="Arial" w:hAnsi="Arial" w:cs="Arial"/>
                <w:color w:val="000000"/>
              </w:rPr>
            </w:pPr>
            <w:r w:rsidRPr="00CE10D0">
              <w:rPr>
                <w:rFonts w:ascii="Arial" w:hAnsi="Arial" w:cs="Arial"/>
                <w:color w:val="000000"/>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3C7399A" w14:textId="77777777" w:rsidR="0039632F" w:rsidRPr="00CE10D0" w:rsidRDefault="0039632F" w:rsidP="00973E2E">
            <w:pPr>
              <w:rPr>
                <w:rFonts w:ascii="Arial" w:hAnsi="Arial" w:cs="Arial"/>
                <w:color w:val="000000"/>
              </w:rPr>
            </w:pPr>
            <w:r w:rsidRPr="00CE10D0">
              <w:rPr>
                <w:rFonts w:ascii="Arial" w:hAnsi="Arial" w:cs="Arial"/>
                <w:color w:val="000000"/>
              </w:rPr>
              <w:t>Veteran</w:t>
            </w:r>
          </w:p>
        </w:tc>
      </w:tr>
      <w:tr w:rsidR="0039632F" w:rsidRPr="00CE10D0" w14:paraId="3CC1BE5F" w14:textId="77777777" w:rsidTr="00973E2E">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8CD527" w14:textId="77777777" w:rsidR="0039632F" w:rsidRPr="00CE10D0" w:rsidRDefault="0039632F" w:rsidP="00973E2E">
            <w:pPr>
              <w:rPr>
                <w:rFonts w:ascii="Arial" w:hAnsi="Arial" w:cs="Arial"/>
                <w:color w:val="000000"/>
              </w:rPr>
            </w:pPr>
            <w:r w:rsidRPr="00CE10D0">
              <w:rPr>
                <w:rFonts w:ascii="Arial" w:hAnsi="Arial" w:cs="Arial"/>
                <w:color w:val="000000"/>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69DA006C"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B4F2578"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89" w:type="dxa"/>
            <w:tcBorders>
              <w:top w:val="nil"/>
              <w:left w:val="nil"/>
              <w:bottom w:val="single" w:sz="4" w:space="0" w:color="auto"/>
              <w:right w:val="single" w:sz="4" w:space="0" w:color="auto"/>
            </w:tcBorders>
            <w:shd w:val="clear" w:color="auto" w:fill="FFFFFF"/>
            <w:noWrap/>
            <w:vAlign w:val="center"/>
          </w:tcPr>
          <w:p w14:paraId="565D5E8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5701786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6E75DDB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AC69EF3"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0CCAD69"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7258CE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69A77C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EF186E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32D1FB27"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3C9CE4D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A0374C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1A4C9D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49E12AF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20" w:type="dxa"/>
            <w:tcBorders>
              <w:top w:val="nil"/>
              <w:left w:val="nil"/>
              <w:bottom w:val="single" w:sz="4" w:space="0" w:color="auto"/>
              <w:right w:val="single" w:sz="4" w:space="0" w:color="auto"/>
            </w:tcBorders>
            <w:shd w:val="clear" w:color="auto" w:fill="FFFFFF"/>
            <w:noWrap/>
            <w:vAlign w:val="center"/>
          </w:tcPr>
          <w:p w14:paraId="5E3AB726"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0D911017"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1122E95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035DB3A7"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r>
      <w:tr w:rsidR="0039632F" w:rsidRPr="00CE10D0" w14:paraId="4D7D8DBB" w14:textId="77777777" w:rsidTr="00973E2E">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FB11EE5" w14:textId="77777777" w:rsidR="0039632F" w:rsidRPr="00CE10D0" w:rsidRDefault="0039632F" w:rsidP="00973E2E">
            <w:pPr>
              <w:rPr>
                <w:rFonts w:ascii="Arial" w:hAnsi="Arial" w:cs="Arial"/>
                <w:color w:val="000000"/>
              </w:rPr>
            </w:pPr>
            <w:r w:rsidRPr="00CE10D0">
              <w:rPr>
                <w:rFonts w:ascii="Arial" w:hAnsi="Arial" w:cs="Arial"/>
                <w:color w:val="000000"/>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78FB35F8"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85251D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89" w:type="dxa"/>
            <w:tcBorders>
              <w:top w:val="nil"/>
              <w:left w:val="nil"/>
              <w:bottom w:val="single" w:sz="4" w:space="0" w:color="auto"/>
              <w:right w:val="single" w:sz="4" w:space="0" w:color="auto"/>
            </w:tcBorders>
            <w:shd w:val="clear" w:color="auto" w:fill="FFFFFF"/>
            <w:noWrap/>
            <w:vAlign w:val="center"/>
          </w:tcPr>
          <w:p w14:paraId="6919C053"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1BF42498"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002C990A"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F7C27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0ED158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2605F7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63A6C1C"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A5243E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74" w:type="dxa"/>
            <w:tcBorders>
              <w:top w:val="nil"/>
              <w:left w:val="nil"/>
              <w:bottom w:val="single" w:sz="4" w:space="0" w:color="auto"/>
              <w:right w:val="single" w:sz="4" w:space="0" w:color="auto"/>
            </w:tcBorders>
            <w:shd w:val="clear" w:color="auto" w:fill="FFFFFF"/>
            <w:noWrap/>
            <w:vAlign w:val="center"/>
          </w:tcPr>
          <w:p w14:paraId="310353E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67B58E3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1EC08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5CC08D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1F7C73E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20" w:type="dxa"/>
            <w:tcBorders>
              <w:top w:val="nil"/>
              <w:left w:val="nil"/>
              <w:bottom w:val="single" w:sz="4" w:space="0" w:color="auto"/>
              <w:right w:val="single" w:sz="4" w:space="0" w:color="auto"/>
            </w:tcBorders>
            <w:shd w:val="clear" w:color="auto" w:fill="FFFFFF"/>
            <w:noWrap/>
            <w:vAlign w:val="center"/>
          </w:tcPr>
          <w:p w14:paraId="0478380C"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130ADBE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22A2376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443557F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r>
      <w:tr w:rsidR="0039632F" w:rsidRPr="00CE10D0" w14:paraId="55490C74" w14:textId="77777777" w:rsidTr="00973E2E">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B30C55" w14:textId="77777777" w:rsidR="0039632F" w:rsidRPr="00CE10D0" w:rsidRDefault="0039632F" w:rsidP="00973E2E">
            <w:pPr>
              <w:rPr>
                <w:rFonts w:ascii="Arial" w:hAnsi="Arial" w:cs="Arial"/>
                <w:color w:val="000000"/>
              </w:rPr>
            </w:pPr>
            <w:r w:rsidRPr="00CE10D0">
              <w:rPr>
                <w:rFonts w:ascii="Arial" w:hAnsi="Arial" w:cs="Arial"/>
                <w:color w:val="000000"/>
              </w:rPr>
              <w:t>Professionals</w:t>
            </w:r>
          </w:p>
        </w:tc>
        <w:tc>
          <w:tcPr>
            <w:tcW w:w="775" w:type="dxa"/>
            <w:tcBorders>
              <w:top w:val="nil"/>
              <w:left w:val="nil"/>
              <w:bottom w:val="single" w:sz="4" w:space="0" w:color="auto"/>
              <w:right w:val="single" w:sz="4" w:space="0" w:color="auto"/>
            </w:tcBorders>
            <w:shd w:val="clear" w:color="auto" w:fill="FFFFFF"/>
            <w:vAlign w:val="center"/>
          </w:tcPr>
          <w:p w14:paraId="43ED0B12"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7CE847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89" w:type="dxa"/>
            <w:tcBorders>
              <w:top w:val="nil"/>
              <w:left w:val="nil"/>
              <w:bottom w:val="single" w:sz="4" w:space="0" w:color="auto"/>
              <w:right w:val="single" w:sz="4" w:space="0" w:color="auto"/>
            </w:tcBorders>
            <w:shd w:val="clear" w:color="auto" w:fill="FFFFFF"/>
            <w:noWrap/>
            <w:vAlign w:val="center"/>
          </w:tcPr>
          <w:p w14:paraId="48BD65C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24F78B3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47A5A99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9678DB9"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4B4CED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76F153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8EEC4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50A2F5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74" w:type="dxa"/>
            <w:tcBorders>
              <w:top w:val="nil"/>
              <w:left w:val="nil"/>
              <w:bottom w:val="single" w:sz="4" w:space="0" w:color="auto"/>
              <w:right w:val="single" w:sz="4" w:space="0" w:color="auto"/>
            </w:tcBorders>
            <w:shd w:val="clear" w:color="auto" w:fill="FFFFFF"/>
            <w:noWrap/>
            <w:vAlign w:val="center"/>
          </w:tcPr>
          <w:p w14:paraId="22C6D926"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418557A7"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3807B2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009C8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29826E7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20" w:type="dxa"/>
            <w:tcBorders>
              <w:top w:val="nil"/>
              <w:left w:val="nil"/>
              <w:bottom w:val="single" w:sz="4" w:space="0" w:color="auto"/>
              <w:right w:val="single" w:sz="4" w:space="0" w:color="auto"/>
            </w:tcBorders>
            <w:shd w:val="clear" w:color="auto" w:fill="FFFFFF"/>
            <w:noWrap/>
            <w:vAlign w:val="center"/>
          </w:tcPr>
          <w:p w14:paraId="0BD5A42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1E063CF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705E75D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72DAF72A"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r>
      <w:tr w:rsidR="0039632F" w:rsidRPr="00CE10D0" w14:paraId="2DBB4399" w14:textId="77777777" w:rsidTr="00973E2E">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6FA444" w14:textId="77777777" w:rsidR="0039632F" w:rsidRPr="00CE10D0" w:rsidRDefault="0039632F" w:rsidP="00973E2E">
            <w:pPr>
              <w:rPr>
                <w:rFonts w:ascii="Arial" w:hAnsi="Arial" w:cs="Arial"/>
                <w:color w:val="000000"/>
              </w:rPr>
            </w:pPr>
            <w:r w:rsidRPr="00CE10D0">
              <w:rPr>
                <w:rFonts w:ascii="Arial" w:hAnsi="Arial" w:cs="Arial"/>
                <w:color w:val="000000"/>
              </w:rPr>
              <w:t>Technicians</w:t>
            </w:r>
          </w:p>
        </w:tc>
        <w:tc>
          <w:tcPr>
            <w:tcW w:w="775" w:type="dxa"/>
            <w:tcBorders>
              <w:top w:val="nil"/>
              <w:left w:val="nil"/>
              <w:bottom w:val="single" w:sz="4" w:space="0" w:color="auto"/>
              <w:right w:val="single" w:sz="4" w:space="0" w:color="auto"/>
            </w:tcBorders>
            <w:shd w:val="clear" w:color="auto" w:fill="FFFFFF"/>
            <w:vAlign w:val="center"/>
          </w:tcPr>
          <w:p w14:paraId="4BFDB4A5"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08062A"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89" w:type="dxa"/>
            <w:tcBorders>
              <w:top w:val="nil"/>
              <w:left w:val="nil"/>
              <w:bottom w:val="single" w:sz="4" w:space="0" w:color="auto"/>
              <w:right w:val="single" w:sz="4" w:space="0" w:color="auto"/>
            </w:tcBorders>
            <w:shd w:val="clear" w:color="auto" w:fill="FFFFFF"/>
            <w:noWrap/>
            <w:vAlign w:val="center"/>
          </w:tcPr>
          <w:p w14:paraId="51E16C7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500C2BE9"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7DFD796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02897D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0556746"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767B84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1166253"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2C6E9C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74" w:type="dxa"/>
            <w:tcBorders>
              <w:top w:val="nil"/>
              <w:left w:val="nil"/>
              <w:bottom w:val="single" w:sz="4" w:space="0" w:color="auto"/>
              <w:right w:val="single" w:sz="4" w:space="0" w:color="auto"/>
            </w:tcBorders>
            <w:shd w:val="clear" w:color="auto" w:fill="FFFFFF"/>
            <w:noWrap/>
            <w:vAlign w:val="center"/>
          </w:tcPr>
          <w:p w14:paraId="7402AEFC"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25FFEEE3"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67C3F5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7962A38"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66DE82BA"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20" w:type="dxa"/>
            <w:tcBorders>
              <w:top w:val="nil"/>
              <w:left w:val="nil"/>
              <w:bottom w:val="single" w:sz="4" w:space="0" w:color="auto"/>
              <w:right w:val="single" w:sz="4" w:space="0" w:color="auto"/>
            </w:tcBorders>
            <w:shd w:val="clear" w:color="auto" w:fill="FFFFFF"/>
            <w:noWrap/>
            <w:vAlign w:val="center"/>
          </w:tcPr>
          <w:p w14:paraId="014A185A"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1294F51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778A1B69"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084A841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r>
      <w:tr w:rsidR="0039632F" w:rsidRPr="00CE10D0" w14:paraId="4E83D48C" w14:textId="77777777" w:rsidTr="00973E2E">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41D101D" w14:textId="77777777" w:rsidR="0039632F" w:rsidRPr="00CE10D0" w:rsidRDefault="0039632F" w:rsidP="00973E2E">
            <w:pPr>
              <w:rPr>
                <w:rFonts w:ascii="Arial" w:hAnsi="Arial" w:cs="Arial"/>
                <w:color w:val="000000"/>
              </w:rPr>
            </w:pPr>
            <w:r w:rsidRPr="00CE10D0">
              <w:rPr>
                <w:rFonts w:ascii="Arial" w:hAnsi="Arial" w:cs="Arial"/>
                <w:color w:val="000000"/>
              </w:rPr>
              <w:t>Sales Workers</w:t>
            </w:r>
          </w:p>
        </w:tc>
        <w:tc>
          <w:tcPr>
            <w:tcW w:w="775" w:type="dxa"/>
            <w:tcBorders>
              <w:top w:val="nil"/>
              <w:left w:val="nil"/>
              <w:bottom w:val="single" w:sz="4" w:space="0" w:color="auto"/>
              <w:right w:val="single" w:sz="4" w:space="0" w:color="auto"/>
            </w:tcBorders>
            <w:shd w:val="clear" w:color="auto" w:fill="FFFFFF"/>
            <w:vAlign w:val="center"/>
          </w:tcPr>
          <w:p w14:paraId="69FFDF9B"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8322A8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89" w:type="dxa"/>
            <w:tcBorders>
              <w:top w:val="nil"/>
              <w:left w:val="nil"/>
              <w:bottom w:val="single" w:sz="4" w:space="0" w:color="auto"/>
              <w:right w:val="single" w:sz="4" w:space="0" w:color="auto"/>
            </w:tcBorders>
            <w:shd w:val="clear" w:color="auto" w:fill="FFFFFF"/>
            <w:noWrap/>
            <w:vAlign w:val="center"/>
          </w:tcPr>
          <w:p w14:paraId="57975CF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64D6E96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23C483DC"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503634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E04FBF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04292F7"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50CC09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545E0F6"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74" w:type="dxa"/>
            <w:tcBorders>
              <w:top w:val="nil"/>
              <w:left w:val="nil"/>
              <w:bottom w:val="single" w:sz="4" w:space="0" w:color="auto"/>
              <w:right w:val="single" w:sz="4" w:space="0" w:color="auto"/>
            </w:tcBorders>
            <w:shd w:val="clear" w:color="auto" w:fill="FFFFFF"/>
            <w:noWrap/>
            <w:vAlign w:val="center"/>
          </w:tcPr>
          <w:p w14:paraId="54D4115C"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66AAE803"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593A30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BE1A7D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2AEFF53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20" w:type="dxa"/>
            <w:tcBorders>
              <w:top w:val="nil"/>
              <w:left w:val="nil"/>
              <w:bottom w:val="single" w:sz="4" w:space="0" w:color="auto"/>
              <w:right w:val="single" w:sz="4" w:space="0" w:color="auto"/>
            </w:tcBorders>
            <w:shd w:val="clear" w:color="auto" w:fill="FFFFFF"/>
            <w:noWrap/>
            <w:vAlign w:val="center"/>
          </w:tcPr>
          <w:p w14:paraId="529DFA5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119AD06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7B38BFC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4B211086"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r>
      <w:tr w:rsidR="0039632F" w:rsidRPr="00CE10D0" w14:paraId="3A272B82" w14:textId="77777777" w:rsidTr="00973E2E">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7DDFF8" w14:textId="77777777" w:rsidR="0039632F" w:rsidRPr="00CE10D0" w:rsidRDefault="0039632F" w:rsidP="00973E2E">
            <w:pPr>
              <w:rPr>
                <w:rFonts w:ascii="Arial" w:hAnsi="Arial" w:cs="Arial"/>
                <w:color w:val="000000"/>
              </w:rPr>
            </w:pPr>
            <w:r w:rsidRPr="00CE10D0">
              <w:rPr>
                <w:rFonts w:ascii="Arial" w:hAnsi="Arial" w:cs="Arial"/>
                <w:color w:val="000000"/>
              </w:rPr>
              <w:lastRenderedPageBreak/>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2205F028"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8DAF7C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89" w:type="dxa"/>
            <w:tcBorders>
              <w:top w:val="nil"/>
              <w:left w:val="nil"/>
              <w:bottom w:val="single" w:sz="4" w:space="0" w:color="auto"/>
              <w:right w:val="single" w:sz="4" w:space="0" w:color="auto"/>
            </w:tcBorders>
            <w:shd w:val="clear" w:color="auto" w:fill="FFFFFF"/>
            <w:noWrap/>
            <w:vAlign w:val="center"/>
          </w:tcPr>
          <w:p w14:paraId="6361B2C3"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3613D8A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326A60A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60A70B6"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992B6A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C75276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574E63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0AFCED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74" w:type="dxa"/>
            <w:tcBorders>
              <w:top w:val="nil"/>
              <w:left w:val="nil"/>
              <w:bottom w:val="single" w:sz="4" w:space="0" w:color="auto"/>
              <w:right w:val="single" w:sz="4" w:space="0" w:color="auto"/>
            </w:tcBorders>
            <w:shd w:val="clear" w:color="auto" w:fill="FFFFFF"/>
            <w:noWrap/>
            <w:vAlign w:val="center"/>
          </w:tcPr>
          <w:p w14:paraId="739F4DF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4180107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903BE8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FB0339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35B7910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20" w:type="dxa"/>
            <w:tcBorders>
              <w:top w:val="nil"/>
              <w:left w:val="nil"/>
              <w:bottom w:val="single" w:sz="4" w:space="0" w:color="auto"/>
              <w:right w:val="single" w:sz="4" w:space="0" w:color="auto"/>
            </w:tcBorders>
            <w:shd w:val="clear" w:color="auto" w:fill="FFFFFF"/>
            <w:noWrap/>
            <w:vAlign w:val="center"/>
          </w:tcPr>
          <w:p w14:paraId="5E429DD7"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3CAE3013"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0177231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528B040C"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r>
      <w:tr w:rsidR="0039632F" w:rsidRPr="00CE10D0" w14:paraId="5174ABE8" w14:textId="77777777" w:rsidTr="00973E2E">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BBCF5CB" w14:textId="77777777" w:rsidR="0039632F" w:rsidRPr="00CE10D0" w:rsidRDefault="0039632F" w:rsidP="00973E2E">
            <w:pPr>
              <w:rPr>
                <w:rFonts w:ascii="Arial" w:hAnsi="Arial" w:cs="Arial"/>
                <w:color w:val="000000"/>
              </w:rPr>
            </w:pPr>
            <w:r w:rsidRPr="00CE10D0">
              <w:rPr>
                <w:rFonts w:ascii="Arial" w:hAnsi="Arial" w:cs="Arial"/>
                <w:color w:val="000000"/>
              </w:rPr>
              <w:t>Craft Workers</w:t>
            </w:r>
          </w:p>
        </w:tc>
        <w:tc>
          <w:tcPr>
            <w:tcW w:w="775" w:type="dxa"/>
            <w:tcBorders>
              <w:top w:val="nil"/>
              <w:left w:val="nil"/>
              <w:bottom w:val="single" w:sz="4" w:space="0" w:color="auto"/>
              <w:right w:val="single" w:sz="4" w:space="0" w:color="auto"/>
            </w:tcBorders>
            <w:shd w:val="clear" w:color="auto" w:fill="FFFFFF"/>
            <w:vAlign w:val="center"/>
          </w:tcPr>
          <w:p w14:paraId="6B2E1EDF"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3633EB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89" w:type="dxa"/>
            <w:tcBorders>
              <w:top w:val="nil"/>
              <w:left w:val="nil"/>
              <w:bottom w:val="single" w:sz="4" w:space="0" w:color="auto"/>
              <w:right w:val="single" w:sz="4" w:space="0" w:color="auto"/>
            </w:tcBorders>
            <w:shd w:val="clear" w:color="auto" w:fill="FFFFFF"/>
            <w:noWrap/>
            <w:vAlign w:val="center"/>
          </w:tcPr>
          <w:p w14:paraId="71697C98"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76DDC11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344467B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F4CB146"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C39AEA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BEF4AC3"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613F6E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6F4C50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74" w:type="dxa"/>
            <w:tcBorders>
              <w:top w:val="nil"/>
              <w:left w:val="nil"/>
              <w:bottom w:val="single" w:sz="4" w:space="0" w:color="auto"/>
              <w:right w:val="single" w:sz="4" w:space="0" w:color="auto"/>
            </w:tcBorders>
            <w:shd w:val="clear" w:color="auto" w:fill="FFFFFF"/>
            <w:noWrap/>
            <w:vAlign w:val="center"/>
          </w:tcPr>
          <w:p w14:paraId="6736883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3214591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1AA4FD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DC5194A"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5D67D1D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20" w:type="dxa"/>
            <w:tcBorders>
              <w:top w:val="nil"/>
              <w:left w:val="nil"/>
              <w:bottom w:val="single" w:sz="4" w:space="0" w:color="auto"/>
              <w:right w:val="single" w:sz="4" w:space="0" w:color="auto"/>
            </w:tcBorders>
            <w:shd w:val="clear" w:color="auto" w:fill="FFFFFF"/>
            <w:noWrap/>
            <w:vAlign w:val="center"/>
          </w:tcPr>
          <w:p w14:paraId="72EB355F"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446B63CA"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66E013F9"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3D6B1E4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r>
      <w:tr w:rsidR="0039632F" w:rsidRPr="00CE10D0" w14:paraId="6911C9EA" w14:textId="77777777" w:rsidTr="00973E2E">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3F3CCA2" w14:textId="77777777" w:rsidR="0039632F" w:rsidRPr="00CE10D0" w:rsidRDefault="0039632F" w:rsidP="00973E2E">
            <w:pPr>
              <w:rPr>
                <w:rFonts w:ascii="Arial" w:hAnsi="Arial" w:cs="Arial"/>
                <w:color w:val="000000"/>
              </w:rPr>
            </w:pPr>
            <w:r w:rsidRPr="00CE10D0">
              <w:rPr>
                <w:rFonts w:ascii="Arial" w:hAnsi="Arial" w:cs="Arial"/>
                <w:color w:val="000000"/>
              </w:rPr>
              <w:t>Operatives</w:t>
            </w:r>
          </w:p>
        </w:tc>
        <w:tc>
          <w:tcPr>
            <w:tcW w:w="775" w:type="dxa"/>
            <w:tcBorders>
              <w:top w:val="nil"/>
              <w:left w:val="nil"/>
              <w:bottom w:val="single" w:sz="4" w:space="0" w:color="auto"/>
              <w:right w:val="single" w:sz="4" w:space="0" w:color="auto"/>
            </w:tcBorders>
            <w:shd w:val="clear" w:color="auto" w:fill="FFFFFF"/>
            <w:vAlign w:val="center"/>
          </w:tcPr>
          <w:p w14:paraId="3AFE252A"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2E48C9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89" w:type="dxa"/>
            <w:tcBorders>
              <w:top w:val="nil"/>
              <w:left w:val="nil"/>
              <w:bottom w:val="single" w:sz="4" w:space="0" w:color="auto"/>
              <w:right w:val="single" w:sz="4" w:space="0" w:color="auto"/>
            </w:tcBorders>
            <w:shd w:val="clear" w:color="auto" w:fill="FFFFFF"/>
            <w:noWrap/>
            <w:vAlign w:val="center"/>
          </w:tcPr>
          <w:p w14:paraId="54F1FF2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62D75363"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79A6E85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2C104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C781509"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5CBAD1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1BB6B39"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E0D41D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74" w:type="dxa"/>
            <w:tcBorders>
              <w:top w:val="nil"/>
              <w:left w:val="nil"/>
              <w:bottom w:val="single" w:sz="4" w:space="0" w:color="auto"/>
              <w:right w:val="single" w:sz="4" w:space="0" w:color="auto"/>
            </w:tcBorders>
            <w:shd w:val="clear" w:color="auto" w:fill="FFFFFF"/>
            <w:noWrap/>
            <w:vAlign w:val="center"/>
          </w:tcPr>
          <w:p w14:paraId="5DA3068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523D6E6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9C0988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CA8D867"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44829AF8"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20" w:type="dxa"/>
            <w:tcBorders>
              <w:top w:val="nil"/>
              <w:left w:val="nil"/>
              <w:bottom w:val="single" w:sz="4" w:space="0" w:color="auto"/>
              <w:right w:val="single" w:sz="4" w:space="0" w:color="auto"/>
            </w:tcBorders>
            <w:shd w:val="clear" w:color="auto" w:fill="FFFFFF"/>
            <w:noWrap/>
            <w:vAlign w:val="center"/>
          </w:tcPr>
          <w:p w14:paraId="617FF4B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04DCA59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1FC87A47"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6907BE06"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r>
      <w:tr w:rsidR="0039632F" w:rsidRPr="00CE10D0" w14:paraId="0B8319FE" w14:textId="77777777" w:rsidTr="00973E2E">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A7BF8C3" w14:textId="77777777" w:rsidR="0039632F" w:rsidRPr="00CE10D0" w:rsidRDefault="0039632F" w:rsidP="00973E2E">
            <w:pPr>
              <w:rPr>
                <w:rFonts w:ascii="Arial" w:hAnsi="Arial" w:cs="Arial"/>
                <w:color w:val="000000"/>
              </w:rPr>
            </w:pPr>
            <w:r w:rsidRPr="00CE10D0">
              <w:rPr>
                <w:rFonts w:ascii="Arial" w:hAnsi="Arial" w:cs="Arial"/>
                <w:color w:val="000000"/>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31033A1E"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3D94C3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89" w:type="dxa"/>
            <w:tcBorders>
              <w:top w:val="nil"/>
              <w:left w:val="nil"/>
              <w:bottom w:val="single" w:sz="4" w:space="0" w:color="auto"/>
              <w:right w:val="single" w:sz="4" w:space="0" w:color="auto"/>
            </w:tcBorders>
            <w:shd w:val="clear" w:color="auto" w:fill="FFFFFF"/>
            <w:noWrap/>
            <w:vAlign w:val="center"/>
          </w:tcPr>
          <w:p w14:paraId="224EBAF8"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41678AC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3C4376C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33016D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6E8330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4FB85D7"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04A6D3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24C7DDE"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74" w:type="dxa"/>
            <w:tcBorders>
              <w:top w:val="nil"/>
              <w:left w:val="nil"/>
              <w:bottom w:val="single" w:sz="4" w:space="0" w:color="auto"/>
              <w:right w:val="single" w:sz="4" w:space="0" w:color="auto"/>
            </w:tcBorders>
            <w:shd w:val="clear" w:color="auto" w:fill="FFFFFF"/>
            <w:noWrap/>
            <w:vAlign w:val="center"/>
          </w:tcPr>
          <w:p w14:paraId="7B8591F9"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4E3E060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C7AFFA8"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5AEAF3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2983B88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20" w:type="dxa"/>
            <w:tcBorders>
              <w:top w:val="nil"/>
              <w:left w:val="nil"/>
              <w:bottom w:val="single" w:sz="4" w:space="0" w:color="auto"/>
              <w:right w:val="single" w:sz="4" w:space="0" w:color="auto"/>
            </w:tcBorders>
            <w:shd w:val="clear" w:color="auto" w:fill="FFFFFF"/>
            <w:noWrap/>
            <w:vAlign w:val="center"/>
          </w:tcPr>
          <w:p w14:paraId="3D49EE34"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5844035A"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444171F5"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1DBD8AD0"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r>
      <w:tr w:rsidR="0039632F" w:rsidRPr="00CE10D0" w14:paraId="6EE20C2E" w14:textId="77777777" w:rsidTr="00973E2E">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F88E33D" w14:textId="77777777" w:rsidR="0039632F" w:rsidRPr="00CE10D0" w:rsidRDefault="0039632F" w:rsidP="00973E2E">
            <w:pPr>
              <w:rPr>
                <w:rFonts w:ascii="Arial" w:hAnsi="Arial" w:cs="Arial"/>
                <w:color w:val="000000"/>
              </w:rPr>
            </w:pPr>
            <w:r w:rsidRPr="00CE10D0">
              <w:rPr>
                <w:rFonts w:ascii="Arial" w:hAnsi="Arial" w:cs="Arial"/>
                <w:color w:val="000000"/>
              </w:rPr>
              <w:t>Service Workers</w:t>
            </w:r>
          </w:p>
        </w:tc>
        <w:tc>
          <w:tcPr>
            <w:tcW w:w="775" w:type="dxa"/>
            <w:tcBorders>
              <w:top w:val="nil"/>
              <w:left w:val="nil"/>
              <w:bottom w:val="single" w:sz="4" w:space="0" w:color="auto"/>
              <w:right w:val="single" w:sz="4" w:space="0" w:color="auto"/>
            </w:tcBorders>
            <w:shd w:val="clear" w:color="auto" w:fill="FFFFFF"/>
            <w:vAlign w:val="center"/>
          </w:tcPr>
          <w:p w14:paraId="01827D52"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60E645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89" w:type="dxa"/>
            <w:tcBorders>
              <w:top w:val="nil"/>
              <w:left w:val="nil"/>
              <w:bottom w:val="single" w:sz="4" w:space="0" w:color="auto"/>
              <w:right w:val="single" w:sz="4" w:space="0" w:color="auto"/>
            </w:tcBorders>
            <w:shd w:val="clear" w:color="auto" w:fill="FFFFFF"/>
            <w:noWrap/>
            <w:vAlign w:val="center"/>
          </w:tcPr>
          <w:p w14:paraId="712B53BC"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2638569B"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FFFFFF"/>
            <w:noWrap/>
            <w:vAlign w:val="center"/>
          </w:tcPr>
          <w:p w14:paraId="5A5F43E9"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BD260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A69837C"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CE5FFD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E93D19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7DD41F6"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374" w:type="dxa"/>
            <w:tcBorders>
              <w:top w:val="nil"/>
              <w:left w:val="nil"/>
              <w:bottom w:val="single" w:sz="4" w:space="0" w:color="auto"/>
              <w:right w:val="single" w:sz="4" w:space="0" w:color="auto"/>
            </w:tcBorders>
            <w:shd w:val="clear" w:color="auto" w:fill="FFFFFF"/>
            <w:noWrap/>
            <w:vAlign w:val="center"/>
          </w:tcPr>
          <w:p w14:paraId="0E38509D"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21794D23"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590F0BC"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4703EE7"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4129FF4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620" w:type="dxa"/>
            <w:tcBorders>
              <w:top w:val="nil"/>
              <w:left w:val="nil"/>
              <w:bottom w:val="single" w:sz="4" w:space="0" w:color="auto"/>
              <w:right w:val="single" w:sz="4" w:space="0" w:color="auto"/>
            </w:tcBorders>
            <w:shd w:val="clear" w:color="auto" w:fill="FFFFFF"/>
            <w:noWrap/>
            <w:vAlign w:val="center"/>
          </w:tcPr>
          <w:p w14:paraId="03324A91"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3B634A0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38" w:type="dxa"/>
            <w:tcBorders>
              <w:top w:val="nil"/>
              <w:left w:val="nil"/>
              <w:bottom w:val="single" w:sz="4" w:space="0" w:color="auto"/>
              <w:right w:val="single" w:sz="4" w:space="0" w:color="auto"/>
            </w:tcBorders>
            <w:shd w:val="clear" w:color="auto" w:fill="FFFFFF"/>
            <w:noWrap/>
            <w:vAlign w:val="center"/>
          </w:tcPr>
          <w:p w14:paraId="6B1B0472"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FFFFFF"/>
            <w:noWrap/>
            <w:vAlign w:val="center"/>
          </w:tcPr>
          <w:p w14:paraId="06867278" w14:textId="77777777" w:rsidR="0039632F" w:rsidRPr="00CE10D0" w:rsidRDefault="0039632F" w:rsidP="00973E2E">
            <w:pPr>
              <w:jc w:val="center"/>
              <w:rPr>
                <w:rFonts w:ascii="Arial" w:hAnsi="Arial" w:cs="Arial"/>
                <w:color w:val="000000"/>
              </w:rPr>
            </w:pPr>
            <w:r w:rsidRPr="00CE10D0">
              <w:rPr>
                <w:rFonts w:ascii="Arial" w:hAnsi="Arial" w:cs="Arial"/>
                <w:color w:val="000000"/>
              </w:rPr>
              <w:t> </w:t>
            </w:r>
          </w:p>
        </w:tc>
      </w:tr>
      <w:tr w:rsidR="0039632F" w:rsidRPr="00CE10D0" w14:paraId="4CAD165D" w14:textId="77777777" w:rsidTr="00973E2E">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FA2F74" w14:textId="77777777" w:rsidR="0039632F" w:rsidRPr="00CE10D0" w:rsidRDefault="0039632F" w:rsidP="00973E2E">
            <w:pPr>
              <w:rPr>
                <w:rFonts w:ascii="Arial" w:hAnsi="Arial" w:cs="Arial"/>
                <w:color w:val="000000"/>
              </w:rPr>
            </w:pPr>
            <w:r w:rsidRPr="00CE10D0">
              <w:rPr>
                <w:rFonts w:ascii="Arial" w:hAnsi="Arial" w:cs="Arial"/>
                <w:color w:val="000000"/>
              </w:rPr>
              <w:t>TOTAL</w:t>
            </w:r>
          </w:p>
        </w:tc>
        <w:tc>
          <w:tcPr>
            <w:tcW w:w="775" w:type="dxa"/>
            <w:tcBorders>
              <w:top w:val="nil"/>
              <w:left w:val="nil"/>
              <w:bottom w:val="single" w:sz="4" w:space="0" w:color="auto"/>
              <w:right w:val="single" w:sz="4" w:space="0" w:color="auto"/>
            </w:tcBorders>
            <w:shd w:val="clear" w:color="auto" w:fill="FFFFFF"/>
            <w:vAlign w:val="center"/>
          </w:tcPr>
          <w:p w14:paraId="48FB60F6"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vAlign w:val="center"/>
          </w:tcPr>
          <w:p w14:paraId="6EC3A5E4"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89" w:type="dxa"/>
            <w:tcBorders>
              <w:top w:val="nil"/>
              <w:left w:val="nil"/>
              <w:bottom w:val="single" w:sz="4" w:space="0" w:color="auto"/>
              <w:right w:val="single" w:sz="4" w:space="0" w:color="auto"/>
            </w:tcBorders>
            <w:shd w:val="clear" w:color="auto" w:fill="FFFFFF"/>
            <w:vAlign w:val="center"/>
          </w:tcPr>
          <w:p w14:paraId="62C00493"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550" w:type="dxa"/>
            <w:tcBorders>
              <w:top w:val="nil"/>
              <w:left w:val="nil"/>
              <w:bottom w:val="single" w:sz="4" w:space="0" w:color="auto"/>
              <w:right w:val="single" w:sz="4" w:space="0" w:color="auto"/>
            </w:tcBorders>
            <w:shd w:val="clear" w:color="auto" w:fill="FFFFFF"/>
            <w:vAlign w:val="center"/>
          </w:tcPr>
          <w:p w14:paraId="7B7C7934"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550" w:type="dxa"/>
            <w:tcBorders>
              <w:top w:val="nil"/>
              <w:left w:val="nil"/>
              <w:bottom w:val="single" w:sz="4" w:space="0" w:color="auto"/>
              <w:right w:val="single" w:sz="4" w:space="0" w:color="auto"/>
            </w:tcBorders>
            <w:shd w:val="clear" w:color="auto" w:fill="FFFFFF"/>
            <w:vAlign w:val="center"/>
          </w:tcPr>
          <w:p w14:paraId="7142BF1E"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28AACC39"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3B6976F5"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58055D15"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60D0E4CA"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48E60461"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374" w:type="dxa"/>
            <w:tcBorders>
              <w:top w:val="nil"/>
              <w:left w:val="nil"/>
              <w:bottom w:val="single" w:sz="4" w:space="0" w:color="auto"/>
              <w:right w:val="single" w:sz="4" w:space="0" w:color="auto"/>
            </w:tcBorders>
            <w:shd w:val="clear" w:color="auto" w:fill="FFFFFF"/>
            <w:vAlign w:val="center"/>
          </w:tcPr>
          <w:p w14:paraId="3B42E5C4"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0755298"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7FEE4225"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6C76BB"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613D659"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620" w:type="dxa"/>
            <w:tcBorders>
              <w:top w:val="nil"/>
              <w:left w:val="nil"/>
              <w:bottom w:val="single" w:sz="4" w:space="0" w:color="auto"/>
              <w:right w:val="single" w:sz="4" w:space="0" w:color="auto"/>
            </w:tcBorders>
            <w:shd w:val="clear" w:color="auto" w:fill="FFFFFF"/>
            <w:vAlign w:val="center"/>
          </w:tcPr>
          <w:p w14:paraId="0212FC43"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60" w:type="dxa"/>
            <w:tcBorders>
              <w:top w:val="nil"/>
              <w:left w:val="nil"/>
              <w:bottom w:val="single" w:sz="4" w:space="0" w:color="auto"/>
              <w:right w:val="single" w:sz="4" w:space="0" w:color="auto"/>
            </w:tcBorders>
            <w:shd w:val="clear" w:color="auto" w:fill="FFFFFF"/>
            <w:vAlign w:val="center"/>
          </w:tcPr>
          <w:p w14:paraId="2D644758"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38" w:type="dxa"/>
            <w:tcBorders>
              <w:top w:val="nil"/>
              <w:left w:val="nil"/>
              <w:bottom w:val="single" w:sz="4" w:space="0" w:color="auto"/>
              <w:right w:val="single" w:sz="4" w:space="0" w:color="auto"/>
            </w:tcBorders>
            <w:shd w:val="clear" w:color="auto" w:fill="FFFFFF"/>
            <w:vAlign w:val="center"/>
          </w:tcPr>
          <w:p w14:paraId="7B11CCDD"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c>
          <w:tcPr>
            <w:tcW w:w="460" w:type="dxa"/>
            <w:tcBorders>
              <w:top w:val="nil"/>
              <w:left w:val="nil"/>
              <w:bottom w:val="single" w:sz="4" w:space="0" w:color="auto"/>
              <w:right w:val="single" w:sz="4" w:space="0" w:color="auto"/>
            </w:tcBorders>
            <w:shd w:val="clear" w:color="auto" w:fill="FFFFFF"/>
            <w:vAlign w:val="center"/>
          </w:tcPr>
          <w:p w14:paraId="74ED3F94" w14:textId="77777777" w:rsidR="0039632F" w:rsidRPr="00CE10D0" w:rsidRDefault="0039632F" w:rsidP="00973E2E">
            <w:pPr>
              <w:jc w:val="center"/>
              <w:rPr>
                <w:rFonts w:ascii="Arial" w:hAnsi="Arial" w:cs="Arial"/>
                <w:color w:val="000000"/>
              </w:rPr>
            </w:pPr>
            <w:r w:rsidRPr="00CE10D0">
              <w:rPr>
                <w:rFonts w:ascii="Arial" w:hAnsi="Arial" w:cs="Arial"/>
                <w:color w:val="000000"/>
              </w:rPr>
              <w:t xml:space="preserve"> </w:t>
            </w:r>
          </w:p>
        </w:tc>
      </w:tr>
      <w:tr w:rsidR="0039632F" w:rsidRPr="00CE10D0" w14:paraId="7F0CFB31" w14:textId="77777777" w:rsidTr="00973E2E">
        <w:trPr>
          <w:trHeight w:val="180"/>
        </w:trPr>
        <w:tc>
          <w:tcPr>
            <w:tcW w:w="2386" w:type="dxa"/>
            <w:gridSpan w:val="4"/>
            <w:tcBorders>
              <w:top w:val="nil"/>
              <w:left w:val="nil"/>
              <w:bottom w:val="nil"/>
              <w:right w:val="nil"/>
            </w:tcBorders>
            <w:shd w:val="clear" w:color="auto" w:fill="FFFFFF"/>
            <w:noWrap/>
            <w:vAlign w:val="bottom"/>
          </w:tcPr>
          <w:p w14:paraId="273FC288" w14:textId="77777777" w:rsidR="0039632F" w:rsidRPr="00CE10D0" w:rsidRDefault="0039632F" w:rsidP="00973E2E">
            <w:pPr>
              <w:rPr>
                <w:rFonts w:ascii="Arial" w:hAnsi="Arial" w:cs="Arial"/>
                <w:color w:val="000000"/>
              </w:rPr>
            </w:pPr>
          </w:p>
        </w:tc>
        <w:tc>
          <w:tcPr>
            <w:tcW w:w="3837" w:type="dxa"/>
            <w:gridSpan w:val="8"/>
            <w:tcBorders>
              <w:top w:val="nil"/>
              <w:left w:val="nil"/>
              <w:bottom w:val="single" w:sz="4" w:space="0" w:color="auto"/>
              <w:right w:val="nil"/>
            </w:tcBorders>
            <w:shd w:val="clear" w:color="auto" w:fill="FFFFFF"/>
            <w:noWrap/>
            <w:vAlign w:val="bottom"/>
          </w:tcPr>
          <w:p w14:paraId="54169F97" w14:textId="77777777" w:rsidR="0039632F" w:rsidRPr="00CE10D0" w:rsidRDefault="0039632F" w:rsidP="00973E2E">
            <w:pPr>
              <w:rPr>
                <w:rFonts w:ascii="Arial" w:hAnsi="Arial" w:cs="Arial"/>
                <w:color w:val="000000"/>
              </w:rPr>
            </w:pPr>
          </w:p>
        </w:tc>
        <w:tc>
          <w:tcPr>
            <w:tcW w:w="446" w:type="dxa"/>
            <w:gridSpan w:val="3"/>
            <w:tcBorders>
              <w:top w:val="nil"/>
              <w:left w:val="nil"/>
              <w:bottom w:val="nil"/>
              <w:right w:val="nil"/>
            </w:tcBorders>
            <w:shd w:val="clear" w:color="auto" w:fill="FFFFFF"/>
            <w:noWrap/>
            <w:vAlign w:val="bottom"/>
          </w:tcPr>
          <w:p w14:paraId="02F548F0" w14:textId="77777777" w:rsidR="0039632F" w:rsidRPr="00CE10D0" w:rsidRDefault="0039632F" w:rsidP="00973E2E">
            <w:pPr>
              <w:rPr>
                <w:rFonts w:ascii="Arial" w:hAnsi="Arial" w:cs="Arial"/>
                <w:color w:val="000000"/>
              </w:rPr>
            </w:pPr>
          </w:p>
        </w:tc>
        <w:tc>
          <w:tcPr>
            <w:tcW w:w="684" w:type="dxa"/>
            <w:gridSpan w:val="2"/>
            <w:tcBorders>
              <w:top w:val="nil"/>
              <w:left w:val="nil"/>
              <w:bottom w:val="nil"/>
              <w:right w:val="nil"/>
            </w:tcBorders>
            <w:shd w:val="clear" w:color="auto" w:fill="FFFFFF"/>
            <w:noWrap/>
            <w:vAlign w:val="bottom"/>
          </w:tcPr>
          <w:p w14:paraId="16FBD3F1" w14:textId="77777777" w:rsidR="0039632F" w:rsidRPr="00CE10D0" w:rsidRDefault="0039632F" w:rsidP="00973E2E">
            <w:pPr>
              <w:rPr>
                <w:rFonts w:ascii="Arial" w:hAnsi="Arial" w:cs="Arial"/>
                <w:color w:val="000000"/>
              </w:rPr>
            </w:pPr>
          </w:p>
        </w:tc>
        <w:tc>
          <w:tcPr>
            <w:tcW w:w="513" w:type="dxa"/>
            <w:gridSpan w:val="2"/>
            <w:tcBorders>
              <w:top w:val="nil"/>
              <w:left w:val="nil"/>
              <w:bottom w:val="nil"/>
              <w:right w:val="nil"/>
            </w:tcBorders>
            <w:shd w:val="clear" w:color="auto" w:fill="FFFFFF"/>
            <w:noWrap/>
            <w:vAlign w:val="bottom"/>
          </w:tcPr>
          <w:p w14:paraId="55FE733C" w14:textId="77777777" w:rsidR="0039632F" w:rsidRPr="00CE10D0" w:rsidRDefault="0039632F" w:rsidP="00973E2E">
            <w:pPr>
              <w:rPr>
                <w:rFonts w:ascii="Arial" w:hAnsi="Arial" w:cs="Arial"/>
                <w:color w:val="000000"/>
              </w:rPr>
            </w:pPr>
          </w:p>
        </w:tc>
        <w:tc>
          <w:tcPr>
            <w:tcW w:w="342" w:type="dxa"/>
            <w:gridSpan w:val="2"/>
            <w:tcBorders>
              <w:top w:val="nil"/>
              <w:left w:val="nil"/>
              <w:bottom w:val="nil"/>
              <w:right w:val="nil"/>
            </w:tcBorders>
            <w:shd w:val="clear" w:color="auto" w:fill="FFFFFF"/>
            <w:noWrap/>
            <w:vAlign w:val="bottom"/>
          </w:tcPr>
          <w:p w14:paraId="1D97957F" w14:textId="77777777" w:rsidR="0039632F" w:rsidRPr="00CE10D0" w:rsidRDefault="0039632F" w:rsidP="00973E2E">
            <w:pPr>
              <w:rPr>
                <w:rFonts w:ascii="Arial" w:hAnsi="Arial" w:cs="Arial"/>
                <w:color w:val="000000"/>
              </w:rPr>
            </w:pPr>
          </w:p>
        </w:tc>
        <w:tc>
          <w:tcPr>
            <w:tcW w:w="4410" w:type="dxa"/>
            <w:gridSpan w:val="11"/>
            <w:tcBorders>
              <w:top w:val="nil"/>
              <w:left w:val="nil"/>
              <w:bottom w:val="single" w:sz="4" w:space="0" w:color="auto"/>
              <w:right w:val="nil"/>
            </w:tcBorders>
            <w:shd w:val="clear" w:color="auto" w:fill="FFFFFF"/>
            <w:noWrap/>
            <w:vAlign w:val="bottom"/>
          </w:tcPr>
          <w:p w14:paraId="5B4EF4AA" w14:textId="77777777" w:rsidR="0039632F" w:rsidRPr="00CE10D0" w:rsidRDefault="0039632F" w:rsidP="00973E2E">
            <w:pPr>
              <w:rPr>
                <w:rFonts w:ascii="Arial" w:hAnsi="Arial" w:cs="Arial"/>
                <w:color w:val="000000"/>
              </w:rPr>
            </w:pPr>
          </w:p>
        </w:tc>
      </w:tr>
      <w:tr w:rsidR="0039632F" w:rsidRPr="00CE10D0" w14:paraId="68E12A40" w14:textId="77777777" w:rsidTr="00973E2E">
        <w:trPr>
          <w:trHeight w:val="180"/>
        </w:trPr>
        <w:tc>
          <w:tcPr>
            <w:tcW w:w="2386" w:type="dxa"/>
            <w:gridSpan w:val="4"/>
            <w:tcBorders>
              <w:top w:val="nil"/>
              <w:left w:val="nil"/>
              <w:bottom w:val="nil"/>
              <w:right w:val="nil"/>
            </w:tcBorders>
            <w:shd w:val="clear" w:color="auto" w:fill="FFFFFF"/>
            <w:noWrap/>
            <w:vAlign w:val="bottom"/>
          </w:tcPr>
          <w:p w14:paraId="300D740C" w14:textId="77777777" w:rsidR="0039632F" w:rsidRPr="00CE10D0" w:rsidRDefault="0039632F" w:rsidP="00973E2E">
            <w:pPr>
              <w:rPr>
                <w:rFonts w:ascii="Arial" w:hAnsi="Arial" w:cs="Arial"/>
                <w:color w:val="000000"/>
              </w:rPr>
            </w:pPr>
            <w:r w:rsidRPr="00CE10D0">
              <w:rPr>
                <w:rFonts w:ascii="Arial" w:hAnsi="Arial" w:cs="Arial"/>
                <w:color w:val="000000"/>
              </w:rPr>
              <w:t>PREPARED BY (</w:t>
            </w:r>
            <w:r w:rsidRPr="00CE10D0">
              <w:rPr>
                <w:rFonts w:ascii="Arial" w:hAnsi="Arial" w:cs="Arial"/>
                <w:i/>
                <w:iCs/>
                <w:color w:val="000000"/>
              </w:rPr>
              <w:t>Signature</w:t>
            </w:r>
            <w:r w:rsidRPr="00CE10D0">
              <w:rPr>
                <w:rFonts w:ascii="Arial" w:hAnsi="Arial" w:cs="Arial"/>
                <w:color w:val="000000"/>
              </w:rPr>
              <w:t>):</w:t>
            </w:r>
          </w:p>
        </w:tc>
        <w:tc>
          <w:tcPr>
            <w:tcW w:w="3837" w:type="dxa"/>
            <w:gridSpan w:val="8"/>
            <w:tcBorders>
              <w:top w:val="nil"/>
              <w:left w:val="nil"/>
              <w:bottom w:val="single" w:sz="4" w:space="0" w:color="auto"/>
              <w:right w:val="nil"/>
            </w:tcBorders>
            <w:shd w:val="clear" w:color="auto" w:fill="FFFFFF"/>
            <w:noWrap/>
            <w:vAlign w:val="bottom"/>
          </w:tcPr>
          <w:p w14:paraId="0F29C3E8"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46" w:type="dxa"/>
            <w:gridSpan w:val="3"/>
            <w:tcBorders>
              <w:top w:val="nil"/>
              <w:left w:val="nil"/>
              <w:bottom w:val="nil"/>
              <w:right w:val="nil"/>
            </w:tcBorders>
            <w:shd w:val="clear" w:color="auto" w:fill="FFFFFF"/>
            <w:noWrap/>
            <w:vAlign w:val="bottom"/>
          </w:tcPr>
          <w:p w14:paraId="504D631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84" w:type="dxa"/>
            <w:gridSpan w:val="2"/>
            <w:tcBorders>
              <w:top w:val="nil"/>
              <w:left w:val="nil"/>
              <w:bottom w:val="nil"/>
              <w:right w:val="nil"/>
            </w:tcBorders>
            <w:shd w:val="clear" w:color="auto" w:fill="FFFFFF"/>
            <w:noWrap/>
            <w:vAlign w:val="bottom"/>
          </w:tcPr>
          <w:p w14:paraId="43DE371A" w14:textId="77777777" w:rsidR="0039632F" w:rsidRPr="00CE10D0" w:rsidRDefault="0039632F" w:rsidP="00973E2E">
            <w:pPr>
              <w:rPr>
                <w:rFonts w:ascii="Arial" w:hAnsi="Arial" w:cs="Arial"/>
                <w:color w:val="000000"/>
              </w:rPr>
            </w:pPr>
            <w:r w:rsidRPr="00CE10D0">
              <w:rPr>
                <w:rFonts w:ascii="Arial" w:hAnsi="Arial" w:cs="Arial"/>
                <w:color w:val="000000"/>
              </w:rPr>
              <w:t>DATE:</w:t>
            </w:r>
          </w:p>
        </w:tc>
        <w:tc>
          <w:tcPr>
            <w:tcW w:w="513" w:type="dxa"/>
            <w:gridSpan w:val="2"/>
            <w:tcBorders>
              <w:top w:val="nil"/>
              <w:left w:val="nil"/>
              <w:bottom w:val="nil"/>
              <w:right w:val="nil"/>
            </w:tcBorders>
            <w:shd w:val="clear" w:color="auto" w:fill="FFFFFF"/>
            <w:noWrap/>
            <w:vAlign w:val="bottom"/>
          </w:tcPr>
          <w:p w14:paraId="3EF4B59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342" w:type="dxa"/>
            <w:gridSpan w:val="2"/>
            <w:tcBorders>
              <w:top w:val="nil"/>
              <w:left w:val="nil"/>
              <w:bottom w:val="nil"/>
              <w:right w:val="nil"/>
            </w:tcBorders>
            <w:shd w:val="clear" w:color="auto" w:fill="FFFFFF"/>
            <w:noWrap/>
            <w:vAlign w:val="bottom"/>
          </w:tcPr>
          <w:p w14:paraId="4CE63C57"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410" w:type="dxa"/>
            <w:gridSpan w:val="11"/>
            <w:tcBorders>
              <w:top w:val="nil"/>
              <w:left w:val="nil"/>
              <w:bottom w:val="single" w:sz="4" w:space="0" w:color="auto"/>
              <w:right w:val="nil"/>
            </w:tcBorders>
            <w:shd w:val="clear" w:color="auto" w:fill="FFFFFF"/>
            <w:noWrap/>
            <w:vAlign w:val="bottom"/>
          </w:tcPr>
          <w:p w14:paraId="37A5A614" w14:textId="77777777" w:rsidR="0039632F" w:rsidRPr="00CE10D0" w:rsidRDefault="0039632F" w:rsidP="00973E2E">
            <w:pPr>
              <w:rPr>
                <w:rFonts w:ascii="Arial" w:hAnsi="Arial" w:cs="Arial"/>
                <w:color w:val="000000"/>
              </w:rPr>
            </w:pPr>
            <w:r w:rsidRPr="00CE10D0">
              <w:rPr>
                <w:rFonts w:ascii="Arial" w:hAnsi="Arial" w:cs="Arial"/>
                <w:color w:val="000000"/>
              </w:rPr>
              <w:t> </w:t>
            </w:r>
          </w:p>
        </w:tc>
      </w:tr>
      <w:tr w:rsidR="0039632F" w:rsidRPr="00CE10D0" w14:paraId="6004505E" w14:textId="77777777" w:rsidTr="00973E2E">
        <w:trPr>
          <w:trHeight w:val="198"/>
        </w:trPr>
        <w:tc>
          <w:tcPr>
            <w:tcW w:w="2658" w:type="dxa"/>
            <w:gridSpan w:val="5"/>
            <w:tcBorders>
              <w:top w:val="nil"/>
              <w:left w:val="nil"/>
              <w:bottom w:val="nil"/>
              <w:right w:val="nil"/>
            </w:tcBorders>
            <w:shd w:val="clear" w:color="auto" w:fill="FFFFFF"/>
            <w:noWrap/>
            <w:vAlign w:val="bottom"/>
          </w:tcPr>
          <w:p w14:paraId="211EC30D" w14:textId="77777777" w:rsidR="0039632F" w:rsidRPr="00CE10D0" w:rsidRDefault="0039632F" w:rsidP="00973E2E">
            <w:pPr>
              <w:rPr>
                <w:rFonts w:ascii="Arial" w:hAnsi="Arial" w:cs="Arial"/>
                <w:color w:val="000000"/>
              </w:rPr>
            </w:pPr>
            <w:r w:rsidRPr="00CE10D0">
              <w:rPr>
                <w:rFonts w:ascii="Arial" w:hAnsi="Arial" w:cs="Arial"/>
                <w:color w:val="000000"/>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342D8F7B" w14:textId="77777777" w:rsidR="0039632F" w:rsidRPr="00CE10D0" w:rsidRDefault="0039632F" w:rsidP="00973E2E">
            <w:pPr>
              <w:rPr>
                <w:rFonts w:ascii="Arial" w:hAnsi="Arial" w:cs="Arial"/>
                <w:color w:val="000000"/>
              </w:rPr>
            </w:pPr>
          </w:p>
        </w:tc>
        <w:tc>
          <w:tcPr>
            <w:tcW w:w="446" w:type="dxa"/>
            <w:gridSpan w:val="3"/>
            <w:tcBorders>
              <w:top w:val="nil"/>
              <w:left w:val="nil"/>
              <w:bottom w:val="nil"/>
              <w:right w:val="nil"/>
            </w:tcBorders>
            <w:shd w:val="clear" w:color="auto" w:fill="FFFFFF"/>
            <w:noWrap/>
            <w:vAlign w:val="bottom"/>
          </w:tcPr>
          <w:p w14:paraId="52E63FA5"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1913" w:type="dxa"/>
            <w:gridSpan w:val="7"/>
            <w:tcBorders>
              <w:top w:val="nil"/>
              <w:left w:val="nil"/>
              <w:bottom w:val="nil"/>
              <w:right w:val="nil"/>
            </w:tcBorders>
            <w:shd w:val="clear" w:color="auto" w:fill="FFFFFF"/>
            <w:noWrap/>
            <w:vAlign w:val="bottom"/>
          </w:tcPr>
          <w:p w14:paraId="66246E3D" w14:textId="77777777" w:rsidR="0039632F" w:rsidRPr="00CE10D0" w:rsidRDefault="0039632F" w:rsidP="00973E2E">
            <w:pPr>
              <w:rPr>
                <w:rFonts w:ascii="Arial" w:hAnsi="Arial" w:cs="Arial"/>
                <w:color w:val="000000"/>
              </w:rPr>
            </w:pPr>
            <w:r w:rsidRPr="00CE10D0">
              <w:rPr>
                <w:rFonts w:ascii="Arial" w:hAnsi="Arial" w:cs="Arial"/>
                <w:color w:val="000000"/>
              </w:rPr>
              <w:t>TELEPHONE/EMAIL:</w:t>
            </w:r>
          </w:p>
        </w:tc>
        <w:tc>
          <w:tcPr>
            <w:tcW w:w="4036" w:type="dxa"/>
            <w:gridSpan w:val="10"/>
            <w:tcBorders>
              <w:top w:val="nil"/>
              <w:left w:val="nil"/>
              <w:bottom w:val="single" w:sz="4" w:space="0" w:color="auto"/>
              <w:right w:val="nil"/>
            </w:tcBorders>
            <w:shd w:val="clear" w:color="auto" w:fill="FFFFFF"/>
            <w:noWrap/>
            <w:vAlign w:val="bottom"/>
          </w:tcPr>
          <w:p w14:paraId="1EA5F713" w14:textId="77777777" w:rsidR="0039632F" w:rsidRPr="00CE10D0" w:rsidRDefault="0039632F" w:rsidP="00973E2E">
            <w:pPr>
              <w:rPr>
                <w:rFonts w:ascii="Arial" w:hAnsi="Arial" w:cs="Arial"/>
                <w:color w:val="000000"/>
              </w:rPr>
            </w:pPr>
            <w:r w:rsidRPr="00CE10D0">
              <w:rPr>
                <w:rFonts w:ascii="Arial" w:hAnsi="Arial" w:cs="Arial"/>
                <w:color w:val="000000"/>
              </w:rPr>
              <w:t> </w:t>
            </w:r>
          </w:p>
        </w:tc>
      </w:tr>
    </w:tbl>
    <w:p w14:paraId="37EB82DC" w14:textId="77777777" w:rsidR="00CE10D0" w:rsidRDefault="00CE10D0">
      <w: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39632F" w:rsidRPr="00CE10D0" w14:paraId="0C8F902C" w14:textId="77777777" w:rsidTr="00973E2E">
        <w:trPr>
          <w:trHeight w:val="252"/>
        </w:trPr>
        <w:tc>
          <w:tcPr>
            <w:tcW w:w="12618" w:type="dxa"/>
            <w:gridSpan w:val="23"/>
            <w:tcBorders>
              <w:top w:val="nil"/>
              <w:left w:val="nil"/>
              <w:bottom w:val="nil"/>
              <w:right w:val="nil"/>
            </w:tcBorders>
            <w:shd w:val="clear" w:color="auto" w:fill="FFFFFF"/>
            <w:noWrap/>
            <w:vAlign w:val="bottom"/>
          </w:tcPr>
          <w:p w14:paraId="208C1665" w14:textId="3C44D6A6" w:rsidR="0039632F" w:rsidRPr="00CE10D0" w:rsidRDefault="0039632F" w:rsidP="00973E2E">
            <w:pPr>
              <w:rPr>
                <w:rFonts w:ascii="Arial" w:hAnsi="Arial" w:cs="Arial"/>
                <w:b/>
                <w:bCs/>
                <w:color w:val="000000"/>
              </w:rPr>
            </w:pPr>
          </w:p>
          <w:p w14:paraId="3943D7EA" w14:textId="77777777" w:rsidR="0039632F" w:rsidRPr="00CE10D0" w:rsidRDefault="0039632F" w:rsidP="00973E2E">
            <w:pPr>
              <w:rPr>
                <w:rFonts w:ascii="Arial" w:hAnsi="Arial" w:cs="Arial"/>
                <w:b/>
                <w:bCs/>
                <w:color w:val="000000"/>
              </w:rPr>
            </w:pPr>
            <w:r w:rsidRPr="00CE10D0">
              <w:rPr>
                <w:rFonts w:ascii="Arial" w:hAnsi="Arial" w:cs="Arial"/>
                <w:b/>
                <w:bCs/>
                <w:color w:val="000000"/>
              </w:rPr>
              <w:t>EEO 100</w:t>
            </w:r>
          </w:p>
          <w:p w14:paraId="7ABF00D3" w14:textId="77777777" w:rsidR="0039632F" w:rsidRPr="00CE10D0" w:rsidRDefault="0039632F" w:rsidP="00973E2E">
            <w:pPr>
              <w:jc w:val="center"/>
              <w:rPr>
                <w:rFonts w:ascii="Arial" w:hAnsi="Arial" w:cs="Arial"/>
                <w:b/>
                <w:bCs/>
                <w:color w:val="000000"/>
              </w:rPr>
            </w:pPr>
            <w:r w:rsidRPr="00CE10D0">
              <w:rPr>
                <w:rFonts w:ascii="Arial" w:hAnsi="Arial" w:cs="Arial"/>
                <w:b/>
                <w:bCs/>
                <w:color w:val="000000"/>
              </w:rPr>
              <w:t>STAFFING PLAN INSTRUCTIONS</w:t>
            </w:r>
          </w:p>
        </w:tc>
      </w:tr>
      <w:tr w:rsidR="0039632F" w:rsidRPr="00CE10D0" w14:paraId="0BB16912" w14:textId="77777777" w:rsidTr="00973E2E">
        <w:trPr>
          <w:trHeight w:val="120"/>
        </w:trPr>
        <w:tc>
          <w:tcPr>
            <w:tcW w:w="618" w:type="dxa"/>
            <w:tcBorders>
              <w:top w:val="nil"/>
              <w:left w:val="nil"/>
              <w:bottom w:val="nil"/>
              <w:right w:val="nil"/>
            </w:tcBorders>
            <w:shd w:val="clear" w:color="auto" w:fill="FFFFFF"/>
            <w:noWrap/>
            <w:vAlign w:val="bottom"/>
          </w:tcPr>
          <w:p w14:paraId="7A9AA2A6"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937" w:type="dxa"/>
            <w:tcBorders>
              <w:top w:val="nil"/>
              <w:left w:val="nil"/>
              <w:bottom w:val="nil"/>
              <w:right w:val="nil"/>
            </w:tcBorders>
            <w:shd w:val="clear" w:color="auto" w:fill="FFFFFF"/>
            <w:noWrap/>
            <w:vAlign w:val="bottom"/>
          </w:tcPr>
          <w:p w14:paraId="195EC32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831" w:type="dxa"/>
            <w:tcBorders>
              <w:top w:val="nil"/>
              <w:left w:val="nil"/>
              <w:bottom w:val="nil"/>
              <w:right w:val="nil"/>
            </w:tcBorders>
            <w:shd w:val="clear" w:color="auto" w:fill="FFFFFF"/>
            <w:noWrap/>
            <w:vAlign w:val="bottom"/>
          </w:tcPr>
          <w:p w14:paraId="6370702D"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272" w:type="dxa"/>
            <w:tcBorders>
              <w:top w:val="nil"/>
              <w:left w:val="nil"/>
              <w:bottom w:val="nil"/>
              <w:right w:val="nil"/>
            </w:tcBorders>
            <w:shd w:val="clear" w:color="auto" w:fill="FFFFFF"/>
            <w:noWrap/>
            <w:vAlign w:val="bottom"/>
          </w:tcPr>
          <w:p w14:paraId="6B8C481C"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775" w:type="dxa"/>
            <w:tcBorders>
              <w:top w:val="nil"/>
              <w:left w:val="nil"/>
              <w:bottom w:val="nil"/>
              <w:right w:val="nil"/>
            </w:tcBorders>
            <w:shd w:val="clear" w:color="auto" w:fill="FFFFFF"/>
            <w:noWrap/>
            <w:vAlign w:val="bottom"/>
          </w:tcPr>
          <w:p w14:paraId="7FB74B3C"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noWrap/>
            <w:vAlign w:val="bottom"/>
          </w:tcPr>
          <w:p w14:paraId="35CE40BF"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noWrap/>
            <w:vAlign w:val="bottom"/>
          </w:tcPr>
          <w:p w14:paraId="4496B448"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noWrap/>
            <w:vAlign w:val="bottom"/>
          </w:tcPr>
          <w:p w14:paraId="648F0047"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noWrap/>
            <w:vAlign w:val="bottom"/>
          </w:tcPr>
          <w:p w14:paraId="5D0A80A1"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noWrap/>
            <w:vAlign w:val="bottom"/>
          </w:tcPr>
          <w:p w14:paraId="76F57C59"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noWrap/>
            <w:vAlign w:val="bottom"/>
          </w:tcPr>
          <w:p w14:paraId="42B056B2"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77" w:type="dxa"/>
            <w:tcBorders>
              <w:top w:val="nil"/>
              <w:left w:val="nil"/>
              <w:bottom w:val="nil"/>
              <w:right w:val="nil"/>
            </w:tcBorders>
            <w:shd w:val="clear" w:color="auto" w:fill="FFFFFF"/>
            <w:noWrap/>
            <w:vAlign w:val="bottom"/>
          </w:tcPr>
          <w:p w14:paraId="01FAC7F4"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noWrap/>
            <w:vAlign w:val="bottom"/>
          </w:tcPr>
          <w:p w14:paraId="0CD59497"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noWrap/>
            <w:vAlign w:val="bottom"/>
          </w:tcPr>
          <w:p w14:paraId="78B21A21"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48" w:type="dxa"/>
            <w:tcBorders>
              <w:top w:val="nil"/>
              <w:left w:val="nil"/>
              <w:bottom w:val="nil"/>
              <w:right w:val="nil"/>
            </w:tcBorders>
            <w:shd w:val="clear" w:color="auto" w:fill="FFFFFF"/>
            <w:noWrap/>
            <w:vAlign w:val="bottom"/>
          </w:tcPr>
          <w:p w14:paraId="63A15A7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noWrap/>
            <w:vAlign w:val="bottom"/>
          </w:tcPr>
          <w:p w14:paraId="40177259"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20" w:type="dxa"/>
            <w:tcBorders>
              <w:top w:val="nil"/>
              <w:left w:val="nil"/>
              <w:bottom w:val="nil"/>
              <w:right w:val="nil"/>
            </w:tcBorders>
            <w:shd w:val="clear" w:color="auto" w:fill="FFFFFF"/>
            <w:noWrap/>
            <w:vAlign w:val="bottom"/>
          </w:tcPr>
          <w:p w14:paraId="5E8A9D3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00" w:type="dxa"/>
            <w:tcBorders>
              <w:top w:val="nil"/>
              <w:left w:val="nil"/>
              <w:bottom w:val="nil"/>
              <w:right w:val="nil"/>
            </w:tcBorders>
            <w:shd w:val="clear" w:color="auto" w:fill="FFFFFF"/>
            <w:noWrap/>
            <w:vAlign w:val="bottom"/>
          </w:tcPr>
          <w:p w14:paraId="06BF365C"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00" w:type="dxa"/>
            <w:tcBorders>
              <w:top w:val="nil"/>
              <w:left w:val="nil"/>
              <w:bottom w:val="nil"/>
              <w:right w:val="nil"/>
            </w:tcBorders>
            <w:shd w:val="clear" w:color="auto" w:fill="FFFFFF"/>
            <w:noWrap/>
            <w:vAlign w:val="bottom"/>
          </w:tcPr>
          <w:p w14:paraId="70950AEF"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20" w:type="dxa"/>
            <w:tcBorders>
              <w:top w:val="nil"/>
              <w:left w:val="nil"/>
              <w:bottom w:val="nil"/>
              <w:right w:val="nil"/>
            </w:tcBorders>
            <w:shd w:val="clear" w:color="auto" w:fill="FFFFFF"/>
            <w:noWrap/>
            <w:vAlign w:val="bottom"/>
          </w:tcPr>
          <w:p w14:paraId="20D176C6"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60" w:type="dxa"/>
            <w:tcBorders>
              <w:top w:val="nil"/>
              <w:left w:val="nil"/>
              <w:bottom w:val="nil"/>
              <w:right w:val="nil"/>
            </w:tcBorders>
            <w:shd w:val="clear" w:color="auto" w:fill="FFFFFF"/>
            <w:noWrap/>
            <w:vAlign w:val="bottom"/>
          </w:tcPr>
          <w:p w14:paraId="1EC65ED3"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noWrap/>
            <w:vAlign w:val="bottom"/>
          </w:tcPr>
          <w:p w14:paraId="3B3096C6"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60" w:type="dxa"/>
            <w:tcBorders>
              <w:top w:val="nil"/>
              <w:left w:val="nil"/>
              <w:bottom w:val="nil"/>
              <w:right w:val="nil"/>
            </w:tcBorders>
            <w:shd w:val="clear" w:color="auto" w:fill="FFFFFF"/>
            <w:noWrap/>
            <w:vAlign w:val="bottom"/>
          </w:tcPr>
          <w:p w14:paraId="521506C4" w14:textId="77777777" w:rsidR="0039632F" w:rsidRPr="00CE10D0" w:rsidRDefault="0039632F" w:rsidP="00973E2E">
            <w:pPr>
              <w:rPr>
                <w:rFonts w:ascii="Arial" w:hAnsi="Arial" w:cs="Arial"/>
                <w:color w:val="000000"/>
              </w:rPr>
            </w:pPr>
            <w:r w:rsidRPr="00CE10D0">
              <w:rPr>
                <w:rFonts w:ascii="Arial" w:hAnsi="Arial" w:cs="Arial"/>
                <w:color w:val="000000"/>
              </w:rPr>
              <w:t> </w:t>
            </w:r>
          </w:p>
        </w:tc>
      </w:tr>
      <w:tr w:rsidR="0039632F" w:rsidRPr="00CE10D0" w14:paraId="36D3BE8F" w14:textId="77777777" w:rsidTr="00973E2E">
        <w:trPr>
          <w:trHeight w:val="1215"/>
        </w:trPr>
        <w:tc>
          <w:tcPr>
            <w:tcW w:w="12618" w:type="dxa"/>
            <w:gridSpan w:val="23"/>
            <w:tcBorders>
              <w:top w:val="nil"/>
              <w:left w:val="nil"/>
              <w:bottom w:val="nil"/>
              <w:right w:val="nil"/>
            </w:tcBorders>
            <w:shd w:val="clear" w:color="auto" w:fill="FFFFFF"/>
            <w:vAlign w:val="bottom"/>
          </w:tcPr>
          <w:p w14:paraId="30187F2D" w14:textId="77777777" w:rsidR="0039632F" w:rsidRPr="00CE10D0" w:rsidRDefault="0039632F" w:rsidP="00973E2E">
            <w:pPr>
              <w:rPr>
                <w:rFonts w:ascii="Arial" w:hAnsi="Arial" w:cs="Arial"/>
                <w:color w:val="000000"/>
              </w:rPr>
            </w:pPr>
            <w:r w:rsidRPr="00CE10D0">
              <w:rPr>
                <w:rFonts w:ascii="Arial" w:hAnsi="Arial" w:cs="Arial"/>
                <w:color w:val="00000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39632F" w:rsidRPr="00CE10D0" w14:paraId="230786B5" w14:textId="77777777" w:rsidTr="00973E2E">
        <w:trPr>
          <w:trHeight w:val="153"/>
        </w:trPr>
        <w:tc>
          <w:tcPr>
            <w:tcW w:w="618" w:type="dxa"/>
            <w:tcBorders>
              <w:top w:val="nil"/>
              <w:left w:val="nil"/>
              <w:bottom w:val="nil"/>
              <w:right w:val="nil"/>
            </w:tcBorders>
            <w:shd w:val="clear" w:color="auto" w:fill="FFFFFF"/>
            <w:vAlign w:val="bottom"/>
          </w:tcPr>
          <w:p w14:paraId="74424C49"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937" w:type="dxa"/>
            <w:tcBorders>
              <w:top w:val="nil"/>
              <w:left w:val="nil"/>
              <w:bottom w:val="nil"/>
              <w:right w:val="nil"/>
            </w:tcBorders>
            <w:shd w:val="clear" w:color="auto" w:fill="FFFFFF"/>
            <w:vAlign w:val="bottom"/>
          </w:tcPr>
          <w:p w14:paraId="2E7592A5"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831" w:type="dxa"/>
            <w:tcBorders>
              <w:top w:val="nil"/>
              <w:left w:val="nil"/>
              <w:bottom w:val="nil"/>
              <w:right w:val="nil"/>
            </w:tcBorders>
            <w:shd w:val="clear" w:color="auto" w:fill="FFFFFF"/>
            <w:vAlign w:val="bottom"/>
          </w:tcPr>
          <w:p w14:paraId="6F877CCF"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272" w:type="dxa"/>
            <w:tcBorders>
              <w:top w:val="nil"/>
              <w:left w:val="nil"/>
              <w:bottom w:val="nil"/>
              <w:right w:val="nil"/>
            </w:tcBorders>
            <w:shd w:val="clear" w:color="auto" w:fill="FFFFFF"/>
            <w:vAlign w:val="bottom"/>
          </w:tcPr>
          <w:p w14:paraId="3BCC0C3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775" w:type="dxa"/>
            <w:tcBorders>
              <w:top w:val="nil"/>
              <w:left w:val="nil"/>
              <w:bottom w:val="nil"/>
              <w:right w:val="nil"/>
            </w:tcBorders>
            <w:shd w:val="clear" w:color="auto" w:fill="FFFFFF"/>
            <w:vAlign w:val="bottom"/>
          </w:tcPr>
          <w:p w14:paraId="1DFE172A"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vAlign w:val="bottom"/>
          </w:tcPr>
          <w:p w14:paraId="37CB7708"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vAlign w:val="bottom"/>
          </w:tcPr>
          <w:p w14:paraId="13A24068"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vAlign w:val="bottom"/>
          </w:tcPr>
          <w:p w14:paraId="528D88B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vAlign w:val="bottom"/>
          </w:tcPr>
          <w:p w14:paraId="1AC35B8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vAlign w:val="bottom"/>
          </w:tcPr>
          <w:p w14:paraId="539C2675"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287C4879"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77" w:type="dxa"/>
            <w:tcBorders>
              <w:top w:val="nil"/>
              <w:left w:val="nil"/>
              <w:bottom w:val="nil"/>
              <w:right w:val="nil"/>
            </w:tcBorders>
            <w:shd w:val="clear" w:color="auto" w:fill="FFFFFF"/>
            <w:vAlign w:val="bottom"/>
          </w:tcPr>
          <w:p w14:paraId="42F507FF"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4D40AAC3"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44E3CE9C"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48" w:type="dxa"/>
            <w:tcBorders>
              <w:top w:val="nil"/>
              <w:left w:val="nil"/>
              <w:bottom w:val="nil"/>
              <w:right w:val="nil"/>
            </w:tcBorders>
            <w:shd w:val="clear" w:color="auto" w:fill="FFFFFF"/>
            <w:vAlign w:val="bottom"/>
          </w:tcPr>
          <w:p w14:paraId="727A135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50457E59"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20" w:type="dxa"/>
            <w:tcBorders>
              <w:top w:val="nil"/>
              <w:left w:val="nil"/>
              <w:bottom w:val="nil"/>
              <w:right w:val="nil"/>
            </w:tcBorders>
            <w:shd w:val="clear" w:color="auto" w:fill="FFFFFF"/>
            <w:vAlign w:val="bottom"/>
          </w:tcPr>
          <w:p w14:paraId="150CF294"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00" w:type="dxa"/>
            <w:tcBorders>
              <w:top w:val="nil"/>
              <w:left w:val="nil"/>
              <w:bottom w:val="nil"/>
              <w:right w:val="nil"/>
            </w:tcBorders>
            <w:shd w:val="clear" w:color="auto" w:fill="FFFFFF"/>
            <w:vAlign w:val="bottom"/>
          </w:tcPr>
          <w:p w14:paraId="2CC2CDD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00" w:type="dxa"/>
            <w:tcBorders>
              <w:top w:val="nil"/>
              <w:left w:val="nil"/>
              <w:bottom w:val="nil"/>
              <w:right w:val="nil"/>
            </w:tcBorders>
            <w:shd w:val="clear" w:color="auto" w:fill="FFFFFF"/>
            <w:vAlign w:val="bottom"/>
          </w:tcPr>
          <w:p w14:paraId="486076A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20" w:type="dxa"/>
            <w:tcBorders>
              <w:top w:val="nil"/>
              <w:left w:val="nil"/>
              <w:bottom w:val="nil"/>
              <w:right w:val="nil"/>
            </w:tcBorders>
            <w:shd w:val="clear" w:color="auto" w:fill="FFFFFF"/>
            <w:vAlign w:val="bottom"/>
          </w:tcPr>
          <w:p w14:paraId="37B560BA"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60" w:type="dxa"/>
            <w:tcBorders>
              <w:top w:val="nil"/>
              <w:left w:val="nil"/>
              <w:bottom w:val="nil"/>
              <w:right w:val="nil"/>
            </w:tcBorders>
            <w:shd w:val="clear" w:color="auto" w:fill="FFFFFF"/>
            <w:vAlign w:val="bottom"/>
          </w:tcPr>
          <w:p w14:paraId="444C9AE8"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49DFA03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60" w:type="dxa"/>
            <w:tcBorders>
              <w:top w:val="nil"/>
              <w:left w:val="nil"/>
              <w:bottom w:val="nil"/>
              <w:right w:val="nil"/>
            </w:tcBorders>
            <w:shd w:val="clear" w:color="auto" w:fill="FFFFFF"/>
            <w:vAlign w:val="bottom"/>
          </w:tcPr>
          <w:p w14:paraId="2312CB21" w14:textId="77777777" w:rsidR="0039632F" w:rsidRPr="00CE10D0" w:rsidRDefault="0039632F" w:rsidP="00973E2E">
            <w:pPr>
              <w:rPr>
                <w:rFonts w:ascii="Arial" w:hAnsi="Arial" w:cs="Arial"/>
                <w:color w:val="000000"/>
              </w:rPr>
            </w:pPr>
            <w:r w:rsidRPr="00CE10D0">
              <w:rPr>
                <w:rFonts w:ascii="Arial" w:hAnsi="Arial" w:cs="Arial"/>
                <w:color w:val="000000"/>
              </w:rPr>
              <w:t> </w:t>
            </w:r>
          </w:p>
        </w:tc>
      </w:tr>
      <w:tr w:rsidR="0039632F" w:rsidRPr="00CE10D0" w14:paraId="233B5D5C" w14:textId="77777777" w:rsidTr="00973E2E">
        <w:trPr>
          <w:trHeight w:val="255"/>
        </w:trPr>
        <w:tc>
          <w:tcPr>
            <w:tcW w:w="4411" w:type="dxa"/>
            <w:gridSpan w:val="7"/>
            <w:tcBorders>
              <w:top w:val="nil"/>
              <w:left w:val="nil"/>
              <w:bottom w:val="nil"/>
              <w:right w:val="nil"/>
            </w:tcBorders>
            <w:shd w:val="clear" w:color="auto" w:fill="FFFFFF"/>
            <w:vAlign w:val="bottom"/>
          </w:tcPr>
          <w:p w14:paraId="72C79FCC" w14:textId="77777777" w:rsidR="0039632F" w:rsidRPr="00CE10D0" w:rsidRDefault="0039632F" w:rsidP="00973E2E">
            <w:pPr>
              <w:rPr>
                <w:rFonts w:ascii="Arial" w:hAnsi="Arial" w:cs="Arial"/>
                <w:b/>
                <w:bCs/>
                <w:color w:val="000000"/>
              </w:rPr>
            </w:pPr>
            <w:r w:rsidRPr="00CE10D0">
              <w:rPr>
                <w:rFonts w:ascii="Arial" w:hAnsi="Arial" w:cs="Arial"/>
                <w:b/>
                <w:bCs/>
                <w:color w:val="000000"/>
              </w:rPr>
              <w:t>Instructions for Completing:</w:t>
            </w:r>
          </w:p>
        </w:tc>
        <w:tc>
          <w:tcPr>
            <w:tcW w:w="550" w:type="dxa"/>
            <w:tcBorders>
              <w:top w:val="nil"/>
              <w:left w:val="nil"/>
              <w:bottom w:val="nil"/>
              <w:right w:val="nil"/>
            </w:tcBorders>
            <w:shd w:val="clear" w:color="auto" w:fill="FFFFFF"/>
            <w:vAlign w:val="bottom"/>
          </w:tcPr>
          <w:p w14:paraId="6F4A5157"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550" w:type="dxa"/>
            <w:tcBorders>
              <w:top w:val="nil"/>
              <w:left w:val="nil"/>
              <w:bottom w:val="nil"/>
              <w:right w:val="nil"/>
            </w:tcBorders>
            <w:shd w:val="clear" w:color="auto" w:fill="FFFFFF"/>
            <w:vAlign w:val="bottom"/>
          </w:tcPr>
          <w:p w14:paraId="111F56BE"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632" w:type="dxa"/>
            <w:tcBorders>
              <w:top w:val="nil"/>
              <w:left w:val="nil"/>
              <w:bottom w:val="nil"/>
              <w:right w:val="nil"/>
            </w:tcBorders>
            <w:shd w:val="clear" w:color="auto" w:fill="FFFFFF"/>
            <w:vAlign w:val="bottom"/>
          </w:tcPr>
          <w:p w14:paraId="7A4F6C4B"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438" w:type="dxa"/>
            <w:tcBorders>
              <w:top w:val="nil"/>
              <w:left w:val="nil"/>
              <w:bottom w:val="nil"/>
              <w:right w:val="nil"/>
            </w:tcBorders>
            <w:shd w:val="clear" w:color="auto" w:fill="FFFFFF"/>
            <w:vAlign w:val="bottom"/>
          </w:tcPr>
          <w:p w14:paraId="53FA7F11"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677" w:type="dxa"/>
            <w:tcBorders>
              <w:top w:val="nil"/>
              <w:left w:val="nil"/>
              <w:bottom w:val="nil"/>
              <w:right w:val="nil"/>
            </w:tcBorders>
            <w:shd w:val="clear" w:color="auto" w:fill="FFFFFF"/>
            <w:vAlign w:val="bottom"/>
          </w:tcPr>
          <w:p w14:paraId="4BE998E6"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438" w:type="dxa"/>
            <w:tcBorders>
              <w:top w:val="nil"/>
              <w:left w:val="nil"/>
              <w:bottom w:val="nil"/>
              <w:right w:val="nil"/>
            </w:tcBorders>
            <w:shd w:val="clear" w:color="auto" w:fill="FFFFFF"/>
            <w:vAlign w:val="bottom"/>
          </w:tcPr>
          <w:p w14:paraId="5B9B94B5"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438" w:type="dxa"/>
            <w:tcBorders>
              <w:top w:val="nil"/>
              <w:left w:val="nil"/>
              <w:bottom w:val="nil"/>
              <w:right w:val="nil"/>
            </w:tcBorders>
            <w:shd w:val="clear" w:color="auto" w:fill="FFFFFF"/>
            <w:vAlign w:val="bottom"/>
          </w:tcPr>
          <w:p w14:paraId="7AA4C5D5"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448" w:type="dxa"/>
            <w:tcBorders>
              <w:top w:val="nil"/>
              <w:left w:val="nil"/>
              <w:bottom w:val="nil"/>
              <w:right w:val="nil"/>
            </w:tcBorders>
            <w:shd w:val="clear" w:color="auto" w:fill="FFFFFF"/>
            <w:vAlign w:val="bottom"/>
          </w:tcPr>
          <w:p w14:paraId="1E4673AB"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438" w:type="dxa"/>
            <w:tcBorders>
              <w:top w:val="nil"/>
              <w:left w:val="nil"/>
              <w:bottom w:val="nil"/>
              <w:right w:val="nil"/>
            </w:tcBorders>
            <w:shd w:val="clear" w:color="auto" w:fill="FFFFFF"/>
            <w:vAlign w:val="bottom"/>
          </w:tcPr>
          <w:p w14:paraId="0FD02132"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520" w:type="dxa"/>
            <w:tcBorders>
              <w:top w:val="nil"/>
              <w:left w:val="nil"/>
              <w:bottom w:val="nil"/>
              <w:right w:val="nil"/>
            </w:tcBorders>
            <w:shd w:val="clear" w:color="auto" w:fill="FFFFFF"/>
            <w:vAlign w:val="bottom"/>
          </w:tcPr>
          <w:p w14:paraId="3E9625E0"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600" w:type="dxa"/>
            <w:tcBorders>
              <w:top w:val="nil"/>
              <w:left w:val="nil"/>
              <w:bottom w:val="nil"/>
              <w:right w:val="nil"/>
            </w:tcBorders>
            <w:shd w:val="clear" w:color="auto" w:fill="FFFFFF"/>
            <w:vAlign w:val="bottom"/>
          </w:tcPr>
          <w:p w14:paraId="2137CA62"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500" w:type="dxa"/>
            <w:tcBorders>
              <w:top w:val="nil"/>
              <w:left w:val="nil"/>
              <w:bottom w:val="nil"/>
              <w:right w:val="nil"/>
            </w:tcBorders>
            <w:shd w:val="clear" w:color="auto" w:fill="FFFFFF"/>
            <w:vAlign w:val="bottom"/>
          </w:tcPr>
          <w:p w14:paraId="745BDA6E"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620" w:type="dxa"/>
            <w:tcBorders>
              <w:top w:val="nil"/>
              <w:left w:val="nil"/>
              <w:bottom w:val="nil"/>
              <w:right w:val="nil"/>
            </w:tcBorders>
            <w:shd w:val="clear" w:color="auto" w:fill="FFFFFF"/>
            <w:vAlign w:val="bottom"/>
          </w:tcPr>
          <w:p w14:paraId="02D79D15"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460" w:type="dxa"/>
            <w:tcBorders>
              <w:top w:val="nil"/>
              <w:left w:val="nil"/>
              <w:bottom w:val="nil"/>
              <w:right w:val="nil"/>
            </w:tcBorders>
            <w:shd w:val="clear" w:color="auto" w:fill="FFFFFF"/>
            <w:vAlign w:val="bottom"/>
          </w:tcPr>
          <w:p w14:paraId="24B1F07E"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438" w:type="dxa"/>
            <w:tcBorders>
              <w:top w:val="nil"/>
              <w:left w:val="nil"/>
              <w:bottom w:val="nil"/>
              <w:right w:val="nil"/>
            </w:tcBorders>
            <w:shd w:val="clear" w:color="auto" w:fill="FFFFFF"/>
            <w:vAlign w:val="bottom"/>
          </w:tcPr>
          <w:p w14:paraId="5963DEA7"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c>
          <w:tcPr>
            <w:tcW w:w="460" w:type="dxa"/>
            <w:tcBorders>
              <w:top w:val="nil"/>
              <w:left w:val="nil"/>
              <w:bottom w:val="nil"/>
              <w:right w:val="nil"/>
            </w:tcBorders>
            <w:shd w:val="clear" w:color="auto" w:fill="FFFFFF"/>
            <w:vAlign w:val="bottom"/>
          </w:tcPr>
          <w:p w14:paraId="67618515" w14:textId="77777777" w:rsidR="0039632F" w:rsidRPr="00CE10D0" w:rsidRDefault="0039632F" w:rsidP="00973E2E">
            <w:pPr>
              <w:rPr>
                <w:rFonts w:ascii="Arial" w:hAnsi="Arial" w:cs="Arial"/>
                <w:b/>
                <w:bCs/>
                <w:color w:val="000000"/>
              </w:rPr>
            </w:pPr>
            <w:r w:rsidRPr="00CE10D0">
              <w:rPr>
                <w:rFonts w:ascii="Arial" w:hAnsi="Arial" w:cs="Arial"/>
                <w:b/>
                <w:bCs/>
                <w:color w:val="000000"/>
              </w:rPr>
              <w:t> </w:t>
            </w:r>
          </w:p>
        </w:tc>
      </w:tr>
      <w:tr w:rsidR="0039632F" w:rsidRPr="00CE10D0" w14:paraId="076170D3" w14:textId="77777777" w:rsidTr="00973E2E">
        <w:trPr>
          <w:trHeight w:val="255"/>
        </w:trPr>
        <w:tc>
          <w:tcPr>
            <w:tcW w:w="618" w:type="dxa"/>
            <w:tcBorders>
              <w:top w:val="nil"/>
              <w:left w:val="nil"/>
              <w:bottom w:val="nil"/>
              <w:right w:val="nil"/>
            </w:tcBorders>
            <w:shd w:val="clear" w:color="auto" w:fill="FFFFFF"/>
            <w:vAlign w:val="bottom"/>
          </w:tcPr>
          <w:p w14:paraId="37794706" w14:textId="77777777" w:rsidR="0039632F" w:rsidRPr="00CE10D0" w:rsidRDefault="0039632F" w:rsidP="00973E2E">
            <w:pPr>
              <w:jc w:val="right"/>
              <w:rPr>
                <w:rFonts w:ascii="Arial" w:hAnsi="Arial" w:cs="Arial"/>
                <w:color w:val="000000"/>
              </w:rPr>
            </w:pPr>
            <w:r w:rsidRPr="00CE10D0">
              <w:rPr>
                <w:rFonts w:ascii="Arial" w:hAnsi="Arial" w:cs="Arial"/>
                <w:color w:val="000000"/>
              </w:rPr>
              <w:t>1.</w:t>
            </w:r>
          </w:p>
        </w:tc>
        <w:tc>
          <w:tcPr>
            <w:tcW w:w="12000" w:type="dxa"/>
            <w:gridSpan w:val="22"/>
            <w:tcBorders>
              <w:top w:val="nil"/>
              <w:left w:val="nil"/>
              <w:bottom w:val="nil"/>
              <w:right w:val="nil"/>
            </w:tcBorders>
            <w:shd w:val="clear" w:color="auto" w:fill="FFFFFF"/>
            <w:vAlign w:val="bottom"/>
          </w:tcPr>
          <w:p w14:paraId="42A67849" w14:textId="77777777" w:rsidR="0039632F" w:rsidRPr="00CE10D0" w:rsidRDefault="0039632F" w:rsidP="00973E2E">
            <w:pPr>
              <w:rPr>
                <w:rFonts w:ascii="Arial" w:hAnsi="Arial" w:cs="Arial"/>
                <w:color w:val="000000"/>
              </w:rPr>
            </w:pPr>
            <w:r w:rsidRPr="00CE10D0">
              <w:rPr>
                <w:rFonts w:ascii="Arial" w:hAnsi="Arial" w:cs="Arial"/>
                <w:color w:val="000000"/>
              </w:rPr>
              <w:t>Enter the Project number that this report applies to, along with the name, address, and federal ID number of the Bidder.</w:t>
            </w:r>
          </w:p>
        </w:tc>
      </w:tr>
      <w:tr w:rsidR="0039632F" w:rsidRPr="00CE10D0" w14:paraId="6E487E87" w14:textId="77777777" w:rsidTr="00973E2E">
        <w:trPr>
          <w:trHeight w:val="255"/>
        </w:trPr>
        <w:tc>
          <w:tcPr>
            <w:tcW w:w="618" w:type="dxa"/>
            <w:tcBorders>
              <w:top w:val="nil"/>
              <w:left w:val="nil"/>
              <w:bottom w:val="nil"/>
              <w:right w:val="nil"/>
            </w:tcBorders>
            <w:shd w:val="clear" w:color="auto" w:fill="FFFFFF"/>
            <w:vAlign w:val="bottom"/>
          </w:tcPr>
          <w:p w14:paraId="4031FC22" w14:textId="77777777" w:rsidR="0039632F" w:rsidRPr="00CE10D0" w:rsidRDefault="0039632F" w:rsidP="00973E2E">
            <w:pPr>
              <w:jc w:val="right"/>
              <w:rPr>
                <w:rFonts w:ascii="Arial" w:hAnsi="Arial" w:cs="Arial"/>
                <w:color w:val="000000"/>
              </w:rPr>
            </w:pPr>
            <w:r w:rsidRPr="00CE10D0">
              <w:rPr>
                <w:rFonts w:ascii="Arial" w:hAnsi="Arial" w:cs="Arial"/>
                <w:color w:val="000000"/>
              </w:rPr>
              <w:t>2.</w:t>
            </w:r>
          </w:p>
        </w:tc>
        <w:tc>
          <w:tcPr>
            <w:tcW w:w="12000" w:type="dxa"/>
            <w:gridSpan w:val="22"/>
            <w:tcBorders>
              <w:top w:val="nil"/>
              <w:left w:val="nil"/>
              <w:bottom w:val="nil"/>
              <w:right w:val="nil"/>
            </w:tcBorders>
            <w:shd w:val="clear" w:color="auto" w:fill="FFFFFF"/>
            <w:vAlign w:val="bottom"/>
          </w:tcPr>
          <w:p w14:paraId="58A28801" w14:textId="77777777" w:rsidR="0039632F" w:rsidRPr="00CE10D0" w:rsidRDefault="0039632F" w:rsidP="00973E2E">
            <w:pPr>
              <w:rPr>
                <w:rFonts w:ascii="Arial" w:hAnsi="Arial" w:cs="Arial"/>
                <w:color w:val="000000"/>
              </w:rPr>
            </w:pPr>
            <w:r w:rsidRPr="00CE10D0">
              <w:rPr>
                <w:rFonts w:ascii="Arial" w:hAnsi="Arial" w:cs="Arial"/>
                <w:color w:val="000000"/>
              </w:rPr>
              <w:t>Check the appropriate box to indicate if the work force being reported is just for the contract/project or the Bidder/Applicant’s total work force.</w:t>
            </w:r>
          </w:p>
        </w:tc>
      </w:tr>
      <w:tr w:rsidR="0039632F" w:rsidRPr="00CE10D0" w14:paraId="38B1411E" w14:textId="77777777" w:rsidTr="00973E2E">
        <w:trPr>
          <w:trHeight w:val="255"/>
        </w:trPr>
        <w:tc>
          <w:tcPr>
            <w:tcW w:w="618" w:type="dxa"/>
            <w:tcBorders>
              <w:top w:val="nil"/>
              <w:left w:val="nil"/>
              <w:bottom w:val="nil"/>
              <w:right w:val="nil"/>
            </w:tcBorders>
            <w:shd w:val="clear" w:color="auto" w:fill="FFFFFF"/>
            <w:vAlign w:val="bottom"/>
          </w:tcPr>
          <w:p w14:paraId="6E2AFE05" w14:textId="77777777" w:rsidR="0039632F" w:rsidRPr="00CE10D0" w:rsidRDefault="0039632F" w:rsidP="00973E2E">
            <w:pPr>
              <w:jc w:val="right"/>
              <w:rPr>
                <w:rFonts w:ascii="Arial" w:hAnsi="Arial" w:cs="Arial"/>
                <w:color w:val="000000"/>
              </w:rPr>
            </w:pPr>
            <w:r w:rsidRPr="00CE10D0">
              <w:rPr>
                <w:rFonts w:ascii="Arial" w:hAnsi="Arial" w:cs="Arial"/>
                <w:color w:val="000000"/>
              </w:rPr>
              <w:t>3.</w:t>
            </w:r>
          </w:p>
        </w:tc>
        <w:tc>
          <w:tcPr>
            <w:tcW w:w="12000" w:type="dxa"/>
            <w:gridSpan w:val="22"/>
            <w:tcBorders>
              <w:top w:val="nil"/>
              <w:left w:val="nil"/>
              <w:bottom w:val="nil"/>
              <w:right w:val="nil"/>
            </w:tcBorders>
            <w:shd w:val="clear" w:color="auto" w:fill="FFFFFF"/>
            <w:vAlign w:val="bottom"/>
          </w:tcPr>
          <w:p w14:paraId="02600520" w14:textId="77777777" w:rsidR="0039632F" w:rsidRPr="00CE10D0" w:rsidRDefault="0039632F" w:rsidP="00973E2E">
            <w:pPr>
              <w:rPr>
                <w:rFonts w:ascii="Arial" w:hAnsi="Arial" w:cs="Arial"/>
                <w:color w:val="000000"/>
              </w:rPr>
            </w:pPr>
            <w:r w:rsidRPr="00CE10D0">
              <w:rPr>
                <w:rFonts w:ascii="Arial" w:hAnsi="Arial" w:cs="Arial"/>
                <w:color w:val="000000"/>
              </w:rPr>
              <w:t>Check off the appropriate box to indicate if the Bidder completing the report is the contractor or subcontractor.</w:t>
            </w:r>
          </w:p>
        </w:tc>
      </w:tr>
      <w:tr w:rsidR="0039632F" w:rsidRPr="00CE10D0" w14:paraId="2579EBDB" w14:textId="77777777" w:rsidTr="00973E2E">
        <w:trPr>
          <w:trHeight w:val="255"/>
        </w:trPr>
        <w:tc>
          <w:tcPr>
            <w:tcW w:w="618" w:type="dxa"/>
            <w:tcBorders>
              <w:top w:val="nil"/>
              <w:left w:val="nil"/>
              <w:bottom w:val="nil"/>
              <w:right w:val="nil"/>
            </w:tcBorders>
            <w:shd w:val="clear" w:color="auto" w:fill="FFFFFF"/>
            <w:vAlign w:val="bottom"/>
          </w:tcPr>
          <w:p w14:paraId="031BE0FD" w14:textId="77777777" w:rsidR="0039632F" w:rsidRPr="00CE10D0" w:rsidRDefault="0039632F" w:rsidP="00973E2E">
            <w:pPr>
              <w:jc w:val="right"/>
              <w:rPr>
                <w:rFonts w:ascii="Arial" w:hAnsi="Arial" w:cs="Arial"/>
                <w:color w:val="000000"/>
              </w:rPr>
            </w:pPr>
            <w:r w:rsidRPr="00CE10D0">
              <w:rPr>
                <w:rFonts w:ascii="Arial" w:hAnsi="Arial" w:cs="Arial"/>
                <w:color w:val="000000"/>
              </w:rPr>
              <w:t>4.</w:t>
            </w:r>
          </w:p>
        </w:tc>
        <w:tc>
          <w:tcPr>
            <w:tcW w:w="12000" w:type="dxa"/>
            <w:gridSpan w:val="22"/>
            <w:tcBorders>
              <w:top w:val="nil"/>
              <w:left w:val="nil"/>
              <w:bottom w:val="nil"/>
              <w:right w:val="nil"/>
            </w:tcBorders>
            <w:shd w:val="clear" w:color="auto" w:fill="FFFFFF"/>
            <w:vAlign w:val="bottom"/>
          </w:tcPr>
          <w:p w14:paraId="5F930028" w14:textId="77777777" w:rsidR="0039632F" w:rsidRPr="00CE10D0" w:rsidRDefault="0039632F" w:rsidP="00973E2E">
            <w:pPr>
              <w:rPr>
                <w:rFonts w:ascii="Arial" w:hAnsi="Arial" w:cs="Arial"/>
                <w:color w:val="000000"/>
              </w:rPr>
            </w:pPr>
            <w:r w:rsidRPr="00CE10D0">
              <w:rPr>
                <w:rFonts w:ascii="Arial" w:hAnsi="Arial" w:cs="Arial"/>
                <w:color w:val="000000"/>
              </w:rPr>
              <w:t>Enter the total work force by EEO job category.</w:t>
            </w:r>
          </w:p>
        </w:tc>
      </w:tr>
      <w:tr w:rsidR="0039632F" w:rsidRPr="00CE10D0" w14:paraId="24D81E9C" w14:textId="77777777" w:rsidTr="00973E2E">
        <w:trPr>
          <w:trHeight w:val="297"/>
        </w:trPr>
        <w:tc>
          <w:tcPr>
            <w:tcW w:w="618" w:type="dxa"/>
            <w:tcBorders>
              <w:top w:val="nil"/>
              <w:left w:val="nil"/>
              <w:bottom w:val="nil"/>
              <w:right w:val="nil"/>
            </w:tcBorders>
            <w:shd w:val="clear" w:color="auto" w:fill="FFFFFF"/>
          </w:tcPr>
          <w:p w14:paraId="5159FB90" w14:textId="77777777" w:rsidR="0039632F" w:rsidRPr="00CE10D0" w:rsidRDefault="0039632F" w:rsidP="00973E2E">
            <w:pPr>
              <w:jc w:val="right"/>
              <w:rPr>
                <w:rFonts w:ascii="Arial" w:hAnsi="Arial" w:cs="Arial"/>
                <w:color w:val="000000"/>
              </w:rPr>
            </w:pPr>
            <w:r w:rsidRPr="00CE10D0">
              <w:rPr>
                <w:rFonts w:ascii="Arial" w:hAnsi="Arial" w:cs="Arial"/>
                <w:color w:val="000000"/>
              </w:rPr>
              <w:t>5.</w:t>
            </w:r>
          </w:p>
        </w:tc>
        <w:tc>
          <w:tcPr>
            <w:tcW w:w="12000" w:type="dxa"/>
            <w:gridSpan w:val="22"/>
            <w:tcBorders>
              <w:top w:val="nil"/>
              <w:left w:val="nil"/>
              <w:bottom w:val="nil"/>
              <w:right w:val="nil"/>
            </w:tcBorders>
            <w:shd w:val="clear" w:color="auto" w:fill="FFFFFF"/>
          </w:tcPr>
          <w:p w14:paraId="04149656" w14:textId="77777777" w:rsidR="0039632F" w:rsidRPr="00CE10D0" w:rsidRDefault="0039632F" w:rsidP="00973E2E">
            <w:pPr>
              <w:rPr>
                <w:rFonts w:ascii="Arial" w:hAnsi="Arial" w:cs="Arial"/>
                <w:color w:val="000000"/>
              </w:rPr>
            </w:pPr>
            <w:r w:rsidRPr="00CE10D0">
              <w:rPr>
                <w:rFonts w:ascii="Arial" w:hAnsi="Arial" w:cs="Arial"/>
                <w:color w:val="000000"/>
              </w:rPr>
              <w:t xml:space="preserve">Break down the total work force by gender and race/ethnic background and enter under the heading Race/Ethnicity.  Contact the M/WBE Coordinator, </w:t>
            </w:r>
            <w:hyperlink r:id="rId44" w:history="1">
              <w:r w:rsidRPr="00CE10D0">
                <w:rPr>
                  <w:rStyle w:val="Hyperlink"/>
                  <w:rFonts w:ascii="Arial" w:hAnsi="Arial" w:cs="Arial"/>
                </w:rPr>
                <w:t>mwbegrants@nysed.gov</w:t>
              </w:r>
            </w:hyperlink>
            <w:r w:rsidRPr="00CE10D0">
              <w:rPr>
                <w:rFonts w:ascii="Arial" w:hAnsi="Arial" w:cs="Arial"/>
                <w:color w:val="000000"/>
              </w:rPr>
              <w:t>, if you have any questions.</w:t>
            </w:r>
          </w:p>
        </w:tc>
      </w:tr>
      <w:tr w:rsidR="0039632F" w:rsidRPr="00CE10D0" w14:paraId="4596BDF6" w14:textId="77777777" w:rsidTr="00973E2E">
        <w:trPr>
          <w:trHeight w:val="108"/>
        </w:trPr>
        <w:tc>
          <w:tcPr>
            <w:tcW w:w="618" w:type="dxa"/>
            <w:tcBorders>
              <w:top w:val="nil"/>
              <w:left w:val="nil"/>
              <w:bottom w:val="nil"/>
              <w:right w:val="nil"/>
            </w:tcBorders>
            <w:shd w:val="clear" w:color="auto" w:fill="FFFFFF"/>
            <w:vAlign w:val="bottom"/>
          </w:tcPr>
          <w:p w14:paraId="121B1773" w14:textId="77777777" w:rsidR="0039632F" w:rsidRPr="00CE10D0" w:rsidRDefault="0039632F" w:rsidP="00973E2E">
            <w:pPr>
              <w:jc w:val="right"/>
              <w:rPr>
                <w:rFonts w:ascii="Arial" w:hAnsi="Arial" w:cs="Arial"/>
                <w:color w:val="000000"/>
              </w:rPr>
            </w:pPr>
            <w:r w:rsidRPr="00CE10D0">
              <w:rPr>
                <w:rFonts w:ascii="Arial" w:hAnsi="Arial" w:cs="Arial"/>
                <w:color w:val="000000"/>
              </w:rPr>
              <w:t>6.</w:t>
            </w:r>
          </w:p>
        </w:tc>
        <w:tc>
          <w:tcPr>
            <w:tcW w:w="12000" w:type="dxa"/>
            <w:gridSpan w:val="22"/>
            <w:tcBorders>
              <w:top w:val="nil"/>
              <w:left w:val="nil"/>
              <w:bottom w:val="nil"/>
              <w:right w:val="nil"/>
            </w:tcBorders>
            <w:shd w:val="clear" w:color="auto" w:fill="FFFFFF"/>
            <w:vAlign w:val="bottom"/>
          </w:tcPr>
          <w:p w14:paraId="345F42E9" w14:textId="77777777" w:rsidR="0039632F" w:rsidRPr="00CE10D0" w:rsidRDefault="0039632F" w:rsidP="00973E2E">
            <w:pPr>
              <w:rPr>
                <w:rFonts w:ascii="Arial" w:hAnsi="Arial" w:cs="Arial"/>
                <w:color w:val="000000"/>
              </w:rPr>
            </w:pPr>
            <w:r w:rsidRPr="00CE10D0">
              <w:rPr>
                <w:rFonts w:ascii="Arial" w:hAnsi="Arial" w:cs="Arial"/>
                <w:color w:val="000000"/>
              </w:rPr>
              <w:t>Enter the name, title, phone number and email address for the person completing the form. Sign and date the form in designated areas.</w:t>
            </w:r>
          </w:p>
        </w:tc>
      </w:tr>
      <w:tr w:rsidR="0039632F" w:rsidRPr="00CE10D0" w14:paraId="188B4DC1" w14:textId="77777777" w:rsidTr="00973E2E">
        <w:trPr>
          <w:trHeight w:val="81"/>
        </w:trPr>
        <w:tc>
          <w:tcPr>
            <w:tcW w:w="618" w:type="dxa"/>
            <w:tcBorders>
              <w:top w:val="nil"/>
              <w:left w:val="nil"/>
              <w:bottom w:val="nil"/>
              <w:right w:val="nil"/>
            </w:tcBorders>
            <w:shd w:val="clear" w:color="auto" w:fill="FFFFFF"/>
            <w:vAlign w:val="bottom"/>
          </w:tcPr>
          <w:p w14:paraId="43024DA0" w14:textId="77777777" w:rsidR="0039632F" w:rsidRPr="00CE10D0" w:rsidRDefault="0039632F" w:rsidP="00973E2E">
            <w:pPr>
              <w:jc w:val="right"/>
              <w:rPr>
                <w:rFonts w:ascii="Arial" w:hAnsi="Arial" w:cs="Arial"/>
                <w:color w:val="000000"/>
              </w:rPr>
            </w:pPr>
            <w:r w:rsidRPr="00CE10D0">
              <w:rPr>
                <w:rFonts w:ascii="Arial" w:hAnsi="Arial" w:cs="Arial"/>
                <w:color w:val="000000"/>
              </w:rPr>
              <w:t> </w:t>
            </w:r>
          </w:p>
        </w:tc>
        <w:tc>
          <w:tcPr>
            <w:tcW w:w="937" w:type="dxa"/>
            <w:tcBorders>
              <w:top w:val="nil"/>
              <w:left w:val="nil"/>
              <w:bottom w:val="nil"/>
              <w:right w:val="nil"/>
            </w:tcBorders>
            <w:shd w:val="clear" w:color="auto" w:fill="FFFFFF"/>
            <w:vAlign w:val="bottom"/>
          </w:tcPr>
          <w:p w14:paraId="4A68C30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831" w:type="dxa"/>
            <w:tcBorders>
              <w:top w:val="nil"/>
              <w:left w:val="nil"/>
              <w:bottom w:val="nil"/>
              <w:right w:val="nil"/>
            </w:tcBorders>
            <w:shd w:val="clear" w:color="auto" w:fill="FFFFFF"/>
            <w:vAlign w:val="bottom"/>
          </w:tcPr>
          <w:p w14:paraId="300DA29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272" w:type="dxa"/>
            <w:tcBorders>
              <w:top w:val="nil"/>
              <w:left w:val="nil"/>
              <w:bottom w:val="nil"/>
              <w:right w:val="nil"/>
            </w:tcBorders>
            <w:shd w:val="clear" w:color="auto" w:fill="FFFFFF"/>
            <w:vAlign w:val="bottom"/>
          </w:tcPr>
          <w:p w14:paraId="1623D25A"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775" w:type="dxa"/>
            <w:tcBorders>
              <w:top w:val="nil"/>
              <w:left w:val="nil"/>
              <w:bottom w:val="nil"/>
              <w:right w:val="nil"/>
            </w:tcBorders>
            <w:shd w:val="clear" w:color="auto" w:fill="FFFFFF"/>
            <w:vAlign w:val="bottom"/>
          </w:tcPr>
          <w:p w14:paraId="77498974"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vAlign w:val="bottom"/>
          </w:tcPr>
          <w:p w14:paraId="5B2B2146"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vAlign w:val="bottom"/>
          </w:tcPr>
          <w:p w14:paraId="20A85745"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vAlign w:val="bottom"/>
          </w:tcPr>
          <w:p w14:paraId="7528A790"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vAlign w:val="bottom"/>
          </w:tcPr>
          <w:p w14:paraId="33B133AD"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vAlign w:val="bottom"/>
          </w:tcPr>
          <w:p w14:paraId="30185122"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2FED64A9"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77" w:type="dxa"/>
            <w:tcBorders>
              <w:top w:val="nil"/>
              <w:left w:val="nil"/>
              <w:bottom w:val="nil"/>
              <w:right w:val="nil"/>
            </w:tcBorders>
            <w:shd w:val="clear" w:color="auto" w:fill="FFFFFF"/>
            <w:vAlign w:val="bottom"/>
          </w:tcPr>
          <w:p w14:paraId="413B8308"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231EA95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6A543E5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48" w:type="dxa"/>
            <w:tcBorders>
              <w:top w:val="nil"/>
              <w:left w:val="nil"/>
              <w:bottom w:val="nil"/>
              <w:right w:val="nil"/>
            </w:tcBorders>
            <w:shd w:val="clear" w:color="auto" w:fill="FFFFFF"/>
            <w:vAlign w:val="bottom"/>
          </w:tcPr>
          <w:p w14:paraId="3CE926A4"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577C2589"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20" w:type="dxa"/>
            <w:tcBorders>
              <w:top w:val="nil"/>
              <w:left w:val="nil"/>
              <w:bottom w:val="nil"/>
              <w:right w:val="nil"/>
            </w:tcBorders>
            <w:shd w:val="clear" w:color="auto" w:fill="FFFFFF"/>
            <w:vAlign w:val="bottom"/>
          </w:tcPr>
          <w:p w14:paraId="50B8EF4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00" w:type="dxa"/>
            <w:tcBorders>
              <w:top w:val="nil"/>
              <w:left w:val="nil"/>
              <w:bottom w:val="nil"/>
              <w:right w:val="nil"/>
            </w:tcBorders>
            <w:shd w:val="clear" w:color="auto" w:fill="FFFFFF"/>
            <w:vAlign w:val="bottom"/>
          </w:tcPr>
          <w:p w14:paraId="61C16ACF"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00" w:type="dxa"/>
            <w:tcBorders>
              <w:top w:val="nil"/>
              <w:left w:val="nil"/>
              <w:bottom w:val="nil"/>
              <w:right w:val="nil"/>
            </w:tcBorders>
            <w:shd w:val="clear" w:color="auto" w:fill="FFFFFF"/>
            <w:vAlign w:val="bottom"/>
          </w:tcPr>
          <w:p w14:paraId="542B817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20" w:type="dxa"/>
            <w:tcBorders>
              <w:top w:val="nil"/>
              <w:left w:val="nil"/>
              <w:bottom w:val="nil"/>
              <w:right w:val="nil"/>
            </w:tcBorders>
            <w:shd w:val="clear" w:color="auto" w:fill="FFFFFF"/>
            <w:vAlign w:val="bottom"/>
          </w:tcPr>
          <w:p w14:paraId="2413364F"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60" w:type="dxa"/>
            <w:tcBorders>
              <w:top w:val="nil"/>
              <w:left w:val="nil"/>
              <w:bottom w:val="nil"/>
              <w:right w:val="nil"/>
            </w:tcBorders>
            <w:shd w:val="clear" w:color="auto" w:fill="FFFFFF"/>
            <w:vAlign w:val="bottom"/>
          </w:tcPr>
          <w:p w14:paraId="10173A63"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66279897"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60" w:type="dxa"/>
            <w:tcBorders>
              <w:top w:val="nil"/>
              <w:left w:val="nil"/>
              <w:bottom w:val="nil"/>
              <w:right w:val="nil"/>
            </w:tcBorders>
            <w:shd w:val="clear" w:color="auto" w:fill="FFFFFF"/>
            <w:vAlign w:val="bottom"/>
          </w:tcPr>
          <w:p w14:paraId="1815D4A4" w14:textId="77777777" w:rsidR="0039632F" w:rsidRPr="00CE10D0" w:rsidRDefault="0039632F" w:rsidP="00973E2E">
            <w:pPr>
              <w:rPr>
                <w:rFonts w:ascii="Arial" w:hAnsi="Arial" w:cs="Arial"/>
                <w:color w:val="000000"/>
              </w:rPr>
            </w:pPr>
            <w:r w:rsidRPr="00CE10D0">
              <w:rPr>
                <w:rFonts w:ascii="Arial" w:hAnsi="Arial" w:cs="Arial"/>
                <w:color w:val="000000"/>
              </w:rPr>
              <w:t> </w:t>
            </w:r>
          </w:p>
        </w:tc>
      </w:tr>
      <w:tr w:rsidR="0039632F" w:rsidRPr="00CE10D0" w14:paraId="38F4B4EE" w14:textId="77777777" w:rsidTr="00973E2E">
        <w:trPr>
          <w:trHeight w:val="135"/>
        </w:trPr>
        <w:tc>
          <w:tcPr>
            <w:tcW w:w="12618" w:type="dxa"/>
            <w:gridSpan w:val="23"/>
            <w:tcBorders>
              <w:top w:val="nil"/>
              <w:left w:val="nil"/>
              <w:bottom w:val="nil"/>
              <w:right w:val="nil"/>
            </w:tcBorders>
            <w:shd w:val="clear" w:color="auto" w:fill="FFFFFF"/>
            <w:vAlign w:val="bottom"/>
          </w:tcPr>
          <w:p w14:paraId="3332A51A" w14:textId="77777777" w:rsidR="0039632F" w:rsidRPr="00CE10D0" w:rsidRDefault="0039632F" w:rsidP="00973E2E">
            <w:pPr>
              <w:rPr>
                <w:rFonts w:ascii="Arial" w:hAnsi="Arial" w:cs="Arial"/>
                <w:b/>
                <w:bCs/>
                <w:color w:val="000000"/>
              </w:rPr>
            </w:pPr>
            <w:r w:rsidRPr="00CE10D0">
              <w:rPr>
                <w:rFonts w:ascii="Arial" w:hAnsi="Arial" w:cs="Arial"/>
                <w:b/>
                <w:bCs/>
                <w:color w:val="000000"/>
              </w:rPr>
              <w:t>RACE/ETHNIC IDENTIFICATION</w:t>
            </w:r>
          </w:p>
        </w:tc>
      </w:tr>
      <w:tr w:rsidR="0039632F" w:rsidRPr="00CE10D0" w14:paraId="5C9D8069" w14:textId="77777777" w:rsidTr="00973E2E">
        <w:trPr>
          <w:trHeight w:val="1290"/>
        </w:trPr>
        <w:tc>
          <w:tcPr>
            <w:tcW w:w="12618" w:type="dxa"/>
            <w:gridSpan w:val="23"/>
            <w:tcBorders>
              <w:top w:val="nil"/>
              <w:left w:val="nil"/>
              <w:bottom w:val="nil"/>
              <w:right w:val="nil"/>
            </w:tcBorders>
            <w:shd w:val="clear" w:color="auto" w:fill="FFFFFF"/>
            <w:vAlign w:val="bottom"/>
          </w:tcPr>
          <w:p w14:paraId="1ECDEA2D" w14:textId="77777777" w:rsidR="0039632F" w:rsidRPr="00CE10D0" w:rsidRDefault="0039632F" w:rsidP="00973E2E">
            <w:pPr>
              <w:rPr>
                <w:rFonts w:ascii="Arial" w:hAnsi="Arial" w:cs="Arial"/>
                <w:color w:val="000000"/>
              </w:rPr>
            </w:pPr>
            <w:r w:rsidRPr="00CE10D0">
              <w:rPr>
                <w:rFonts w:ascii="Arial" w:hAnsi="Arial" w:cs="Arial"/>
                <w:color w:val="00000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39632F" w:rsidRPr="00CE10D0" w14:paraId="7FAF83F7" w14:textId="77777777" w:rsidTr="00973E2E">
        <w:trPr>
          <w:trHeight w:val="105"/>
        </w:trPr>
        <w:tc>
          <w:tcPr>
            <w:tcW w:w="618" w:type="dxa"/>
            <w:tcBorders>
              <w:top w:val="nil"/>
              <w:left w:val="nil"/>
              <w:bottom w:val="nil"/>
              <w:right w:val="nil"/>
            </w:tcBorders>
            <w:shd w:val="clear" w:color="auto" w:fill="FFFFFF"/>
            <w:vAlign w:val="bottom"/>
          </w:tcPr>
          <w:p w14:paraId="2154219A"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937" w:type="dxa"/>
            <w:tcBorders>
              <w:top w:val="nil"/>
              <w:left w:val="nil"/>
              <w:bottom w:val="nil"/>
              <w:right w:val="nil"/>
            </w:tcBorders>
            <w:shd w:val="clear" w:color="auto" w:fill="FFFFFF"/>
            <w:vAlign w:val="bottom"/>
          </w:tcPr>
          <w:p w14:paraId="3399C22D"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831" w:type="dxa"/>
            <w:tcBorders>
              <w:top w:val="nil"/>
              <w:left w:val="nil"/>
              <w:bottom w:val="nil"/>
              <w:right w:val="nil"/>
            </w:tcBorders>
            <w:shd w:val="clear" w:color="auto" w:fill="FFFFFF"/>
            <w:vAlign w:val="bottom"/>
          </w:tcPr>
          <w:p w14:paraId="2CBAF8CA"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272" w:type="dxa"/>
            <w:tcBorders>
              <w:top w:val="nil"/>
              <w:left w:val="nil"/>
              <w:bottom w:val="nil"/>
              <w:right w:val="nil"/>
            </w:tcBorders>
            <w:shd w:val="clear" w:color="auto" w:fill="FFFFFF"/>
            <w:vAlign w:val="bottom"/>
          </w:tcPr>
          <w:p w14:paraId="1BE718F4"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775" w:type="dxa"/>
            <w:tcBorders>
              <w:top w:val="nil"/>
              <w:left w:val="nil"/>
              <w:bottom w:val="nil"/>
              <w:right w:val="nil"/>
            </w:tcBorders>
            <w:shd w:val="clear" w:color="auto" w:fill="FFFFFF"/>
            <w:vAlign w:val="bottom"/>
          </w:tcPr>
          <w:p w14:paraId="0BB50BA1"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vAlign w:val="bottom"/>
          </w:tcPr>
          <w:p w14:paraId="3B8BE1CD"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89" w:type="dxa"/>
            <w:tcBorders>
              <w:top w:val="nil"/>
              <w:left w:val="nil"/>
              <w:bottom w:val="nil"/>
              <w:right w:val="nil"/>
            </w:tcBorders>
            <w:shd w:val="clear" w:color="auto" w:fill="FFFFFF"/>
            <w:vAlign w:val="bottom"/>
          </w:tcPr>
          <w:p w14:paraId="006245CD"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vAlign w:val="bottom"/>
          </w:tcPr>
          <w:p w14:paraId="551C7228"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50" w:type="dxa"/>
            <w:tcBorders>
              <w:top w:val="nil"/>
              <w:left w:val="nil"/>
              <w:bottom w:val="nil"/>
              <w:right w:val="nil"/>
            </w:tcBorders>
            <w:shd w:val="clear" w:color="auto" w:fill="FFFFFF"/>
            <w:vAlign w:val="bottom"/>
          </w:tcPr>
          <w:p w14:paraId="3F545A93"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32" w:type="dxa"/>
            <w:tcBorders>
              <w:top w:val="nil"/>
              <w:left w:val="nil"/>
              <w:bottom w:val="nil"/>
              <w:right w:val="nil"/>
            </w:tcBorders>
            <w:shd w:val="clear" w:color="auto" w:fill="FFFFFF"/>
            <w:vAlign w:val="bottom"/>
          </w:tcPr>
          <w:p w14:paraId="22238CCD"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48DD4E51"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77" w:type="dxa"/>
            <w:tcBorders>
              <w:top w:val="nil"/>
              <w:left w:val="nil"/>
              <w:bottom w:val="nil"/>
              <w:right w:val="nil"/>
            </w:tcBorders>
            <w:shd w:val="clear" w:color="auto" w:fill="FFFFFF"/>
            <w:vAlign w:val="bottom"/>
          </w:tcPr>
          <w:p w14:paraId="6D125BF4"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745E9A5F"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6C551CBB"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48" w:type="dxa"/>
            <w:tcBorders>
              <w:top w:val="nil"/>
              <w:left w:val="nil"/>
              <w:bottom w:val="nil"/>
              <w:right w:val="nil"/>
            </w:tcBorders>
            <w:shd w:val="clear" w:color="auto" w:fill="FFFFFF"/>
            <w:vAlign w:val="bottom"/>
          </w:tcPr>
          <w:p w14:paraId="183C1345"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53BBEFBE"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20" w:type="dxa"/>
            <w:tcBorders>
              <w:top w:val="nil"/>
              <w:left w:val="nil"/>
              <w:bottom w:val="nil"/>
              <w:right w:val="nil"/>
            </w:tcBorders>
            <w:shd w:val="clear" w:color="auto" w:fill="FFFFFF"/>
            <w:vAlign w:val="bottom"/>
          </w:tcPr>
          <w:p w14:paraId="6BE93645"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00" w:type="dxa"/>
            <w:tcBorders>
              <w:top w:val="nil"/>
              <w:left w:val="nil"/>
              <w:bottom w:val="nil"/>
              <w:right w:val="nil"/>
            </w:tcBorders>
            <w:shd w:val="clear" w:color="auto" w:fill="FFFFFF"/>
            <w:vAlign w:val="bottom"/>
          </w:tcPr>
          <w:p w14:paraId="6CD3E4A2"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500" w:type="dxa"/>
            <w:tcBorders>
              <w:top w:val="nil"/>
              <w:left w:val="nil"/>
              <w:bottom w:val="nil"/>
              <w:right w:val="nil"/>
            </w:tcBorders>
            <w:shd w:val="clear" w:color="auto" w:fill="FFFFFF"/>
            <w:vAlign w:val="bottom"/>
          </w:tcPr>
          <w:p w14:paraId="17F70687"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620" w:type="dxa"/>
            <w:tcBorders>
              <w:top w:val="nil"/>
              <w:left w:val="nil"/>
              <w:bottom w:val="nil"/>
              <w:right w:val="nil"/>
            </w:tcBorders>
            <w:shd w:val="clear" w:color="auto" w:fill="FFFFFF"/>
            <w:vAlign w:val="bottom"/>
          </w:tcPr>
          <w:p w14:paraId="7AC21D44"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60" w:type="dxa"/>
            <w:tcBorders>
              <w:top w:val="nil"/>
              <w:left w:val="nil"/>
              <w:bottom w:val="nil"/>
              <w:right w:val="nil"/>
            </w:tcBorders>
            <w:shd w:val="clear" w:color="auto" w:fill="FFFFFF"/>
            <w:vAlign w:val="bottom"/>
          </w:tcPr>
          <w:p w14:paraId="03E9AAB3"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38" w:type="dxa"/>
            <w:tcBorders>
              <w:top w:val="nil"/>
              <w:left w:val="nil"/>
              <w:bottom w:val="nil"/>
              <w:right w:val="nil"/>
            </w:tcBorders>
            <w:shd w:val="clear" w:color="auto" w:fill="FFFFFF"/>
            <w:vAlign w:val="bottom"/>
          </w:tcPr>
          <w:p w14:paraId="36464535" w14:textId="77777777" w:rsidR="0039632F" w:rsidRPr="00CE10D0" w:rsidRDefault="0039632F" w:rsidP="00973E2E">
            <w:pPr>
              <w:rPr>
                <w:rFonts w:ascii="Arial" w:hAnsi="Arial" w:cs="Arial"/>
                <w:color w:val="000000"/>
              </w:rPr>
            </w:pPr>
            <w:r w:rsidRPr="00CE10D0">
              <w:rPr>
                <w:rFonts w:ascii="Arial" w:hAnsi="Arial" w:cs="Arial"/>
                <w:color w:val="000000"/>
              </w:rPr>
              <w:t> </w:t>
            </w:r>
          </w:p>
        </w:tc>
        <w:tc>
          <w:tcPr>
            <w:tcW w:w="460" w:type="dxa"/>
            <w:tcBorders>
              <w:top w:val="nil"/>
              <w:left w:val="nil"/>
              <w:bottom w:val="nil"/>
              <w:right w:val="nil"/>
            </w:tcBorders>
            <w:shd w:val="clear" w:color="auto" w:fill="FFFFFF"/>
            <w:vAlign w:val="bottom"/>
          </w:tcPr>
          <w:p w14:paraId="40D9D43A" w14:textId="77777777" w:rsidR="0039632F" w:rsidRPr="00CE10D0" w:rsidRDefault="0039632F" w:rsidP="00973E2E">
            <w:pPr>
              <w:rPr>
                <w:rFonts w:ascii="Arial" w:hAnsi="Arial" w:cs="Arial"/>
                <w:color w:val="000000"/>
              </w:rPr>
            </w:pPr>
            <w:r w:rsidRPr="00CE10D0">
              <w:rPr>
                <w:rFonts w:ascii="Arial" w:hAnsi="Arial" w:cs="Arial"/>
                <w:color w:val="000000"/>
              </w:rPr>
              <w:t> </w:t>
            </w:r>
          </w:p>
        </w:tc>
      </w:tr>
      <w:tr w:rsidR="0039632F" w:rsidRPr="00CE10D0" w14:paraId="50C6508C" w14:textId="77777777" w:rsidTr="00973E2E">
        <w:trPr>
          <w:trHeight w:val="255"/>
        </w:trPr>
        <w:tc>
          <w:tcPr>
            <w:tcW w:w="618" w:type="dxa"/>
            <w:tcBorders>
              <w:top w:val="nil"/>
              <w:left w:val="nil"/>
              <w:bottom w:val="nil"/>
              <w:right w:val="nil"/>
            </w:tcBorders>
            <w:shd w:val="clear" w:color="auto" w:fill="FFFFFF"/>
          </w:tcPr>
          <w:p w14:paraId="0B66A534" w14:textId="77777777" w:rsidR="0039632F" w:rsidRPr="00CE10D0" w:rsidRDefault="0039632F" w:rsidP="00973E2E">
            <w:pPr>
              <w:jc w:val="right"/>
              <w:rPr>
                <w:rFonts w:ascii="Arial" w:hAnsi="Arial" w:cs="Arial"/>
                <w:color w:val="000000"/>
              </w:rPr>
            </w:pPr>
            <w:r w:rsidRPr="00CE10D0">
              <w:rPr>
                <w:rFonts w:ascii="Arial" w:hAnsi="Arial" w:cs="Arial"/>
                <w:color w:val="000000"/>
              </w:rPr>
              <w:t>•</w:t>
            </w:r>
          </w:p>
        </w:tc>
        <w:tc>
          <w:tcPr>
            <w:tcW w:w="12000" w:type="dxa"/>
            <w:gridSpan w:val="22"/>
            <w:tcBorders>
              <w:top w:val="nil"/>
              <w:left w:val="nil"/>
              <w:bottom w:val="nil"/>
              <w:right w:val="nil"/>
            </w:tcBorders>
            <w:shd w:val="clear" w:color="auto" w:fill="FFFFFF"/>
            <w:vAlign w:val="bottom"/>
          </w:tcPr>
          <w:p w14:paraId="7BDC62C6" w14:textId="77777777" w:rsidR="0039632F" w:rsidRPr="00CE10D0" w:rsidRDefault="0039632F" w:rsidP="00973E2E">
            <w:pPr>
              <w:rPr>
                <w:rFonts w:ascii="Arial" w:hAnsi="Arial" w:cs="Arial"/>
                <w:color w:val="000000"/>
              </w:rPr>
            </w:pPr>
            <w:r w:rsidRPr="00CE10D0">
              <w:rPr>
                <w:rFonts w:ascii="Arial" w:hAnsi="Arial" w:cs="Arial"/>
                <w:b/>
                <w:bCs/>
                <w:color w:val="000000"/>
              </w:rPr>
              <w:t>Hispanic or Latino</w:t>
            </w:r>
            <w:r w:rsidRPr="00CE10D0">
              <w:rPr>
                <w:rFonts w:ascii="Arial" w:hAnsi="Arial" w:cs="Arial"/>
                <w:color w:val="000000"/>
              </w:rPr>
              <w:t xml:space="preserve"> - A person of Cuban, Mexican, Puerto Rican, South or Central American, or other Spanish culture or origin regardless of race.</w:t>
            </w:r>
          </w:p>
        </w:tc>
      </w:tr>
      <w:tr w:rsidR="0039632F" w:rsidRPr="00CE10D0" w14:paraId="5DD98A3B" w14:textId="77777777" w:rsidTr="00973E2E">
        <w:trPr>
          <w:trHeight w:val="255"/>
        </w:trPr>
        <w:tc>
          <w:tcPr>
            <w:tcW w:w="618" w:type="dxa"/>
            <w:tcBorders>
              <w:top w:val="nil"/>
              <w:left w:val="nil"/>
              <w:bottom w:val="nil"/>
              <w:right w:val="nil"/>
            </w:tcBorders>
            <w:shd w:val="clear" w:color="auto" w:fill="FFFFFF"/>
          </w:tcPr>
          <w:p w14:paraId="630CE632" w14:textId="77777777" w:rsidR="0039632F" w:rsidRPr="00CE10D0" w:rsidRDefault="0039632F" w:rsidP="00973E2E">
            <w:pPr>
              <w:jc w:val="right"/>
              <w:rPr>
                <w:rFonts w:ascii="Arial" w:hAnsi="Arial" w:cs="Arial"/>
                <w:color w:val="000000"/>
              </w:rPr>
            </w:pPr>
            <w:r w:rsidRPr="00CE10D0">
              <w:rPr>
                <w:rFonts w:ascii="Arial" w:hAnsi="Arial" w:cs="Arial"/>
                <w:color w:val="000000"/>
              </w:rPr>
              <w:t>•</w:t>
            </w:r>
          </w:p>
        </w:tc>
        <w:tc>
          <w:tcPr>
            <w:tcW w:w="12000" w:type="dxa"/>
            <w:gridSpan w:val="22"/>
            <w:tcBorders>
              <w:top w:val="nil"/>
              <w:left w:val="nil"/>
              <w:bottom w:val="nil"/>
              <w:right w:val="nil"/>
            </w:tcBorders>
            <w:shd w:val="clear" w:color="auto" w:fill="FFFFFF"/>
            <w:vAlign w:val="bottom"/>
          </w:tcPr>
          <w:p w14:paraId="00E7F61E" w14:textId="77777777" w:rsidR="0039632F" w:rsidRPr="00CE10D0" w:rsidRDefault="0039632F" w:rsidP="00973E2E">
            <w:pPr>
              <w:rPr>
                <w:rFonts w:ascii="Arial" w:hAnsi="Arial" w:cs="Arial"/>
                <w:color w:val="000000"/>
              </w:rPr>
            </w:pPr>
            <w:r w:rsidRPr="00CE10D0">
              <w:rPr>
                <w:rFonts w:ascii="Arial" w:hAnsi="Arial" w:cs="Arial"/>
                <w:b/>
                <w:bCs/>
                <w:color w:val="000000"/>
              </w:rPr>
              <w:t xml:space="preserve">White (Not Hispanic or Latino) </w:t>
            </w:r>
            <w:r w:rsidRPr="00CE10D0">
              <w:rPr>
                <w:rFonts w:ascii="Arial" w:hAnsi="Arial" w:cs="Arial"/>
                <w:color w:val="000000"/>
              </w:rPr>
              <w:t>- A person having origins in any of the original peoples of Europe, the Middle East, or North Africa.</w:t>
            </w:r>
          </w:p>
        </w:tc>
      </w:tr>
      <w:tr w:rsidR="0039632F" w:rsidRPr="00CE10D0" w14:paraId="169E2910" w14:textId="77777777" w:rsidTr="00973E2E">
        <w:trPr>
          <w:trHeight w:val="255"/>
        </w:trPr>
        <w:tc>
          <w:tcPr>
            <w:tcW w:w="618" w:type="dxa"/>
            <w:tcBorders>
              <w:top w:val="nil"/>
              <w:left w:val="nil"/>
              <w:bottom w:val="nil"/>
              <w:right w:val="nil"/>
            </w:tcBorders>
            <w:shd w:val="clear" w:color="auto" w:fill="FFFFFF"/>
          </w:tcPr>
          <w:p w14:paraId="7D98CF26" w14:textId="77777777" w:rsidR="0039632F" w:rsidRPr="00CE10D0" w:rsidRDefault="0039632F" w:rsidP="00973E2E">
            <w:pPr>
              <w:jc w:val="right"/>
              <w:rPr>
                <w:rFonts w:ascii="Arial" w:hAnsi="Arial" w:cs="Arial"/>
                <w:color w:val="000000"/>
              </w:rPr>
            </w:pPr>
            <w:r w:rsidRPr="00CE10D0">
              <w:rPr>
                <w:rFonts w:ascii="Arial" w:hAnsi="Arial" w:cs="Arial"/>
                <w:color w:val="000000"/>
              </w:rPr>
              <w:lastRenderedPageBreak/>
              <w:t>•</w:t>
            </w:r>
          </w:p>
        </w:tc>
        <w:tc>
          <w:tcPr>
            <w:tcW w:w="12000" w:type="dxa"/>
            <w:gridSpan w:val="22"/>
            <w:tcBorders>
              <w:top w:val="nil"/>
              <w:left w:val="nil"/>
              <w:bottom w:val="nil"/>
              <w:right w:val="nil"/>
            </w:tcBorders>
            <w:shd w:val="clear" w:color="auto" w:fill="FFFFFF"/>
            <w:vAlign w:val="bottom"/>
          </w:tcPr>
          <w:p w14:paraId="6A4FE8AD" w14:textId="77777777" w:rsidR="0039632F" w:rsidRPr="00CE10D0" w:rsidRDefault="0039632F" w:rsidP="00973E2E">
            <w:pPr>
              <w:rPr>
                <w:rFonts w:ascii="Arial" w:hAnsi="Arial" w:cs="Arial"/>
                <w:color w:val="000000"/>
              </w:rPr>
            </w:pPr>
            <w:r w:rsidRPr="00CE10D0">
              <w:rPr>
                <w:rFonts w:ascii="Arial" w:hAnsi="Arial" w:cs="Arial"/>
                <w:b/>
                <w:bCs/>
                <w:color w:val="000000"/>
              </w:rPr>
              <w:t xml:space="preserve">Black or African American (Not Hispanic or Latino) </w:t>
            </w:r>
            <w:r w:rsidRPr="00CE10D0">
              <w:rPr>
                <w:rFonts w:ascii="Arial" w:hAnsi="Arial" w:cs="Arial"/>
                <w:color w:val="000000"/>
              </w:rPr>
              <w:t>- A person having origins in any of the black racial groups of Africa.</w:t>
            </w:r>
          </w:p>
        </w:tc>
      </w:tr>
      <w:tr w:rsidR="0039632F" w:rsidRPr="00CE10D0" w14:paraId="26BB4C6A" w14:textId="77777777" w:rsidTr="00973E2E">
        <w:trPr>
          <w:trHeight w:val="255"/>
        </w:trPr>
        <w:tc>
          <w:tcPr>
            <w:tcW w:w="618" w:type="dxa"/>
            <w:tcBorders>
              <w:top w:val="nil"/>
              <w:left w:val="nil"/>
              <w:bottom w:val="nil"/>
              <w:right w:val="nil"/>
            </w:tcBorders>
            <w:shd w:val="clear" w:color="auto" w:fill="FFFFFF"/>
          </w:tcPr>
          <w:p w14:paraId="4C9A1A16" w14:textId="77777777" w:rsidR="0039632F" w:rsidRPr="00CE10D0" w:rsidRDefault="0039632F" w:rsidP="00973E2E">
            <w:pPr>
              <w:jc w:val="right"/>
              <w:rPr>
                <w:rFonts w:ascii="Arial" w:hAnsi="Arial" w:cs="Arial"/>
                <w:color w:val="000000"/>
              </w:rPr>
            </w:pPr>
            <w:r w:rsidRPr="00CE10D0">
              <w:rPr>
                <w:rFonts w:ascii="Arial" w:hAnsi="Arial" w:cs="Arial"/>
                <w:color w:val="000000"/>
              </w:rPr>
              <w:t>•</w:t>
            </w:r>
          </w:p>
        </w:tc>
        <w:tc>
          <w:tcPr>
            <w:tcW w:w="12000" w:type="dxa"/>
            <w:gridSpan w:val="22"/>
            <w:tcBorders>
              <w:top w:val="nil"/>
              <w:left w:val="nil"/>
              <w:bottom w:val="nil"/>
              <w:right w:val="nil"/>
            </w:tcBorders>
            <w:shd w:val="clear" w:color="auto" w:fill="FFFFFF"/>
            <w:vAlign w:val="bottom"/>
          </w:tcPr>
          <w:p w14:paraId="4EE79E93" w14:textId="77777777" w:rsidR="0039632F" w:rsidRPr="00CE10D0" w:rsidRDefault="0039632F" w:rsidP="00973E2E">
            <w:pPr>
              <w:rPr>
                <w:rFonts w:ascii="Arial" w:hAnsi="Arial" w:cs="Arial"/>
                <w:color w:val="000000"/>
              </w:rPr>
            </w:pPr>
            <w:r w:rsidRPr="00CE10D0">
              <w:rPr>
                <w:rFonts w:ascii="Arial" w:hAnsi="Arial" w:cs="Arial"/>
                <w:b/>
                <w:bCs/>
                <w:color w:val="000000"/>
              </w:rPr>
              <w:t xml:space="preserve">Native Hawaiian or Other Pacific Islander (Not Hispanic or Latino) </w:t>
            </w:r>
            <w:r w:rsidRPr="00CE10D0">
              <w:rPr>
                <w:rFonts w:ascii="Arial" w:hAnsi="Arial" w:cs="Arial"/>
                <w:color w:val="000000"/>
              </w:rPr>
              <w:t>- A person having origins in any of the peoples of Hawaii, Guam, Samoa, or other Pacific Islands.</w:t>
            </w:r>
          </w:p>
        </w:tc>
      </w:tr>
      <w:tr w:rsidR="0039632F" w:rsidRPr="00CE10D0" w14:paraId="6B29ADF3" w14:textId="77777777" w:rsidTr="00973E2E">
        <w:trPr>
          <w:trHeight w:val="525"/>
        </w:trPr>
        <w:tc>
          <w:tcPr>
            <w:tcW w:w="618" w:type="dxa"/>
            <w:tcBorders>
              <w:top w:val="nil"/>
              <w:left w:val="nil"/>
              <w:bottom w:val="nil"/>
              <w:right w:val="nil"/>
            </w:tcBorders>
            <w:shd w:val="clear" w:color="auto" w:fill="FFFFFF"/>
          </w:tcPr>
          <w:p w14:paraId="7A6F3E45" w14:textId="77777777" w:rsidR="0039632F" w:rsidRPr="00CE10D0" w:rsidRDefault="0039632F" w:rsidP="00973E2E">
            <w:pPr>
              <w:jc w:val="right"/>
              <w:rPr>
                <w:rFonts w:ascii="Arial" w:hAnsi="Arial" w:cs="Arial"/>
                <w:color w:val="000000"/>
              </w:rPr>
            </w:pPr>
            <w:r w:rsidRPr="00CE10D0">
              <w:rPr>
                <w:rFonts w:ascii="Arial" w:hAnsi="Arial" w:cs="Arial"/>
                <w:color w:val="000000"/>
              </w:rPr>
              <w:t>•</w:t>
            </w:r>
          </w:p>
        </w:tc>
        <w:tc>
          <w:tcPr>
            <w:tcW w:w="12000" w:type="dxa"/>
            <w:gridSpan w:val="22"/>
            <w:tcBorders>
              <w:top w:val="nil"/>
              <w:left w:val="nil"/>
              <w:bottom w:val="nil"/>
              <w:right w:val="nil"/>
            </w:tcBorders>
            <w:shd w:val="clear" w:color="auto" w:fill="FFFFFF"/>
            <w:vAlign w:val="bottom"/>
          </w:tcPr>
          <w:p w14:paraId="18B4CD03" w14:textId="77777777" w:rsidR="0039632F" w:rsidRPr="00CE10D0" w:rsidRDefault="0039632F" w:rsidP="00973E2E">
            <w:pPr>
              <w:rPr>
                <w:rFonts w:ascii="Arial" w:hAnsi="Arial" w:cs="Arial"/>
                <w:color w:val="000000"/>
              </w:rPr>
            </w:pPr>
            <w:r w:rsidRPr="00CE10D0">
              <w:rPr>
                <w:rFonts w:ascii="Arial" w:hAnsi="Arial" w:cs="Arial"/>
                <w:b/>
                <w:bCs/>
                <w:color w:val="000000"/>
              </w:rPr>
              <w:t>Asian (Not Hispanic or Latino)</w:t>
            </w:r>
            <w:r w:rsidRPr="00CE10D0">
              <w:rPr>
                <w:rFonts w:ascii="Arial" w:hAnsi="Arial" w:cs="Arial"/>
                <w:color w:val="00000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39632F" w:rsidRPr="00CE10D0" w14:paraId="3C6B881B" w14:textId="77777777" w:rsidTr="00973E2E">
        <w:trPr>
          <w:trHeight w:val="510"/>
        </w:trPr>
        <w:tc>
          <w:tcPr>
            <w:tcW w:w="618" w:type="dxa"/>
            <w:tcBorders>
              <w:top w:val="nil"/>
              <w:left w:val="nil"/>
              <w:bottom w:val="nil"/>
              <w:right w:val="nil"/>
            </w:tcBorders>
            <w:shd w:val="clear" w:color="auto" w:fill="FFFFFF"/>
          </w:tcPr>
          <w:p w14:paraId="39033685" w14:textId="77777777" w:rsidR="0039632F" w:rsidRPr="00CE10D0" w:rsidRDefault="0039632F" w:rsidP="00973E2E">
            <w:pPr>
              <w:jc w:val="right"/>
              <w:rPr>
                <w:rFonts w:ascii="Arial" w:hAnsi="Arial" w:cs="Arial"/>
                <w:color w:val="000000"/>
              </w:rPr>
            </w:pPr>
            <w:r w:rsidRPr="00CE10D0">
              <w:rPr>
                <w:rFonts w:ascii="Arial" w:hAnsi="Arial" w:cs="Arial"/>
                <w:color w:val="000000"/>
              </w:rPr>
              <w:t>•</w:t>
            </w:r>
          </w:p>
        </w:tc>
        <w:tc>
          <w:tcPr>
            <w:tcW w:w="12000" w:type="dxa"/>
            <w:gridSpan w:val="22"/>
            <w:tcBorders>
              <w:top w:val="nil"/>
              <w:left w:val="nil"/>
              <w:bottom w:val="nil"/>
              <w:right w:val="nil"/>
            </w:tcBorders>
            <w:shd w:val="clear" w:color="auto" w:fill="FFFFFF"/>
            <w:vAlign w:val="bottom"/>
          </w:tcPr>
          <w:p w14:paraId="4B4F4DE1" w14:textId="77777777" w:rsidR="0039632F" w:rsidRPr="00CE10D0" w:rsidRDefault="0039632F" w:rsidP="00973E2E">
            <w:pPr>
              <w:rPr>
                <w:rFonts w:ascii="Arial" w:hAnsi="Arial" w:cs="Arial"/>
                <w:color w:val="000000"/>
              </w:rPr>
            </w:pPr>
            <w:r w:rsidRPr="00CE10D0">
              <w:rPr>
                <w:rFonts w:ascii="Arial" w:hAnsi="Arial" w:cs="Arial"/>
                <w:b/>
                <w:bCs/>
                <w:color w:val="000000"/>
              </w:rPr>
              <w:t>American Indian or Alaska Native (Not Hispanic or Latino)</w:t>
            </w:r>
            <w:r w:rsidRPr="00CE10D0">
              <w:rPr>
                <w:rFonts w:ascii="Arial" w:hAnsi="Arial" w:cs="Arial"/>
                <w:color w:val="000000"/>
              </w:rPr>
              <w:t xml:space="preserve"> - A person having origins in any of the original peoples of North and South America (including Central America), and who maintain tribal affiliation or community attachment.</w:t>
            </w:r>
          </w:p>
        </w:tc>
      </w:tr>
      <w:tr w:rsidR="0039632F" w:rsidRPr="00CE10D0" w14:paraId="43B039CD" w14:textId="77777777" w:rsidTr="00973E2E">
        <w:trPr>
          <w:trHeight w:val="255"/>
        </w:trPr>
        <w:tc>
          <w:tcPr>
            <w:tcW w:w="618" w:type="dxa"/>
            <w:tcBorders>
              <w:top w:val="nil"/>
              <w:left w:val="nil"/>
              <w:bottom w:val="nil"/>
              <w:right w:val="nil"/>
            </w:tcBorders>
            <w:shd w:val="clear" w:color="auto" w:fill="FFFFFF"/>
          </w:tcPr>
          <w:p w14:paraId="045145B6" w14:textId="77777777" w:rsidR="0039632F" w:rsidRPr="00CE10D0" w:rsidRDefault="0039632F" w:rsidP="00973E2E">
            <w:pPr>
              <w:jc w:val="right"/>
              <w:rPr>
                <w:rFonts w:ascii="Arial" w:hAnsi="Arial" w:cs="Arial"/>
                <w:color w:val="000000"/>
              </w:rPr>
            </w:pPr>
            <w:r w:rsidRPr="00CE10D0">
              <w:rPr>
                <w:rFonts w:ascii="Arial" w:hAnsi="Arial" w:cs="Arial"/>
                <w:color w:val="000000"/>
              </w:rPr>
              <w:t>•</w:t>
            </w:r>
          </w:p>
        </w:tc>
        <w:tc>
          <w:tcPr>
            <w:tcW w:w="12000" w:type="dxa"/>
            <w:gridSpan w:val="22"/>
            <w:tcBorders>
              <w:top w:val="nil"/>
              <w:left w:val="nil"/>
              <w:bottom w:val="nil"/>
              <w:right w:val="nil"/>
            </w:tcBorders>
            <w:shd w:val="clear" w:color="auto" w:fill="FFFFFF"/>
            <w:vAlign w:val="bottom"/>
          </w:tcPr>
          <w:p w14:paraId="3CEBF8B0" w14:textId="77777777" w:rsidR="0039632F" w:rsidRPr="00CE10D0" w:rsidRDefault="0039632F" w:rsidP="00973E2E">
            <w:pPr>
              <w:rPr>
                <w:rFonts w:ascii="Arial" w:hAnsi="Arial" w:cs="Arial"/>
                <w:color w:val="000000"/>
              </w:rPr>
            </w:pPr>
            <w:r w:rsidRPr="00CE10D0">
              <w:rPr>
                <w:rFonts w:ascii="Arial" w:hAnsi="Arial" w:cs="Arial"/>
                <w:b/>
                <w:bCs/>
                <w:color w:val="000000"/>
              </w:rPr>
              <w:t xml:space="preserve">Two or More Races (Not Hispanic or Latino) </w:t>
            </w:r>
            <w:r w:rsidRPr="00CE10D0">
              <w:rPr>
                <w:rFonts w:ascii="Arial" w:hAnsi="Arial" w:cs="Arial"/>
                <w:color w:val="000000"/>
              </w:rPr>
              <w:t>- All persons who identify with more than one of the above five races.</w:t>
            </w:r>
          </w:p>
        </w:tc>
      </w:tr>
      <w:tr w:rsidR="0039632F" w:rsidRPr="00CE10D0" w14:paraId="04230B9B" w14:textId="77777777" w:rsidTr="00973E2E">
        <w:trPr>
          <w:trHeight w:val="510"/>
        </w:trPr>
        <w:tc>
          <w:tcPr>
            <w:tcW w:w="618" w:type="dxa"/>
            <w:tcBorders>
              <w:top w:val="nil"/>
              <w:left w:val="nil"/>
              <w:bottom w:val="nil"/>
              <w:right w:val="nil"/>
            </w:tcBorders>
            <w:shd w:val="clear" w:color="auto" w:fill="FFFFFF"/>
          </w:tcPr>
          <w:p w14:paraId="5AA63A59" w14:textId="77777777" w:rsidR="0039632F" w:rsidRPr="00CE10D0" w:rsidRDefault="0039632F" w:rsidP="00973E2E">
            <w:pPr>
              <w:jc w:val="right"/>
              <w:rPr>
                <w:rFonts w:ascii="Arial" w:hAnsi="Arial" w:cs="Arial"/>
                <w:color w:val="000000"/>
              </w:rPr>
            </w:pPr>
            <w:r w:rsidRPr="00CE10D0">
              <w:rPr>
                <w:rFonts w:ascii="Arial" w:hAnsi="Arial" w:cs="Arial"/>
                <w:color w:val="000000"/>
              </w:rPr>
              <w:t>•</w:t>
            </w:r>
          </w:p>
        </w:tc>
        <w:tc>
          <w:tcPr>
            <w:tcW w:w="12000" w:type="dxa"/>
            <w:gridSpan w:val="22"/>
            <w:tcBorders>
              <w:top w:val="nil"/>
              <w:left w:val="nil"/>
              <w:bottom w:val="nil"/>
              <w:right w:val="nil"/>
            </w:tcBorders>
            <w:shd w:val="clear" w:color="auto" w:fill="FFFFFF"/>
            <w:vAlign w:val="bottom"/>
          </w:tcPr>
          <w:p w14:paraId="3619501C" w14:textId="77777777" w:rsidR="0039632F" w:rsidRPr="00CE10D0" w:rsidRDefault="0039632F" w:rsidP="00973E2E">
            <w:pPr>
              <w:rPr>
                <w:rFonts w:ascii="Arial" w:hAnsi="Arial" w:cs="Arial"/>
                <w:color w:val="000000"/>
              </w:rPr>
            </w:pPr>
            <w:r w:rsidRPr="00CE10D0">
              <w:rPr>
                <w:rFonts w:ascii="Arial" w:hAnsi="Arial" w:cs="Arial"/>
                <w:b/>
                <w:bCs/>
                <w:color w:val="000000"/>
              </w:rPr>
              <w:t>Disabled</w:t>
            </w:r>
            <w:r w:rsidRPr="00CE10D0">
              <w:rPr>
                <w:rFonts w:ascii="Arial" w:hAnsi="Arial" w:cs="Arial"/>
                <w:color w:val="000000"/>
              </w:rPr>
              <w:t xml:space="preserve"> -</w:t>
            </w:r>
            <w:r w:rsidRPr="00CE10D0">
              <w:rPr>
                <w:rFonts w:ascii="Arial" w:hAnsi="Arial" w:cs="Arial"/>
                <w:b/>
                <w:bCs/>
                <w:color w:val="000000"/>
              </w:rPr>
              <w:t xml:space="preserve"> </w:t>
            </w:r>
            <w:r w:rsidRPr="00CE10D0">
              <w:rPr>
                <w:rFonts w:ascii="Arial" w:hAnsi="Arial" w:cs="Arial"/>
                <w:color w:val="000000"/>
              </w:rPr>
              <w:t xml:space="preserve">Any person who has a physical or mental impairment that substantially limits one or more major life activity; has a record of such an impairment; or is regarded as having such an impairment </w:t>
            </w:r>
          </w:p>
        </w:tc>
      </w:tr>
      <w:tr w:rsidR="0039632F" w:rsidRPr="00CE10D0" w14:paraId="40EF8341" w14:textId="77777777" w:rsidTr="00973E2E">
        <w:trPr>
          <w:trHeight w:val="255"/>
        </w:trPr>
        <w:tc>
          <w:tcPr>
            <w:tcW w:w="618" w:type="dxa"/>
            <w:tcBorders>
              <w:top w:val="nil"/>
              <w:left w:val="nil"/>
              <w:bottom w:val="nil"/>
              <w:right w:val="nil"/>
            </w:tcBorders>
            <w:shd w:val="clear" w:color="auto" w:fill="FFFFFF"/>
          </w:tcPr>
          <w:p w14:paraId="4F80ED15" w14:textId="77777777" w:rsidR="0039632F" w:rsidRPr="00CE10D0" w:rsidRDefault="0039632F" w:rsidP="00973E2E">
            <w:pPr>
              <w:jc w:val="right"/>
              <w:rPr>
                <w:rFonts w:ascii="Arial" w:hAnsi="Arial" w:cs="Arial"/>
                <w:color w:val="000000"/>
              </w:rPr>
            </w:pPr>
            <w:r w:rsidRPr="00CE10D0">
              <w:rPr>
                <w:rFonts w:ascii="Arial" w:hAnsi="Arial" w:cs="Arial"/>
                <w:color w:val="000000"/>
              </w:rPr>
              <w:t>•</w:t>
            </w:r>
          </w:p>
        </w:tc>
        <w:tc>
          <w:tcPr>
            <w:tcW w:w="12000" w:type="dxa"/>
            <w:gridSpan w:val="22"/>
            <w:tcBorders>
              <w:top w:val="nil"/>
              <w:left w:val="nil"/>
              <w:bottom w:val="nil"/>
              <w:right w:val="nil"/>
            </w:tcBorders>
            <w:shd w:val="clear" w:color="auto" w:fill="FFFFFF"/>
            <w:vAlign w:val="bottom"/>
          </w:tcPr>
          <w:p w14:paraId="20142C2D" w14:textId="77777777" w:rsidR="0039632F" w:rsidRPr="00CE10D0" w:rsidRDefault="0039632F" w:rsidP="00973E2E">
            <w:pPr>
              <w:rPr>
                <w:rFonts w:ascii="Arial" w:hAnsi="Arial" w:cs="Arial"/>
                <w:color w:val="000000"/>
              </w:rPr>
            </w:pPr>
            <w:r w:rsidRPr="00CE10D0">
              <w:rPr>
                <w:rFonts w:ascii="Arial" w:hAnsi="Arial" w:cs="Arial"/>
                <w:b/>
                <w:bCs/>
                <w:color w:val="000000"/>
              </w:rPr>
              <w:t xml:space="preserve">Vietnam Era Veteran </w:t>
            </w:r>
            <w:r w:rsidRPr="00CE10D0">
              <w:rPr>
                <w:rFonts w:ascii="Arial" w:hAnsi="Arial" w:cs="Arial"/>
                <w:color w:val="000000"/>
              </w:rPr>
              <w:t xml:space="preserve">- a veteran who served at any time between and including January 1, </w:t>
            </w:r>
            <w:proofErr w:type="gramStart"/>
            <w:r w:rsidRPr="00CE10D0">
              <w:rPr>
                <w:rFonts w:ascii="Arial" w:hAnsi="Arial" w:cs="Arial"/>
                <w:color w:val="000000"/>
              </w:rPr>
              <w:t>1963</w:t>
            </w:r>
            <w:proofErr w:type="gramEnd"/>
            <w:r w:rsidRPr="00CE10D0">
              <w:rPr>
                <w:rFonts w:ascii="Arial" w:hAnsi="Arial" w:cs="Arial"/>
                <w:color w:val="000000"/>
              </w:rPr>
              <w:t xml:space="preserve"> and May 7, 1975.</w:t>
            </w:r>
          </w:p>
        </w:tc>
      </w:tr>
    </w:tbl>
    <w:p w14:paraId="57FDDB45" w14:textId="3A621DE9" w:rsidR="003562FE" w:rsidRPr="00CE10D0" w:rsidRDefault="0039632F" w:rsidP="009B03F7">
      <w:pPr>
        <w:rPr>
          <w:rFonts w:ascii="Arial" w:hAnsi="Arial" w:cs="Arial"/>
        </w:rPr>
        <w:sectPr w:rsidR="003562FE" w:rsidRPr="00CE10D0" w:rsidSect="00973E2E">
          <w:headerReference w:type="default" r:id="rId45"/>
          <w:footerReference w:type="default" r:id="rId46"/>
          <w:pgSz w:w="15840" w:h="12240" w:orient="landscape"/>
          <w:pgMar w:top="990" w:right="1440" w:bottom="1440" w:left="1440" w:header="720" w:footer="720" w:gutter="0"/>
          <w:cols w:space="720"/>
          <w:docGrid w:linePitch="326"/>
        </w:sectPr>
      </w:pPr>
      <w:r w:rsidRPr="00CE10D0">
        <w:rPr>
          <w:rFonts w:ascii="Arial" w:hAnsi="Arial" w:cs="Arial"/>
          <w:b/>
          <w:bCs/>
          <w:color w:val="000000"/>
        </w:rPr>
        <w:t>EEO 100</w:t>
      </w:r>
    </w:p>
    <w:p w14:paraId="5BE8E5C7" w14:textId="45D719D3" w:rsidR="002761B9" w:rsidRPr="003F54B9" w:rsidRDefault="002761B9" w:rsidP="007974BD">
      <w:pPr>
        <w:tabs>
          <w:tab w:val="left" w:pos="9105"/>
        </w:tabs>
        <w:rPr>
          <w:rFonts w:ascii="Arial" w:hAnsi="Arial" w:cs="Arial"/>
        </w:rPr>
      </w:pPr>
    </w:p>
    <w:sectPr w:rsidR="002761B9" w:rsidRPr="003F54B9" w:rsidSect="002761B9">
      <w:footerReference w:type="even" r:id="rId47"/>
      <w:footerReference w:type="default" r:id="rId48"/>
      <w:pgSz w:w="12240" w:h="15840"/>
      <w:pgMar w:top="72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6DC9" w14:textId="77777777" w:rsidR="00E2671F" w:rsidRDefault="00E2671F" w:rsidP="00535CD1">
      <w:r>
        <w:separator/>
      </w:r>
    </w:p>
  </w:endnote>
  <w:endnote w:type="continuationSeparator" w:id="0">
    <w:p w14:paraId="3F62BD0F" w14:textId="77777777" w:rsidR="00E2671F" w:rsidRDefault="00E2671F" w:rsidP="00535CD1">
      <w:r>
        <w:continuationSeparator/>
      </w:r>
    </w:p>
  </w:endnote>
  <w:endnote w:type="continuationNotice" w:id="1">
    <w:p w14:paraId="5C6A4AC2" w14:textId="77777777" w:rsidR="00E2671F" w:rsidRDefault="00E26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37CA" w14:textId="322C10AE" w:rsidR="00A13A49" w:rsidRDefault="00A13A49" w:rsidP="00973E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997">
      <w:rPr>
        <w:rStyle w:val="PageNumber"/>
        <w:noProof/>
      </w:rPr>
      <w:t>11</w:t>
    </w:r>
    <w:r>
      <w:rPr>
        <w:rStyle w:val="PageNumber"/>
      </w:rPr>
      <w:fldChar w:fldCharType="end"/>
    </w:r>
  </w:p>
  <w:p w14:paraId="6D4E309F" w14:textId="77777777" w:rsidR="00A13A49" w:rsidRDefault="00A13A49" w:rsidP="00973E2E">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19B5" w14:textId="77777777" w:rsidR="00A13A49" w:rsidRDefault="00A13A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749434"/>
      <w:docPartObj>
        <w:docPartGallery w:val="Page Numbers (Bottom of Page)"/>
        <w:docPartUnique/>
      </w:docPartObj>
    </w:sdtPr>
    <w:sdtEndPr>
      <w:rPr>
        <w:noProof/>
      </w:rPr>
    </w:sdtEndPr>
    <w:sdtContent>
      <w:p w14:paraId="41E9BC74" w14:textId="065D3891" w:rsidR="00A13A49" w:rsidRDefault="00A13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F71AB6" w14:textId="31391616" w:rsidR="00A13A49" w:rsidRDefault="00A13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D34A" w14:textId="77777777" w:rsidR="00A13A49" w:rsidRDefault="00A13A49" w:rsidP="007B7EDA">
    <w:pPr>
      <w:pStyle w:val="Footer"/>
      <w:tabs>
        <w:tab w:val="clear" w:pos="4680"/>
        <w:tab w:val="clear" w:pos="9360"/>
      </w:tabs>
      <w:ind w:left="720"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B59" w14:textId="77777777" w:rsidR="00A13A49" w:rsidRDefault="00A13A49" w:rsidP="007B7ED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582292"/>
      <w:docPartObj>
        <w:docPartGallery w:val="Page Numbers (Bottom of Page)"/>
        <w:docPartUnique/>
      </w:docPartObj>
    </w:sdtPr>
    <w:sdtEndPr>
      <w:rPr>
        <w:noProof/>
      </w:rPr>
    </w:sdtEndPr>
    <w:sdtContent>
      <w:p w14:paraId="7CD3B732" w14:textId="542C2D30" w:rsidR="00A13A49" w:rsidRDefault="00A13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6A59B" w14:textId="77777777" w:rsidR="00A13A49" w:rsidRDefault="00A13A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787E" w14:textId="77777777" w:rsidR="00A13A49" w:rsidRDefault="00A13A49" w:rsidP="00973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45496" w14:textId="77777777" w:rsidR="00A13A49" w:rsidRDefault="00A13A49" w:rsidP="00973E2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91433"/>
      <w:docPartObj>
        <w:docPartGallery w:val="Page Numbers (Bottom of Page)"/>
        <w:docPartUnique/>
      </w:docPartObj>
    </w:sdtPr>
    <w:sdtEndPr>
      <w:rPr>
        <w:noProof/>
      </w:rPr>
    </w:sdtEndPr>
    <w:sdtContent>
      <w:p w14:paraId="0F53644F" w14:textId="4E42A4F3" w:rsidR="00A13A49" w:rsidRDefault="00A13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BC0F24" w14:textId="77777777" w:rsidR="00A13A49" w:rsidRDefault="00A13A49">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33160"/>
      <w:docPartObj>
        <w:docPartGallery w:val="Page Numbers (Bottom of Page)"/>
        <w:docPartUnique/>
      </w:docPartObj>
    </w:sdtPr>
    <w:sdtEndPr>
      <w:rPr>
        <w:noProof/>
      </w:rPr>
    </w:sdtEndPr>
    <w:sdtContent>
      <w:p w14:paraId="0EB2484A" w14:textId="59D53C80" w:rsidR="00A13A49" w:rsidRDefault="00A13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44449" w14:textId="77777777" w:rsidR="00A13A49" w:rsidRPr="008965F8" w:rsidRDefault="00A13A49" w:rsidP="00973E2E">
    <w:pPr>
      <w:pStyle w:val="Footer"/>
      <w:ind w:right="360"/>
      <w:jc w:val="right"/>
      <w:rPr>
        <w:rFonts w:ascii="Tw Cen MT" w:hAnsi="Tw Cen MT"/>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79115"/>
      <w:docPartObj>
        <w:docPartGallery w:val="Page Numbers (Bottom of Page)"/>
        <w:docPartUnique/>
      </w:docPartObj>
    </w:sdtPr>
    <w:sdtEndPr>
      <w:rPr>
        <w:noProof/>
      </w:rPr>
    </w:sdtEndPr>
    <w:sdtContent>
      <w:p w14:paraId="2A8DA210" w14:textId="090C0209" w:rsidR="00A13A49" w:rsidRDefault="00A13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0212B" w14:textId="77777777" w:rsidR="00A13A49" w:rsidRPr="005D7421" w:rsidRDefault="00A13A49" w:rsidP="00973E2E">
    <w:pPr>
      <w:jc w:val="righ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812489"/>
      <w:docPartObj>
        <w:docPartGallery w:val="Page Numbers (Bottom of Page)"/>
        <w:docPartUnique/>
      </w:docPartObj>
    </w:sdtPr>
    <w:sdtEndPr>
      <w:rPr>
        <w:noProof/>
      </w:rPr>
    </w:sdtEndPr>
    <w:sdtContent>
      <w:p w14:paraId="35900682" w14:textId="1CA48F3C" w:rsidR="00A13A49" w:rsidRDefault="00A13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880F3" w14:textId="77777777" w:rsidR="00A13A49" w:rsidRPr="005D7421" w:rsidRDefault="00A13A49" w:rsidP="00973E2E">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5AD9" w14:textId="77777777" w:rsidR="00E2671F" w:rsidRDefault="00E2671F" w:rsidP="00535CD1">
      <w:r>
        <w:separator/>
      </w:r>
    </w:p>
  </w:footnote>
  <w:footnote w:type="continuationSeparator" w:id="0">
    <w:p w14:paraId="67E8491E" w14:textId="77777777" w:rsidR="00E2671F" w:rsidRDefault="00E2671F" w:rsidP="00535CD1">
      <w:r>
        <w:continuationSeparator/>
      </w:r>
    </w:p>
  </w:footnote>
  <w:footnote w:type="continuationNotice" w:id="1">
    <w:p w14:paraId="0EFD1FA0" w14:textId="77777777" w:rsidR="00E2671F" w:rsidRDefault="00E26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C284" w14:textId="77777777" w:rsidR="00A13A49" w:rsidRPr="0089367A" w:rsidRDefault="00A13A49" w:rsidP="00973E2E">
    <w:pPr>
      <w:ind w:right="-720"/>
      <w:outlineLvl w:val="0"/>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A034" w14:textId="77777777" w:rsidR="00A13A49" w:rsidRPr="00AD6B78" w:rsidRDefault="00A13A49" w:rsidP="00AD6B78">
    <w:pPr>
      <w:ind w:right="-720"/>
      <w:outlineLvl w:val="0"/>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BD"/>
    <w:multiLevelType w:val="hybridMultilevel"/>
    <w:tmpl w:val="DB4A2CD4"/>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2250" w:hanging="360"/>
      </w:pPr>
      <w:rPr>
        <w:rFonts w:ascii="Symbol" w:hAnsi="Symbol"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354C0A"/>
    <w:multiLevelType w:val="hybridMultilevel"/>
    <w:tmpl w:val="AD74C0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901DD"/>
    <w:multiLevelType w:val="hybridMultilevel"/>
    <w:tmpl w:val="5656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DA2A77"/>
    <w:multiLevelType w:val="hybridMultilevel"/>
    <w:tmpl w:val="35D45CFC"/>
    <w:lvl w:ilvl="0" w:tplc="9348AE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F77182"/>
    <w:multiLevelType w:val="hybridMultilevel"/>
    <w:tmpl w:val="D40E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50376"/>
    <w:multiLevelType w:val="hybridMultilevel"/>
    <w:tmpl w:val="6C58DC84"/>
    <w:lvl w:ilvl="0" w:tplc="849E35C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67A2B"/>
    <w:multiLevelType w:val="hybridMultilevel"/>
    <w:tmpl w:val="3C7E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9768A"/>
    <w:multiLevelType w:val="hybridMultilevel"/>
    <w:tmpl w:val="EABCE2C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90431"/>
    <w:multiLevelType w:val="hybridMultilevel"/>
    <w:tmpl w:val="03206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3132B6"/>
    <w:multiLevelType w:val="hybridMultilevel"/>
    <w:tmpl w:val="52A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42A9B"/>
    <w:multiLevelType w:val="hybridMultilevel"/>
    <w:tmpl w:val="55D091C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A90BB7"/>
    <w:multiLevelType w:val="hybridMultilevel"/>
    <w:tmpl w:val="DE2CB754"/>
    <w:lvl w:ilvl="0" w:tplc="6A76B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5"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54B15038"/>
    <w:multiLevelType w:val="hybridMultilevel"/>
    <w:tmpl w:val="7C927DB4"/>
    <w:lvl w:ilvl="0" w:tplc="8A880C6C">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992D01"/>
    <w:multiLevelType w:val="hybridMultilevel"/>
    <w:tmpl w:val="75A843C6"/>
    <w:lvl w:ilvl="0" w:tplc="57E20820">
      <w:numFmt w:val="bullet"/>
      <w:lvlText w:val=""/>
      <w:lvlJc w:val="left"/>
      <w:pPr>
        <w:ind w:left="840" w:hanging="360"/>
      </w:pPr>
      <w:rPr>
        <w:rFonts w:ascii="Symbol" w:eastAsia="Symbol" w:hAnsi="Symbol" w:cs="Symbol" w:hint="default"/>
        <w:w w:val="100"/>
        <w:sz w:val="24"/>
        <w:szCs w:val="24"/>
        <w:lang w:val="en-US" w:eastAsia="en-US" w:bidi="en-US"/>
      </w:rPr>
    </w:lvl>
    <w:lvl w:ilvl="1" w:tplc="1C206D0C">
      <w:numFmt w:val="bullet"/>
      <w:lvlText w:val="•"/>
      <w:lvlJc w:val="left"/>
      <w:pPr>
        <w:ind w:left="1798" w:hanging="360"/>
      </w:pPr>
      <w:rPr>
        <w:rFonts w:hint="default"/>
        <w:lang w:val="en-US" w:eastAsia="en-US" w:bidi="en-US"/>
      </w:rPr>
    </w:lvl>
    <w:lvl w:ilvl="2" w:tplc="C5165506">
      <w:numFmt w:val="bullet"/>
      <w:lvlText w:val="•"/>
      <w:lvlJc w:val="left"/>
      <w:pPr>
        <w:ind w:left="2756" w:hanging="360"/>
      </w:pPr>
      <w:rPr>
        <w:rFonts w:hint="default"/>
        <w:lang w:val="en-US" w:eastAsia="en-US" w:bidi="en-US"/>
      </w:rPr>
    </w:lvl>
    <w:lvl w:ilvl="3" w:tplc="25B012E2">
      <w:numFmt w:val="bullet"/>
      <w:lvlText w:val="•"/>
      <w:lvlJc w:val="left"/>
      <w:pPr>
        <w:ind w:left="3714" w:hanging="360"/>
      </w:pPr>
      <w:rPr>
        <w:rFonts w:hint="default"/>
        <w:lang w:val="en-US" w:eastAsia="en-US" w:bidi="en-US"/>
      </w:rPr>
    </w:lvl>
    <w:lvl w:ilvl="4" w:tplc="D7A0C4FC">
      <w:numFmt w:val="bullet"/>
      <w:lvlText w:val="•"/>
      <w:lvlJc w:val="left"/>
      <w:pPr>
        <w:ind w:left="4672" w:hanging="360"/>
      </w:pPr>
      <w:rPr>
        <w:rFonts w:hint="default"/>
        <w:lang w:val="en-US" w:eastAsia="en-US" w:bidi="en-US"/>
      </w:rPr>
    </w:lvl>
    <w:lvl w:ilvl="5" w:tplc="6BA651FA">
      <w:numFmt w:val="bullet"/>
      <w:lvlText w:val="•"/>
      <w:lvlJc w:val="left"/>
      <w:pPr>
        <w:ind w:left="5630" w:hanging="360"/>
      </w:pPr>
      <w:rPr>
        <w:rFonts w:hint="default"/>
        <w:lang w:val="en-US" w:eastAsia="en-US" w:bidi="en-US"/>
      </w:rPr>
    </w:lvl>
    <w:lvl w:ilvl="6" w:tplc="42B44FFE">
      <w:numFmt w:val="bullet"/>
      <w:lvlText w:val="•"/>
      <w:lvlJc w:val="left"/>
      <w:pPr>
        <w:ind w:left="6588" w:hanging="360"/>
      </w:pPr>
      <w:rPr>
        <w:rFonts w:hint="default"/>
        <w:lang w:val="en-US" w:eastAsia="en-US" w:bidi="en-US"/>
      </w:rPr>
    </w:lvl>
    <w:lvl w:ilvl="7" w:tplc="5D32A67C">
      <w:numFmt w:val="bullet"/>
      <w:lvlText w:val="•"/>
      <w:lvlJc w:val="left"/>
      <w:pPr>
        <w:ind w:left="7546" w:hanging="360"/>
      </w:pPr>
      <w:rPr>
        <w:rFonts w:hint="default"/>
        <w:lang w:val="en-US" w:eastAsia="en-US" w:bidi="en-US"/>
      </w:rPr>
    </w:lvl>
    <w:lvl w:ilvl="8" w:tplc="9738C608">
      <w:numFmt w:val="bullet"/>
      <w:lvlText w:val="•"/>
      <w:lvlJc w:val="left"/>
      <w:pPr>
        <w:ind w:left="8504" w:hanging="360"/>
      </w:pPr>
      <w:rPr>
        <w:rFonts w:hint="default"/>
        <w:lang w:val="en-US" w:eastAsia="en-US" w:bidi="en-US"/>
      </w:rPr>
    </w:lvl>
  </w:abstractNum>
  <w:abstractNum w:abstractNumId="20"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39195F"/>
    <w:multiLevelType w:val="hybridMultilevel"/>
    <w:tmpl w:val="08866480"/>
    <w:lvl w:ilvl="0" w:tplc="8A880C6C">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8E4D8E"/>
    <w:multiLevelType w:val="hybridMultilevel"/>
    <w:tmpl w:val="0B64657E"/>
    <w:lvl w:ilvl="0" w:tplc="8A880C6C">
      <w:start w:val="5"/>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8218689">
    <w:abstractNumId w:val="2"/>
  </w:num>
  <w:num w:numId="2" w16cid:durableId="1320041872">
    <w:abstractNumId w:val="22"/>
  </w:num>
  <w:num w:numId="3" w16cid:durableId="629821627">
    <w:abstractNumId w:val="23"/>
  </w:num>
  <w:num w:numId="4" w16cid:durableId="2065255474">
    <w:abstractNumId w:val="17"/>
  </w:num>
  <w:num w:numId="5" w16cid:durableId="1119229155">
    <w:abstractNumId w:val="8"/>
  </w:num>
  <w:num w:numId="6" w16cid:durableId="580067268">
    <w:abstractNumId w:val="18"/>
  </w:num>
  <w:num w:numId="7" w16cid:durableId="143401883">
    <w:abstractNumId w:val="20"/>
    <w:lvlOverride w:ilvl="0">
      <w:startOverride w:val="1"/>
    </w:lvlOverride>
  </w:num>
  <w:num w:numId="8" w16cid:durableId="1940720361">
    <w:abstractNumId w:val="20"/>
    <w:lvlOverride w:ilvl="0">
      <w:startOverride w:val="2"/>
    </w:lvlOverride>
  </w:num>
  <w:num w:numId="9" w16cid:durableId="1523588257">
    <w:abstractNumId w:val="20"/>
    <w:lvlOverride w:ilvl="0">
      <w:startOverride w:val="3"/>
    </w:lvlOverride>
  </w:num>
  <w:num w:numId="10" w16cid:durableId="1353415339">
    <w:abstractNumId w:val="15"/>
    <w:lvlOverride w:ilvl="0">
      <w:startOverride w:val="1"/>
    </w:lvlOverride>
  </w:num>
  <w:num w:numId="11" w16cid:durableId="1651787395">
    <w:abstractNumId w:val="15"/>
    <w:lvlOverride w:ilvl="0">
      <w:startOverride w:val="2"/>
    </w:lvlOverride>
  </w:num>
  <w:num w:numId="12" w16cid:durableId="1547521618">
    <w:abstractNumId w:val="15"/>
    <w:lvlOverride w:ilvl="0">
      <w:startOverride w:val="3"/>
    </w:lvlOverride>
  </w:num>
  <w:num w:numId="13" w16cid:durableId="1660841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398747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416282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480518">
    <w:abstractNumId w:val="10"/>
  </w:num>
  <w:num w:numId="17" w16cid:durableId="771631835">
    <w:abstractNumId w:val="14"/>
  </w:num>
  <w:num w:numId="18" w16cid:durableId="1304853814">
    <w:abstractNumId w:val="16"/>
  </w:num>
  <w:num w:numId="19" w16cid:durableId="1545219089">
    <w:abstractNumId w:val="3"/>
  </w:num>
  <w:num w:numId="20" w16cid:durableId="50737736">
    <w:abstractNumId w:val="21"/>
  </w:num>
  <w:num w:numId="21" w16cid:durableId="1557476138">
    <w:abstractNumId w:val="7"/>
  </w:num>
  <w:num w:numId="22" w16cid:durableId="1498770909">
    <w:abstractNumId w:val="11"/>
  </w:num>
  <w:num w:numId="23" w16cid:durableId="562065680">
    <w:abstractNumId w:val="4"/>
  </w:num>
  <w:num w:numId="24" w16cid:durableId="1119571264">
    <w:abstractNumId w:val="6"/>
  </w:num>
  <w:num w:numId="25" w16cid:durableId="1645112266">
    <w:abstractNumId w:val="13"/>
  </w:num>
  <w:num w:numId="26" w16cid:durableId="1941721307">
    <w:abstractNumId w:val="0"/>
  </w:num>
  <w:num w:numId="27" w16cid:durableId="2110004182">
    <w:abstractNumId w:val="12"/>
  </w:num>
  <w:num w:numId="28" w16cid:durableId="394202742">
    <w:abstractNumId w:val="9"/>
  </w:num>
  <w:num w:numId="29" w16cid:durableId="626814993">
    <w:abstractNumId w:val="5"/>
  </w:num>
  <w:num w:numId="30" w16cid:durableId="191130240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69"/>
    <w:rsid w:val="00001761"/>
    <w:rsid w:val="000047FB"/>
    <w:rsid w:val="00004C6F"/>
    <w:rsid w:val="000075B8"/>
    <w:rsid w:val="00010A8C"/>
    <w:rsid w:val="00011EDC"/>
    <w:rsid w:val="00015BD3"/>
    <w:rsid w:val="00017550"/>
    <w:rsid w:val="000231D7"/>
    <w:rsid w:val="00026D83"/>
    <w:rsid w:val="00030181"/>
    <w:rsid w:val="00031391"/>
    <w:rsid w:val="00031B94"/>
    <w:rsid w:val="00042C37"/>
    <w:rsid w:val="00043291"/>
    <w:rsid w:val="00044C78"/>
    <w:rsid w:val="00045378"/>
    <w:rsid w:val="000509A4"/>
    <w:rsid w:val="00050F67"/>
    <w:rsid w:val="000510C6"/>
    <w:rsid w:val="00051412"/>
    <w:rsid w:val="00053545"/>
    <w:rsid w:val="00056927"/>
    <w:rsid w:val="00061EBF"/>
    <w:rsid w:val="00062509"/>
    <w:rsid w:val="000632CE"/>
    <w:rsid w:val="000663F3"/>
    <w:rsid w:val="00066561"/>
    <w:rsid w:val="00076931"/>
    <w:rsid w:val="000814DD"/>
    <w:rsid w:val="00082F4C"/>
    <w:rsid w:val="00084766"/>
    <w:rsid w:val="0008687B"/>
    <w:rsid w:val="00086C25"/>
    <w:rsid w:val="00092590"/>
    <w:rsid w:val="000941C7"/>
    <w:rsid w:val="000A10FA"/>
    <w:rsid w:val="000A2456"/>
    <w:rsid w:val="000B2F48"/>
    <w:rsid w:val="000B380C"/>
    <w:rsid w:val="000B502A"/>
    <w:rsid w:val="000B55B5"/>
    <w:rsid w:val="000B66C2"/>
    <w:rsid w:val="000B6D51"/>
    <w:rsid w:val="000C0DBB"/>
    <w:rsid w:val="000C5C2C"/>
    <w:rsid w:val="000D02F8"/>
    <w:rsid w:val="000D1421"/>
    <w:rsid w:val="000D45DB"/>
    <w:rsid w:val="000E383D"/>
    <w:rsid w:val="000E5455"/>
    <w:rsid w:val="000F4A8B"/>
    <w:rsid w:val="000F5B9E"/>
    <w:rsid w:val="00100D0C"/>
    <w:rsid w:val="001039D9"/>
    <w:rsid w:val="00110C21"/>
    <w:rsid w:val="0011184F"/>
    <w:rsid w:val="00112146"/>
    <w:rsid w:val="00115693"/>
    <w:rsid w:val="0011577C"/>
    <w:rsid w:val="00115C6C"/>
    <w:rsid w:val="001240CC"/>
    <w:rsid w:val="00126C22"/>
    <w:rsid w:val="00131288"/>
    <w:rsid w:val="001333A8"/>
    <w:rsid w:val="00137C7E"/>
    <w:rsid w:val="00146E5D"/>
    <w:rsid w:val="00150317"/>
    <w:rsid w:val="00171F62"/>
    <w:rsid w:val="00173618"/>
    <w:rsid w:val="00175479"/>
    <w:rsid w:val="00175902"/>
    <w:rsid w:val="001769D2"/>
    <w:rsid w:val="0018104F"/>
    <w:rsid w:val="001837E3"/>
    <w:rsid w:val="0018489A"/>
    <w:rsid w:val="00185BF4"/>
    <w:rsid w:val="001926E9"/>
    <w:rsid w:val="0019514A"/>
    <w:rsid w:val="00195B1F"/>
    <w:rsid w:val="0019724A"/>
    <w:rsid w:val="001A25E1"/>
    <w:rsid w:val="001A2D83"/>
    <w:rsid w:val="001A313E"/>
    <w:rsid w:val="001A6033"/>
    <w:rsid w:val="001B0BC4"/>
    <w:rsid w:val="001B33A6"/>
    <w:rsid w:val="001B6E96"/>
    <w:rsid w:val="001C436F"/>
    <w:rsid w:val="001C61BF"/>
    <w:rsid w:val="001D2AD8"/>
    <w:rsid w:val="001D2E06"/>
    <w:rsid w:val="001D4C6A"/>
    <w:rsid w:val="001D5752"/>
    <w:rsid w:val="001E1CC4"/>
    <w:rsid w:val="001E2AF6"/>
    <w:rsid w:val="001E4A86"/>
    <w:rsid w:val="001E5763"/>
    <w:rsid w:val="001E5C12"/>
    <w:rsid w:val="001F19C8"/>
    <w:rsid w:val="001F2211"/>
    <w:rsid w:val="001F31CE"/>
    <w:rsid w:val="001F3DCA"/>
    <w:rsid w:val="001F6130"/>
    <w:rsid w:val="001F786D"/>
    <w:rsid w:val="001F7B0A"/>
    <w:rsid w:val="00203951"/>
    <w:rsid w:val="002046F3"/>
    <w:rsid w:val="0020566E"/>
    <w:rsid w:val="002101EB"/>
    <w:rsid w:val="0021698D"/>
    <w:rsid w:val="00220ED9"/>
    <w:rsid w:val="00222058"/>
    <w:rsid w:val="00222208"/>
    <w:rsid w:val="00227DE3"/>
    <w:rsid w:val="00230B2D"/>
    <w:rsid w:val="00235249"/>
    <w:rsid w:val="002362A3"/>
    <w:rsid w:val="0023701F"/>
    <w:rsid w:val="002374E1"/>
    <w:rsid w:val="00241F4D"/>
    <w:rsid w:val="002423BC"/>
    <w:rsid w:val="00250FF2"/>
    <w:rsid w:val="0025186D"/>
    <w:rsid w:val="00253902"/>
    <w:rsid w:val="00261D1A"/>
    <w:rsid w:val="00261F3C"/>
    <w:rsid w:val="00262D19"/>
    <w:rsid w:val="0026341B"/>
    <w:rsid w:val="00264832"/>
    <w:rsid w:val="00273CD7"/>
    <w:rsid w:val="002761B9"/>
    <w:rsid w:val="00276551"/>
    <w:rsid w:val="00277A96"/>
    <w:rsid w:val="00277B1D"/>
    <w:rsid w:val="0028685D"/>
    <w:rsid w:val="00291C29"/>
    <w:rsid w:val="0029444F"/>
    <w:rsid w:val="002A00E2"/>
    <w:rsid w:val="002A1C0E"/>
    <w:rsid w:val="002A38B5"/>
    <w:rsid w:val="002A4182"/>
    <w:rsid w:val="002B334B"/>
    <w:rsid w:val="002B7707"/>
    <w:rsid w:val="002C03D6"/>
    <w:rsid w:val="002C0CF7"/>
    <w:rsid w:val="002D553B"/>
    <w:rsid w:val="002E0806"/>
    <w:rsid w:val="002E4028"/>
    <w:rsid w:val="002E61C9"/>
    <w:rsid w:val="002F0FA9"/>
    <w:rsid w:val="002F32AD"/>
    <w:rsid w:val="002F49F3"/>
    <w:rsid w:val="002F4B6F"/>
    <w:rsid w:val="00305ADC"/>
    <w:rsid w:val="00310D0F"/>
    <w:rsid w:val="00312CC9"/>
    <w:rsid w:val="00315279"/>
    <w:rsid w:val="003165D1"/>
    <w:rsid w:val="00321C0C"/>
    <w:rsid w:val="0032264B"/>
    <w:rsid w:val="00323016"/>
    <w:rsid w:val="00324B57"/>
    <w:rsid w:val="00331B33"/>
    <w:rsid w:val="00342301"/>
    <w:rsid w:val="003452F6"/>
    <w:rsid w:val="003539EA"/>
    <w:rsid w:val="003548B5"/>
    <w:rsid w:val="003556F6"/>
    <w:rsid w:val="003562FE"/>
    <w:rsid w:val="00356E52"/>
    <w:rsid w:val="003570EE"/>
    <w:rsid w:val="00357611"/>
    <w:rsid w:val="0036276A"/>
    <w:rsid w:val="003643FF"/>
    <w:rsid w:val="00364BF1"/>
    <w:rsid w:val="003664DC"/>
    <w:rsid w:val="00367E25"/>
    <w:rsid w:val="00373AD9"/>
    <w:rsid w:val="003804FE"/>
    <w:rsid w:val="0038579B"/>
    <w:rsid w:val="00385FC3"/>
    <w:rsid w:val="003869FB"/>
    <w:rsid w:val="003878AE"/>
    <w:rsid w:val="00387AC3"/>
    <w:rsid w:val="003906E7"/>
    <w:rsid w:val="003944D5"/>
    <w:rsid w:val="00394E5F"/>
    <w:rsid w:val="00395010"/>
    <w:rsid w:val="00395883"/>
    <w:rsid w:val="0039632F"/>
    <w:rsid w:val="003973B1"/>
    <w:rsid w:val="003A4EA9"/>
    <w:rsid w:val="003A798B"/>
    <w:rsid w:val="003B1C70"/>
    <w:rsid w:val="003B4B96"/>
    <w:rsid w:val="003B6EBE"/>
    <w:rsid w:val="003B724F"/>
    <w:rsid w:val="003C1D64"/>
    <w:rsid w:val="003C23DE"/>
    <w:rsid w:val="003C240C"/>
    <w:rsid w:val="003C2E65"/>
    <w:rsid w:val="003C3702"/>
    <w:rsid w:val="003C59BF"/>
    <w:rsid w:val="003D0062"/>
    <w:rsid w:val="003D034F"/>
    <w:rsid w:val="003D090F"/>
    <w:rsid w:val="003D1521"/>
    <w:rsid w:val="003D3500"/>
    <w:rsid w:val="003D439F"/>
    <w:rsid w:val="003D7FDF"/>
    <w:rsid w:val="003E1468"/>
    <w:rsid w:val="003E2536"/>
    <w:rsid w:val="003E5B29"/>
    <w:rsid w:val="003E6DDF"/>
    <w:rsid w:val="003F2589"/>
    <w:rsid w:val="003F54B9"/>
    <w:rsid w:val="00401754"/>
    <w:rsid w:val="0040373A"/>
    <w:rsid w:val="00407739"/>
    <w:rsid w:val="004101B0"/>
    <w:rsid w:val="00411C42"/>
    <w:rsid w:val="00412E35"/>
    <w:rsid w:val="00414504"/>
    <w:rsid w:val="004276C0"/>
    <w:rsid w:val="0043424A"/>
    <w:rsid w:val="0043424E"/>
    <w:rsid w:val="0043616E"/>
    <w:rsid w:val="00441895"/>
    <w:rsid w:val="00446861"/>
    <w:rsid w:val="00447244"/>
    <w:rsid w:val="00451285"/>
    <w:rsid w:val="00461A9F"/>
    <w:rsid w:val="00463601"/>
    <w:rsid w:val="00463DDC"/>
    <w:rsid w:val="00464745"/>
    <w:rsid w:val="00466895"/>
    <w:rsid w:val="00470711"/>
    <w:rsid w:val="00471C32"/>
    <w:rsid w:val="00472B0A"/>
    <w:rsid w:val="00475649"/>
    <w:rsid w:val="004764D2"/>
    <w:rsid w:val="00477CB2"/>
    <w:rsid w:val="00480735"/>
    <w:rsid w:val="00480AB4"/>
    <w:rsid w:val="00482452"/>
    <w:rsid w:val="0048299A"/>
    <w:rsid w:val="00482BB9"/>
    <w:rsid w:val="0048407C"/>
    <w:rsid w:val="00484F43"/>
    <w:rsid w:val="00486A80"/>
    <w:rsid w:val="00494C3E"/>
    <w:rsid w:val="00494F93"/>
    <w:rsid w:val="004963D4"/>
    <w:rsid w:val="0049760E"/>
    <w:rsid w:val="00497867"/>
    <w:rsid w:val="004A49CF"/>
    <w:rsid w:val="004B57A0"/>
    <w:rsid w:val="004B714F"/>
    <w:rsid w:val="004C195B"/>
    <w:rsid w:val="004C5E5E"/>
    <w:rsid w:val="004C7047"/>
    <w:rsid w:val="004C78D6"/>
    <w:rsid w:val="004C7D91"/>
    <w:rsid w:val="004C7F53"/>
    <w:rsid w:val="004D20BA"/>
    <w:rsid w:val="004D33A8"/>
    <w:rsid w:val="004D3CC8"/>
    <w:rsid w:val="004D43A9"/>
    <w:rsid w:val="004D6D42"/>
    <w:rsid w:val="004D7501"/>
    <w:rsid w:val="004D79AC"/>
    <w:rsid w:val="004E27A4"/>
    <w:rsid w:val="004F20EA"/>
    <w:rsid w:val="004F63A1"/>
    <w:rsid w:val="004F6D6E"/>
    <w:rsid w:val="004F73D1"/>
    <w:rsid w:val="005008C7"/>
    <w:rsid w:val="00503048"/>
    <w:rsid w:val="005159C7"/>
    <w:rsid w:val="00517192"/>
    <w:rsid w:val="005178A0"/>
    <w:rsid w:val="00517FBD"/>
    <w:rsid w:val="0052512D"/>
    <w:rsid w:val="005265EF"/>
    <w:rsid w:val="005312C7"/>
    <w:rsid w:val="00533C8B"/>
    <w:rsid w:val="00535CD1"/>
    <w:rsid w:val="00540CDF"/>
    <w:rsid w:val="00552158"/>
    <w:rsid w:val="005546D7"/>
    <w:rsid w:val="00555597"/>
    <w:rsid w:val="00556358"/>
    <w:rsid w:val="005669FB"/>
    <w:rsid w:val="00573FD4"/>
    <w:rsid w:val="0057419A"/>
    <w:rsid w:val="00583F40"/>
    <w:rsid w:val="00584836"/>
    <w:rsid w:val="005856E2"/>
    <w:rsid w:val="00586A89"/>
    <w:rsid w:val="0059014A"/>
    <w:rsid w:val="00593AB7"/>
    <w:rsid w:val="0059482C"/>
    <w:rsid w:val="00594E24"/>
    <w:rsid w:val="00595E1D"/>
    <w:rsid w:val="005962B5"/>
    <w:rsid w:val="005975FD"/>
    <w:rsid w:val="005A0873"/>
    <w:rsid w:val="005A36B3"/>
    <w:rsid w:val="005A3B31"/>
    <w:rsid w:val="005A3B7B"/>
    <w:rsid w:val="005A6FBE"/>
    <w:rsid w:val="005B02F9"/>
    <w:rsid w:val="005B3165"/>
    <w:rsid w:val="005B4661"/>
    <w:rsid w:val="005B4D19"/>
    <w:rsid w:val="005B55E5"/>
    <w:rsid w:val="005C6012"/>
    <w:rsid w:val="005C6411"/>
    <w:rsid w:val="005D2391"/>
    <w:rsid w:val="005D3E72"/>
    <w:rsid w:val="005D54DF"/>
    <w:rsid w:val="005D78E6"/>
    <w:rsid w:val="005E1EA4"/>
    <w:rsid w:val="005E5E7D"/>
    <w:rsid w:val="005E7D0D"/>
    <w:rsid w:val="005F26A4"/>
    <w:rsid w:val="0060267D"/>
    <w:rsid w:val="0060298A"/>
    <w:rsid w:val="00604CFA"/>
    <w:rsid w:val="00607A7B"/>
    <w:rsid w:val="00612207"/>
    <w:rsid w:val="00613266"/>
    <w:rsid w:val="006148A3"/>
    <w:rsid w:val="00620DC2"/>
    <w:rsid w:val="00622F4C"/>
    <w:rsid w:val="006310F4"/>
    <w:rsid w:val="0063258C"/>
    <w:rsid w:val="00632941"/>
    <w:rsid w:val="00634EAA"/>
    <w:rsid w:val="006426CC"/>
    <w:rsid w:val="0064308E"/>
    <w:rsid w:val="00643F80"/>
    <w:rsid w:val="00646831"/>
    <w:rsid w:val="0065517C"/>
    <w:rsid w:val="0065556A"/>
    <w:rsid w:val="006557DA"/>
    <w:rsid w:val="00661AB6"/>
    <w:rsid w:val="00672140"/>
    <w:rsid w:val="00672B50"/>
    <w:rsid w:val="00677283"/>
    <w:rsid w:val="0067780F"/>
    <w:rsid w:val="00683BF9"/>
    <w:rsid w:val="00684134"/>
    <w:rsid w:val="00685543"/>
    <w:rsid w:val="00686966"/>
    <w:rsid w:val="00686F1E"/>
    <w:rsid w:val="00686FAE"/>
    <w:rsid w:val="006875BB"/>
    <w:rsid w:val="00687B15"/>
    <w:rsid w:val="00690A02"/>
    <w:rsid w:val="00690B70"/>
    <w:rsid w:val="00690E19"/>
    <w:rsid w:val="006971C1"/>
    <w:rsid w:val="006A1F21"/>
    <w:rsid w:val="006A5DBC"/>
    <w:rsid w:val="006A77EF"/>
    <w:rsid w:val="006B01F8"/>
    <w:rsid w:val="006B07F7"/>
    <w:rsid w:val="006B1188"/>
    <w:rsid w:val="006B70F3"/>
    <w:rsid w:val="006B75F4"/>
    <w:rsid w:val="006C275E"/>
    <w:rsid w:val="006C2AE8"/>
    <w:rsid w:val="006C6134"/>
    <w:rsid w:val="006C6BFB"/>
    <w:rsid w:val="006D210B"/>
    <w:rsid w:val="006E03EB"/>
    <w:rsid w:val="006E05CB"/>
    <w:rsid w:val="006E2C62"/>
    <w:rsid w:val="006E2D57"/>
    <w:rsid w:val="006F37B4"/>
    <w:rsid w:val="006F73D3"/>
    <w:rsid w:val="0070172B"/>
    <w:rsid w:val="0070574B"/>
    <w:rsid w:val="00710F0F"/>
    <w:rsid w:val="00715897"/>
    <w:rsid w:val="00717A23"/>
    <w:rsid w:val="0072098D"/>
    <w:rsid w:val="007221D5"/>
    <w:rsid w:val="007236B2"/>
    <w:rsid w:val="00727BBB"/>
    <w:rsid w:val="0073444E"/>
    <w:rsid w:val="00735941"/>
    <w:rsid w:val="007409D0"/>
    <w:rsid w:val="00740E92"/>
    <w:rsid w:val="00740EEE"/>
    <w:rsid w:val="007449C1"/>
    <w:rsid w:val="00747A97"/>
    <w:rsid w:val="00757819"/>
    <w:rsid w:val="007624DD"/>
    <w:rsid w:val="0076253A"/>
    <w:rsid w:val="007634A1"/>
    <w:rsid w:val="00763502"/>
    <w:rsid w:val="007636E0"/>
    <w:rsid w:val="007639D8"/>
    <w:rsid w:val="007656EE"/>
    <w:rsid w:val="00767FC3"/>
    <w:rsid w:val="00771A21"/>
    <w:rsid w:val="00775035"/>
    <w:rsid w:val="0078108A"/>
    <w:rsid w:val="00781D30"/>
    <w:rsid w:val="00784EE0"/>
    <w:rsid w:val="00794C3F"/>
    <w:rsid w:val="007974BD"/>
    <w:rsid w:val="00797648"/>
    <w:rsid w:val="007A4EA1"/>
    <w:rsid w:val="007A55A4"/>
    <w:rsid w:val="007A7410"/>
    <w:rsid w:val="007B1D8C"/>
    <w:rsid w:val="007B29DC"/>
    <w:rsid w:val="007B4626"/>
    <w:rsid w:val="007B7EDA"/>
    <w:rsid w:val="007C12CA"/>
    <w:rsid w:val="007C239D"/>
    <w:rsid w:val="007D146C"/>
    <w:rsid w:val="007D29D0"/>
    <w:rsid w:val="007D49C1"/>
    <w:rsid w:val="007E1B74"/>
    <w:rsid w:val="007E1F6D"/>
    <w:rsid w:val="007E74C6"/>
    <w:rsid w:val="007F03FA"/>
    <w:rsid w:val="007F7A1A"/>
    <w:rsid w:val="008014A3"/>
    <w:rsid w:val="0080278B"/>
    <w:rsid w:val="0080713A"/>
    <w:rsid w:val="00812A37"/>
    <w:rsid w:val="00812CC3"/>
    <w:rsid w:val="00820DC4"/>
    <w:rsid w:val="00822BD7"/>
    <w:rsid w:val="0083056C"/>
    <w:rsid w:val="00830CAD"/>
    <w:rsid w:val="00831148"/>
    <w:rsid w:val="00836025"/>
    <w:rsid w:val="00836F14"/>
    <w:rsid w:val="00842CAD"/>
    <w:rsid w:val="00842E1F"/>
    <w:rsid w:val="00844AFB"/>
    <w:rsid w:val="00845A63"/>
    <w:rsid w:val="00847C15"/>
    <w:rsid w:val="0085128A"/>
    <w:rsid w:val="00852E6D"/>
    <w:rsid w:val="008565FC"/>
    <w:rsid w:val="00856B6B"/>
    <w:rsid w:val="00863A76"/>
    <w:rsid w:val="00864ADE"/>
    <w:rsid w:val="00866F38"/>
    <w:rsid w:val="008704FA"/>
    <w:rsid w:val="00872649"/>
    <w:rsid w:val="00873E8A"/>
    <w:rsid w:val="0087445F"/>
    <w:rsid w:val="00883632"/>
    <w:rsid w:val="008839F8"/>
    <w:rsid w:val="00890EBB"/>
    <w:rsid w:val="008958BA"/>
    <w:rsid w:val="00895D9C"/>
    <w:rsid w:val="008A081B"/>
    <w:rsid w:val="008A1A38"/>
    <w:rsid w:val="008A53AC"/>
    <w:rsid w:val="008A5F90"/>
    <w:rsid w:val="008B3EBD"/>
    <w:rsid w:val="008B521D"/>
    <w:rsid w:val="008B7A7F"/>
    <w:rsid w:val="008C10F4"/>
    <w:rsid w:val="008C16A2"/>
    <w:rsid w:val="008C3E3C"/>
    <w:rsid w:val="008D1A1C"/>
    <w:rsid w:val="008E2DD7"/>
    <w:rsid w:val="008E578F"/>
    <w:rsid w:val="008E6A8A"/>
    <w:rsid w:val="008E6C18"/>
    <w:rsid w:val="008E6E96"/>
    <w:rsid w:val="008E70FB"/>
    <w:rsid w:val="008E7A87"/>
    <w:rsid w:val="008F2879"/>
    <w:rsid w:val="008F6E85"/>
    <w:rsid w:val="0090761F"/>
    <w:rsid w:val="00907887"/>
    <w:rsid w:val="00921EBE"/>
    <w:rsid w:val="00926DA5"/>
    <w:rsid w:val="009279CD"/>
    <w:rsid w:val="00931580"/>
    <w:rsid w:val="00932C5B"/>
    <w:rsid w:val="00932D4E"/>
    <w:rsid w:val="0093338F"/>
    <w:rsid w:val="00933A41"/>
    <w:rsid w:val="00940AB2"/>
    <w:rsid w:val="009414A0"/>
    <w:rsid w:val="00945CA6"/>
    <w:rsid w:val="00952B91"/>
    <w:rsid w:val="00953C95"/>
    <w:rsid w:val="009621A0"/>
    <w:rsid w:val="00964726"/>
    <w:rsid w:val="00971919"/>
    <w:rsid w:val="00973E2E"/>
    <w:rsid w:val="009817FD"/>
    <w:rsid w:val="009843E1"/>
    <w:rsid w:val="00984790"/>
    <w:rsid w:val="00987C21"/>
    <w:rsid w:val="00991FAA"/>
    <w:rsid w:val="009979FE"/>
    <w:rsid w:val="00997A2C"/>
    <w:rsid w:val="009A2962"/>
    <w:rsid w:val="009A4564"/>
    <w:rsid w:val="009A59D9"/>
    <w:rsid w:val="009B03F7"/>
    <w:rsid w:val="009B198A"/>
    <w:rsid w:val="009C2302"/>
    <w:rsid w:val="009C31E7"/>
    <w:rsid w:val="009C327A"/>
    <w:rsid w:val="009C6226"/>
    <w:rsid w:val="009C6BCB"/>
    <w:rsid w:val="009D6565"/>
    <w:rsid w:val="009D6922"/>
    <w:rsid w:val="009D73DD"/>
    <w:rsid w:val="009E0D0F"/>
    <w:rsid w:val="009E3DB8"/>
    <w:rsid w:val="009F15FA"/>
    <w:rsid w:val="009F249A"/>
    <w:rsid w:val="009F609D"/>
    <w:rsid w:val="009F7F0C"/>
    <w:rsid w:val="00A0126E"/>
    <w:rsid w:val="00A0380E"/>
    <w:rsid w:val="00A05D57"/>
    <w:rsid w:val="00A07CBA"/>
    <w:rsid w:val="00A131EC"/>
    <w:rsid w:val="00A13293"/>
    <w:rsid w:val="00A13A49"/>
    <w:rsid w:val="00A13AF3"/>
    <w:rsid w:val="00A14C4C"/>
    <w:rsid w:val="00A1513E"/>
    <w:rsid w:val="00A15AC8"/>
    <w:rsid w:val="00A17B78"/>
    <w:rsid w:val="00A2291D"/>
    <w:rsid w:val="00A23D02"/>
    <w:rsid w:val="00A25600"/>
    <w:rsid w:val="00A2763D"/>
    <w:rsid w:val="00A30503"/>
    <w:rsid w:val="00A307ED"/>
    <w:rsid w:val="00A35A5E"/>
    <w:rsid w:val="00A470FA"/>
    <w:rsid w:val="00A52139"/>
    <w:rsid w:val="00A60175"/>
    <w:rsid w:val="00A60BE6"/>
    <w:rsid w:val="00A649EB"/>
    <w:rsid w:val="00A64A03"/>
    <w:rsid w:val="00A66E7C"/>
    <w:rsid w:val="00A77A13"/>
    <w:rsid w:val="00A82053"/>
    <w:rsid w:val="00A82445"/>
    <w:rsid w:val="00A8337D"/>
    <w:rsid w:val="00A844A3"/>
    <w:rsid w:val="00A8777C"/>
    <w:rsid w:val="00A90534"/>
    <w:rsid w:val="00A908BC"/>
    <w:rsid w:val="00A94A46"/>
    <w:rsid w:val="00A94F23"/>
    <w:rsid w:val="00A96278"/>
    <w:rsid w:val="00AA0917"/>
    <w:rsid w:val="00AA1066"/>
    <w:rsid w:val="00AA12A9"/>
    <w:rsid w:val="00AA1AE0"/>
    <w:rsid w:val="00AA23C9"/>
    <w:rsid w:val="00AA3FB9"/>
    <w:rsid w:val="00AB3411"/>
    <w:rsid w:val="00AB3B5D"/>
    <w:rsid w:val="00AB5EC2"/>
    <w:rsid w:val="00AB6955"/>
    <w:rsid w:val="00AB69B5"/>
    <w:rsid w:val="00AC08AE"/>
    <w:rsid w:val="00AC2B4F"/>
    <w:rsid w:val="00AD6B78"/>
    <w:rsid w:val="00AD7620"/>
    <w:rsid w:val="00AE15F8"/>
    <w:rsid w:val="00AE57B9"/>
    <w:rsid w:val="00AE71F3"/>
    <w:rsid w:val="00AF1BD0"/>
    <w:rsid w:val="00AF203D"/>
    <w:rsid w:val="00AF2CE7"/>
    <w:rsid w:val="00AF4C44"/>
    <w:rsid w:val="00B00897"/>
    <w:rsid w:val="00B07C21"/>
    <w:rsid w:val="00B11F27"/>
    <w:rsid w:val="00B157C9"/>
    <w:rsid w:val="00B15897"/>
    <w:rsid w:val="00B15B5F"/>
    <w:rsid w:val="00B175B3"/>
    <w:rsid w:val="00B20167"/>
    <w:rsid w:val="00B2101C"/>
    <w:rsid w:val="00B22734"/>
    <w:rsid w:val="00B31276"/>
    <w:rsid w:val="00B3186C"/>
    <w:rsid w:val="00B32C40"/>
    <w:rsid w:val="00B33413"/>
    <w:rsid w:val="00B34BFC"/>
    <w:rsid w:val="00B36A91"/>
    <w:rsid w:val="00B371B8"/>
    <w:rsid w:val="00B4132F"/>
    <w:rsid w:val="00B449EB"/>
    <w:rsid w:val="00B46AEA"/>
    <w:rsid w:val="00B4701E"/>
    <w:rsid w:val="00B51322"/>
    <w:rsid w:val="00B52775"/>
    <w:rsid w:val="00B544BE"/>
    <w:rsid w:val="00B553AD"/>
    <w:rsid w:val="00B5562E"/>
    <w:rsid w:val="00B5732B"/>
    <w:rsid w:val="00B64B3C"/>
    <w:rsid w:val="00B66F5E"/>
    <w:rsid w:val="00B713A0"/>
    <w:rsid w:val="00B7186E"/>
    <w:rsid w:val="00B71E1D"/>
    <w:rsid w:val="00B72009"/>
    <w:rsid w:val="00B74145"/>
    <w:rsid w:val="00B7551C"/>
    <w:rsid w:val="00B77236"/>
    <w:rsid w:val="00B8300E"/>
    <w:rsid w:val="00B847A0"/>
    <w:rsid w:val="00B91AD2"/>
    <w:rsid w:val="00B94ACD"/>
    <w:rsid w:val="00BA2EEF"/>
    <w:rsid w:val="00BA2F2A"/>
    <w:rsid w:val="00BA7E84"/>
    <w:rsid w:val="00BB0B6B"/>
    <w:rsid w:val="00BB5990"/>
    <w:rsid w:val="00BB78B2"/>
    <w:rsid w:val="00BC0D64"/>
    <w:rsid w:val="00BC2248"/>
    <w:rsid w:val="00BC657A"/>
    <w:rsid w:val="00BD30CF"/>
    <w:rsid w:val="00BE0CC6"/>
    <w:rsid w:val="00BE2128"/>
    <w:rsid w:val="00BE3C3D"/>
    <w:rsid w:val="00BE6593"/>
    <w:rsid w:val="00BF1F91"/>
    <w:rsid w:val="00BF1FF8"/>
    <w:rsid w:val="00BF4E4D"/>
    <w:rsid w:val="00BF6262"/>
    <w:rsid w:val="00BF6E03"/>
    <w:rsid w:val="00C02112"/>
    <w:rsid w:val="00C047D8"/>
    <w:rsid w:val="00C11B19"/>
    <w:rsid w:val="00C126D5"/>
    <w:rsid w:val="00C16139"/>
    <w:rsid w:val="00C2000B"/>
    <w:rsid w:val="00C21E4A"/>
    <w:rsid w:val="00C225FA"/>
    <w:rsid w:val="00C250C5"/>
    <w:rsid w:val="00C26E37"/>
    <w:rsid w:val="00C34E9A"/>
    <w:rsid w:val="00C363C2"/>
    <w:rsid w:val="00C44E25"/>
    <w:rsid w:val="00C45555"/>
    <w:rsid w:val="00C561C3"/>
    <w:rsid w:val="00C633B1"/>
    <w:rsid w:val="00C65569"/>
    <w:rsid w:val="00C66066"/>
    <w:rsid w:val="00C703CA"/>
    <w:rsid w:val="00C7607D"/>
    <w:rsid w:val="00C76576"/>
    <w:rsid w:val="00C765ED"/>
    <w:rsid w:val="00C815BD"/>
    <w:rsid w:val="00C83A4C"/>
    <w:rsid w:val="00C84A5D"/>
    <w:rsid w:val="00C867F4"/>
    <w:rsid w:val="00C92B3C"/>
    <w:rsid w:val="00CA133A"/>
    <w:rsid w:val="00CA5A4A"/>
    <w:rsid w:val="00CA71D0"/>
    <w:rsid w:val="00CB11C6"/>
    <w:rsid w:val="00CB1968"/>
    <w:rsid w:val="00CB5D17"/>
    <w:rsid w:val="00CB5FEC"/>
    <w:rsid w:val="00CB6213"/>
    <w:rsid w:val="00CB7A20"/>
    <w:rsid w:val="00CC57D2"/>
    <w:rsid w:val="00CD7978"/>
    <w:rsid w:val="00CE10D0"/>
    <w:rsid w:val="00CF2FC0"/>
    <w:rsid w:val="00CF3DF7"/>
    <w:rsid w:val="00CF3EA4"/>
    <w:rsid w:val="00CF6BDB"/>
    <w:rsid w:val="00CF7E57"/>
    <w:rsid w:val="00D0064E"/>
    <w:rsid w:val="00D009A0"/>
    <w:rsid w:val="00D0205A"/>
    <w:rsid w:val="00D0358F"/>
    <w:rsid w:val="00D0581C"/>
    <w:rsid w:val="00D145F7"/>
    <w:rsid w:val="00D168A0"/>
    <w:rsid w:val="00D258D8"/>
    <w:rsid w:val="00D26791"/>
    <w:rsid w:val="00D26CED"/>
    <w:rsid w:val="00D35997"/>
    <w:rsid w:val="00D40F80"/>
    <w:rsid w:val="00D426AB"/>
    <w:rsid w:val="00D427E4"/>
    <w:rsid w:val="00D450DF"/>
    <w:rsid w:val="00D458C7"/>
    <w:rsid w:val="00D5118E"/>
    <w:rsid w:val="00D51F5E"/>
    <w:rsid w:val="00D54074"/>
    <w:rsid w:val="00D5450F"/>
    <w:rsid w:val="00D5506F"/>
    <w:rsid w:val="00D566D3"/>
    <w:rsid w:val="00D65E3D"/>
    <w:rsid w:val="00D677FB"/>
    <w:rsid w:val="00D76E7F"/>
    <w:rsid w:val="00D82A2D"/>
    <w:rsid w:val="00D87A45"/>
    <w:rsid w:val="00D87F62"/>
    <w:rsid w:val="00D929CD"/>
    <w:rsid w:val="00DA23C2"/>
    <w:rsid w:val="00DA33D5"/>
    <w:rsid w:val="00DA409B"/>
    <w:rsid w:val="00DB1B28"/>
    <w:rsid w:val="00DB2DE5"/>
    <w:rsid w:val="00DB5164"/>
    <w:rsid w:val="00DB5D51"/>
    <w:rsid w:val="00DB6754"/>
    <w:rsid w:val="00DB6FA1"/>
    <w:rsid w:val="00DC3753"/>
    <w:rsid w:val="00DC398A"/>
    <w:rsid w:val="00DC71FD"/>
    <w:rsid w:val="00DD10DF"/>
    <w:rsid w:val="00DD549E"/>
    <w:rsid w:val="00DD7860"/>
    <w:rsid w:val="00DE3987"/>
    <w:rsid w:val="00DE4CB7"/>
    <w:rsid w:val="00DE5B31"/>
    <w:rsid w:val="00DE6603"/>
    <w:rsid w:val="00DE7BF6"/>
    <w:rsid w:val="00DE7D17"/>
    <w:rsid w:val="00DF020C"/>
    <w:rsid w:val="00DF3BD4"/>
    <w:rsid w:val="00DF51DC"/>
    <w:rsid w:val="00DF54D0"/>
    <w:rsid w:val="00DF5837"/>
    <w:rsid w:val="00E02E0F"/>
    <w:rsid w:val="00E064EB"/>
    <w:rsid w:val="00E07B58"/>
    <w:rsid w:val="00E07F7B"/>
    <w:rsid w:val="00E11360"/>
    <w:rsid w:val="00E12728"/>
    <w:rsid w:val="00E179B5"/>
    <w:rsid w:val="00E2292A"/>
    <w:rsid w:val="00E2671F"/>
    <w:rsid w:val="00E27B76"/>
    <w:rsid w:val="00E31843"/>
    <w:rsid w:val="00E32F00"/>
    <w:rsid w:val="00E331D0"/>
    <w:rsid w:val="00E35A3C"/>
    <w:rsid w:val="00E36835"/>
    <w:rsid w:val="00E37EEE"/>
    <w:rsid w:val="00E45F63"/>
    <w:rsid w:val="00E46CF3"/>
    <w:rsid w:val="00E47C48"/>
    <w:rsid w:val="00E51836"/>
    <w:rsid w:val="00E527C7"/>
    <w:rsid w:val="00E6170B"/>
    <w:rsid w:val="00E65C68"/>
    <w:rsid w:val="00E80C99"/>
    <w:rsid w:val="00E822D3"/>
    <w:rsid w:val="00E84813"/>
    <w:rsid w:val="00E84921"/>
    <w:rsid w:val="00E930E4"/>
    <w:rsid w:val="00E94E72"/>
    <w:rsid w:val="00EA1A20"/>
    <w:rsid w:val="00EA6EB1"/>
    <w:rsid w:val="00EB69E0"/>
    <w:rsid w:val="00EC3E3A"/>
    <w:rsid w:val="00EC490F"/>
    <w:rsid w:val="00EC5CFE"/>
    <w:rsid w:val="00ED2CFB"/>
    <w:rsid w:val="00ED6E32"/>
    <w:rsid w:val="00EE07D6"/>
    <w:rsid w:val="00EE576B"/>
    <w:rsid w:val="00EF3C59"/>
    <w:rsid w:val="00EF743A"/>
    <w:rsid w:val="00EF7583"/>
    <w:rsid w:val="00F06A19"/>
    <w:rsid w:val="00F10776"/>
    <w:rsid w:val="00F129DD"/>
    <w:rsid w:val="00F16C02"/>
    <w:rsid w:val="00F16D6A"/>
    <w:rsid w:val="00F17831"/>
    <w:rsid w:val="00F2228F"/>
    <w:rsid w:val="00F25700"/>
    <w:rsid w:val="00F25D57"/>
    <w:rsid w:val="00F26961"/>
    <w:rsid w:val="00F31419"/>
    <w:rsid w:val="00F31E30"/>
    <w:rsid w:val="00F42A0E"/>
    <w:rsid w:val="00F4442C"/>
    <w:rsid w:val="00F55EC3"/>
    <w:rsid w:val="00F60E81"/>
    <w:rsid w:val="00F623B1"/>
    <w:rsid w:val="00F6324C"/>
    <w:rsid w:val="00F64BB6"/>
    <w:rsid w:val="00F65455"/>
    <w:rsid w:val="00F728ED"/>
    <w:rsid w:val="00F82215"/>
    <w:rsid w:val="00F8754C"/>
    <w:rsid w:val="00F911CF"/>
    <w:rsid w:val="00F96D5F"/>
    <w:rsid w:val="00FA0C40"/>
    <w:rsid w:val="00FA2549"/>
    <w:rsid w:val="00FA5AD2"/>
    <w:rsid w:val="00FA781D"/>
    <w:rsid w:val="00FB11B4"/>
    <w:rsid w:val="00FB34EE"/>
    <w:rsid w:val="00FB65BF"/>
    <w:rsid w:val="00FB737C"/>
    <w:rsid w:val="00FC3BB7"/>
    <w:rsid w:val="00FC3D63"/>
    <w:rsid w:val="00FC5408"/>
    <w:rsid w:val="00FC7E2E"/>
    <w:rsid w:val="00FD52F8"/>
    <w:rsid w:val="00FD679F"/>
    <w:rsid w:val="00FD70CB"/>
    <w:rsid w:val="00FE0A32"/>
    <w:rsid w:val="00FE265E"/>
    <w:rsid w:val="00FE39E5"/>
    <w:rsid w:val="00FE3C2A"/>
    <w:rsid w:val="00FE536A"/>
    <w:rsid w:val="00FE6D63"/>
    <w:rsid w:val="00FE74AE"/>
    <w:rsid w:val="00FF0145"/>
    <w:rsid w:val="00FF70C7"/>
    <w:rsid w:val="00FF7106"/>
    <w:rsid w:val="00FF7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80E64"/>
  <w15:chartTrackingRefBased/>
  <w15:docId w15:val="{B9BA8F51-19EC-40F8-BD94-914DDEE2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9632F"/>
    <w:pPr>
      <w:keepNext/>
      <w:jc w:val="center"/>
      <w:outlineLvl w:val="0"/>
    </w:pPr>
    <w:rPr>
      <w:b/>
      <w:sz w:val="28"/>
      <w:szCs w:val="20"/>
    </w:rPr>
  </w:style>
  <w:style w:type="paragraph" w:styleId="Heading2">
    <w:name w:val="heading 2"/>
    <w:basedOn w:val="Normal"/>
    <w:next w:val="Normal"/>
    <w:link w:val="Heading2Char"/>
    <w:qFormat/>
    <w:rsid w:val="0039632F"/>
    <w:pPr>
      <w:keepNext/>
      <w:jc w:val="both"/>
      <w:outlineLvl w:val="1"/>
    </w:pPr>
    <w:rPr>
      <w:szCs w:val="20"/>
      <w:u w:val="single"/>
    </w:rPr>
  </w:style>
  <w:style w:type="paragraph" w:styleId="Heading3">
    <w:name w:val="heading 3"/>
    <w:basedOn w:val="Normal"/>
    <w:next w:val="Normal"/>
    <w:link w:val="Heading3Char"/>
    <w:unhideWhenUsed/>
    <w:qFormat/>
    <w:rsid w:val="003963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39632F"/>
    <w:pPr>
      <w:keepNext/>
      <w:jc w:val="both"/>
      <w:outlineLvl w:val="3"/>
    </w:pPr>
    <w:rPr>
      <w:b/>
      <w:szCs w:val="20"/>
    </w:rPr>
  </w:style>
  <w:style w:type="paragraph" w:styleId="Heading5">
    <w:name w:val="heading 5"/>
    <w:basedOn w:val="Normal"/>
    <w:next w:val="Normal"/>
    <w:link w:val="Heading5Char"/>
    <w:qFormat/>
    <w:rsid w:val="0039632F"/>
    <w:pPr>
      <w:keepNext/>
      <w:outlineLvl w:val="4"/>
    </w:pPr>
    <w:rPr>
      <w:szCs w:val="20"/>
      <w:u w:val="single"/>
    </w:rPr>
  </w:style>
  <w:style w:type="paragraph" w:styleId="Heading6">
    <w:name w:val="heading 6"/>
    <w:basedOn w:val="Normal"/>
    <w:next w:val="Normal"/>
    <w:link w:val="Heading6Char"/>
    <w:qFormat/>
    <w:rsid w:val="0039632F"/>
    <w:pPr>
      <w:keepNext/>
      <w:jc w:val="center"/>
      <w:outlineLvl w:val="5"/>
    </w:pPr>
    <w:rPr>
      <w:b/>
      <w:i/>
      <w:szCs w:val="20"/>
    </w:rPr>
  </w:style>
  <w:style w:type="paragraph" w:styleId="Heading7">
    <w:name w:val="heading 7"/>
    <w:basedOn w:val="Normal"/>
    <w:next w:val="Normal"/>
    <w:link w:val="Heading7Char"/>
    <w:qFormat/>
    <w:rsid w:val="0039632F"/>
    <w:pPr>
      <w:keepNext/>
      <w:tabs>
        <w:tab w:val="left" w:pos="0"/>
      </w:tabs>
      <w:ind w:left="1440" w:hanging="1440"/>
      <w:outlineLvl w:val="6"/>
    </w:pPr>
    <w:rPr>
      <w:b/>
      <w:bCs/>
      <w:szCs w:val="20"/>
      <w:u w:val="single"/>
    </w:rPr>
  </w:style>
  <w:style w:type="paragraph" w:styleId="Heading8">
    <w:name w:val="heading 8"/>
    <w:basedOn w:val="Normal"/>
    <w:next w:val="Normal"/>
    <w:link w:val="Heading8Char"/>
    <w:qFormat/>
    <w:rsid w:val="0039632F"/>
    <w:pPr>
      <w:keepNext/>
      <w:tabs>
        <w:tab w:val="left" w:pos="-90"/>
      </w:tabs>
      <w:outlineLvl w:val="7"/>
    </w:pPr>
    <w:rPr>
      <w:sz w:val="21"/>
      <w:szCs w:val="20"/>
      <w:u w:val="single"/>
    </w:rPr>
  </w:style>
  <w:style w:type="paragraph" w:styleId="Heading9">
    <w:name w:val="heading 9"/>
    <w:basedOn w:val="Normal"/>
    <w:next w:val="Normal"/>
    <w:link w:val="Heading9Char"/>
    <w:qFormat/>
    <w:rsid w:val="0039632F"/>
    <w:pPr>
      <w:keepNext/>
      <w:jc w:val="both"/>
      <w:outlineLvl w:val="8"/>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408"/>
    <w:pPr>
      <w:ind w:left="720"/>
      <w:contextualSpacing/>
    </w:pPr>
  </w:style>
  <w:style w:type="paragraph" w:styleId="NormalWeb">
    <w:name w:val="Normal (Web)"/>
    <w:basedOn w:val="Normal"/>
    <w:link w:val="NormalWebChar"/>
    <w:uiPriority w:val="99"/>
    <w:unhideWhenUsed/>
    <w:rsid w:val="00717A23"/>
    <w:pPr>
      <w:spacing w:before="100" w:beforeAutospacing="1" w:after="100" w:afterAutospacing="1"/>
    </w:pPr>
  </w:style>
  <w:style w:type="character" w:styleId="Strong">
    <w:name w:val="Strong"/>
    <w:basedOn w:val="DefaultParagraphFont"/>
    <w:uiPriority w:val="22"/>
    <w:qFormat/>
    <w:rsid w:val="00717A23"/>
    <w:rPr>
      <w:b/>
      <w:bCs/>
    </w:rPr>
  </w:style>
  <w:style w:type="paragraph" w:styleId="BalloonText">
    <w:name w:val="Balloon Text"/>
    <w:basedOn w:val="Normal"/>
    <w:link w:val="BalloonTextChar"/>
    <w:semiHidden/>
    <w:unhideWhenUsed/>
    <w:rsid w:val="00A90534"/>
    <w:rPr>
      <w:rFonts w:ascii="Segoe UI" w:hAnsi="Segoe UI" w:cs="Segoe UI"/>
      <w:sz w:val="18"/>
      <w:szCs w:val="18"/>
    </w:rPr>
  </w:style>
  <w:style w:type="character" w:customStyle="1" w:styleId="BalloonTextChar">
    <w:name w:val="Balloon Text Char"/>
    <w:basedOn w:val="DefaultParagraphFont"/>
    <w:link w:val="BalloonText"/>
    <w:semiHidden/>
    <w:rsid w:val="00A90534"/>
    <w:rPr>
      <w:rFonts w:ascii="Segoe UI" w:hAnsi="Segoe UI" w:cs="Segoe UI"/>
      <w:sz w:val="18"/>
      <w:szCs w:val="18"/>
    </w:rPr>
  </w:style>
  <w:style w:type="character" w:styleId="CommentReference">
    <w:name w:val="annotation reference"/>
    <w:basedOn w:val="DefaultParagraphFont"/>
    <w:rsid w:val="00A90534"/>
    <w:rPr>
      <w:sz w:val="16"/>
      <w:szCs w:val="16"/>
    </w:rPr>
  </w:style>
  <w:style w:type="paragraph" w:styleId="CommentText">
    <w:name w:val="annotation text"/>
    <w:basedOn w:val="Normal"/>
    <w:link w:val="CommentTextChar"/>
    <w:rsid w:val="00A90534"/>
    <w:rPr>
      <w:sz w:val="20"/>
      <w:szCs w:val="20"/>
    </w:rPr>
  </w:style>
  <w:style w:type="character" w:customStyle="1" w:styleId="CommentTextChar">
    <w:name w:val="Comment Text Char"/>
    <w:basedOn w:val="DefaultParagraphFont"/>
    <w:link w:val="CommentText"/>
    <w:rsid w:val="00A90534"/>
  </w:style>
  <w:style w:type="paragraph" w:styleId="CommentSubject">
    <w:name w:val="annotation subject"/>
    <w:basedOn w:val="CommentText"/>
    <w:next w:val="CommentText"/>
    <w:link w:val="CommentSubjectChar"/>
    <w:rsid w:val="00A90534"/>
    <w:rPr>
      <w:b/>
      <w:bCs/>
    </w:rPr>
  </w:style>
  <w:style w:type="character" w:customStyle="1" w:styleId="CommentSubjectChar">
    <w:name w:val="Comment Subject Char"/>
    <w:basedOn w:val="CommentTextChar"/>
    <w:link w:val="CommentSubject"/>
    <w:rsid w:val="00A90534"/>
    <w:rPr>
      <w:b/>
      <w:bCs/>
    </w:rPr>
  </w:style>
  <w:style w:type="table" w:styleId="TableGrid">
    <w:name w:val="Table Grid"/>
    <w:basedOn w:val="TableNormal"/>
    <w:rsid w:val="0071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B3EBD"/>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8B3EBD"/>
    <w:rPr>
      <w:rFonts w:ascii="Calibri" w:eastAsiaTheme="minorHAnsi" w:hAnsi="Calibri" w:cs="Calibri"/>
      <w:sz w:val="22"/>
      <w:szCs w:val="22"/>
    </w:rPr>
  </w:style>
  <w:style w:type="paragraph" w:styleId="Header">
    <w:name w:val="header"/>
    <w:basedOn w:val="Normal"/>
    <w:link w:val="HeaderChar"/>
    <w:rsid w:val="00535CD1"/>
    <w:pPr>
      <w:tabs>
        <w:tab w:val="center" w:pos="4680"/>
        <w:tab w:val="right" w:pos="9360"/>
      </w:tabs>
    </w:pPr>
  </w:style>
  <w:style w:type="character" w:customStyle="1" w:styleId="HeaderChar">
    <w:name w:val="Header Char"/>
    <w:basedOn w:val="DefaultParagraphFont"/>
    <w:link w:val="Header"/>
    <w:rsid w:val="00535CD1"/>
    <w:rPr>
      <w:sz w:val="24"/>
      <w:szCs w:val="24"/>
    </w:rPr>
  </w:style>
  <w:style w:type="paragraph" w:styleId="Footer">
    <w:name w:val="footer"/>
    <w:basedOn w:val="Normal"/>
    <w:link w:val="FooterChar"/>
    <w:uiPriority w:val="99"/>
    <w:rsid w:val="00535CD1"/>
    <w:pPr>
      <w:tabs>
        <w:tab w:val="center" w:pos="4680"/>
        <w:tab w:val="right" w:pos="9360"/>
      </w:tabs>
    </w:pPr>
  </w:style>
  <w:style w:type="character" w:customStyle="1" w:styleId="FooterChar">
    <w:name w:val="Footer Char"/>
    <w:basedOn w:val="DefaultParagraphFont"/>
    <w:link w:val="Footer"/>
    <w:uiPriority w:val="99"/>
    <w:rsid w:val="00535CD1"/>
    <w:rPr>
      <w:sz w:val="24"/>
      <w:szCs w:val="24"/>
    </w:rPr>
  </w:style>
  <w:style w:type="character" w:styleId="Hyperlink">
    <w:name w:val="Hyperlink"/>
    <w:basedOn w:val="DefaultParagraphFont"/>
    <w:unhideWhenUsed/>
    <w:rsid w:val="000B380C"/>
    <w:rPr>
      <w:color w:val="0000FF"/>
      <w:u w:val="single"/>
    </w:rPr>
  </w:style>
  <w:style w:type="character" w:styleId="UnresolvedMention">
    <w:name w:val="Unresolved Mention"/>
    <w:basedOn w:val="DefaultParagraphFont"/>
    <w:uiPriority w:val="99"/>
    <w:semiHidden/>
    <w:unhideWhenUsed/>
    <w:rsid w:val="00FB737C"/>
    <w:rPr>
      <w:color w:val="605E5C"/>
      <w:shd w:val="clear" w:color="auto" w:fill="E1DFDD"/>
    </w:rPr>
  </w:style>
  <w:style w:type="character" w:styleId="FollowedHyperlink">
    <w:name w:val="FollowedHyperlink"/>
    <w:basedOn w:val="DefaultParagraphFont"/>
    <w:rsid w:val="00FB737C"/>
    <w:rPr>
      <w:color w:val="954F72" w:themeColor="followedHyperlink"/>
      <w:u w:val="single"/>
    </w:rPr>
  </w:style>
  <w:style w:type="character" w:customStyle="1" w:styleId="Heading1Char">
    <w:name w:val="Heading 1 Char"/>
    <w:basedOn w:val="DefaultParagraphFont"/>
    <w:link w:val="Heading1"/>
    <w:rsid w:val="0039632F"/>
    <w:rPr>
      <w:b/>
      <w:sz w:val="28"/>
    </w:rPr>
  </w:style>
  <w:style w:type="character" w:customStyle="1" w:styleId="Heading2Char">
    <w:name w:val="Heading 2 Char"/>
    <w:basedOn w:val="DefaultParagraphFont"/>
    <w:link w:val="Heading2"/>
    <w:rsid w:val="0039632F"/>
    <w:rPr>
      <w:sz w:val="24"/>
      <w:u w:val="single"/>
    </w:rPr>
  </w:style>
  <w:style w:type="character" w:customStyle="1" w:styleId="Heading5Char">
    <w:name w:val="Heading 5 Char"/>
    <w:basedOn w:val="DefaultParagraphFont"/>
    <w:link w:val="Heading5"/>
    <w:rsid w:val="0039632F"/>
    <w:rPr>
      <w:sz w:val="24"/>
      <w:u w:val="single"/>
    </w:rPr>
  </w:style>
  <w:style w:type="paragraph" w:styleId="BodyTextIndent">
    <w:name w:val="Body Text Indent"/>
    <w:basedOn w:val="Normal"/>
    <w:link w:val="BodyTextIndentChar"/>
    <w:rsid w:val="0039632F"/>
    <w:pPr>
      <w:ind w:firstLine="720"/>
    </w:pPr>
    <w:rPr>
      <w:szCs w:val="20"/>
    </w:rPr>
  </w:style>
  <w:style w:type="character" w:customStyle="1" w:styleId="BodyTextIndentChar">
    <w:name w:val="Body Text Indent Char"/>
    <w:basedOn w:val="DefaultParagraphFont"/>
    <w:link w:val="BodyTextIndent"/>
    <w:rsid w:val="0039632F"/>
    <w:rPr>
      <w:sz w:val="24"/>
    </w:rPr>
  </w:style>
  <w:style w:type="paragraph" w:styleId="Title">
    <w:name w:val="Title"/>
    <w:basedOn w:val="Normal"/>
    <w:link w:val="TitleChar"/>
    <w:qFormat/>
    <w:rsid w:val="0039632F"/>
    <w:pPr>
      <w:jc w:val="center"/>
    </w:pPr>
    <w:rPr>
      <w:b/>
      <w:bCs/>
      <w:szCs w:val="20"/>
    </w:rPr>
  </w:style>
  <w:style w:type="character" w:customStyle="1" w:styleId="TitleChar">
    <w:name w:val="Title Char"/>
    <w:basedOn w:val="DefaultParagraphFont"/>
    <w:link w:val="Title"/>
    <w:rsid w:val="0039632F"/>
    <w:rPr>
      <w:b/>
      <w:bCs/>
      <w:sz w:val="24"/>
    </w:rPr>
  </w:style>
  <w:style w:type="character" w:styleId="PageNumber">
    <w:name w:val="page number"/>
    <w:basedOn w:val="DefaultParagraphFont"/>
    <w:rsid w:val="0039632F"/>
  </w:style>
  <w:style w:type="character" w:customStyle="1" w:styleId="Heading3Char">
    <w:name w:val="Heading 3 Char"/>
    <w:basedOn w:val="DefaultParagraphFont"/>
    <w:link w:val="Heading3"/>
    <w:semiHidden/>
    <w:rsid w:val="0039632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39632F"/>
    <w:pPr>
      <w:spacing w:after="120"/>
    </w:pPr>
  </w:style>
  <w:style w:type="character" w:customStyle="1" w:styleId="BodyTextChar">
    <w:name w:val="Body Text Char"/>
    <w:basedOn w:val="DefaultParagraphFont"/>
    <w:link w:val="BodyText"/>
    <w:rsid w:val="0039632F"/>
    <w:rPr>
      <w:sz w:val="24"/>
      <w:szCs w:val="24"/>
    </w:rPr>
  </w:style>
  <w:style w:type="paragraph" w:customStyle="1" w:styleId="Default">
    <w:name w:val="Default"/>
    <w:rsid w:val="0039632F"/>
    <w:pPr>
      <w:autoSpaceDE w:val="0"/>
      <w:autoSpaceDN w:val="0"/>
      <w:adjustRightInd w:val="0"/>
    </w:pPr>
    <w:rPr>
      <w:rFonts w:ascii="Arial" w:hAnsi="Arial" w:cs="Arial"/>
      <w:color w:val="000000"/>
      <w:sz w:val="24"/>
      <w:szCs w:val="24"/>
    </w:rPr>
  </w:style>
  <w:style w:type="character" w:customStyle="1" w:styleId="NormalWebChar">
    <w:name w:val="Normal (Web) Char"/>
    <w:link w:val="NormalWeb"/>
    <w:locked/>
    <w:rsid w:val="0039632F"/>
    <w:rPr>
      <w:sz w:val="24"/>
      <w:szCs w:val="24"/>
    </w:rPr>
  </w:style>
  <w:style w:type="character" w:customStyle="1" w:styleId="Heading4Char">
    <w:name w:val="Heading 4 Char"/>
    <w:basedOn w:val="DefaultParagraphFont"/>
    <w:link w:val="Heading4"/>
    <w:rsid w:val="0039632F"/>
    <w:rPr>
      <w:b/>
      <w:sz w:val="24"/>
    </w:rPr>
  </w:style>
  <w:style w:type="character" w:customStyle="1" w:styleId="Heading6Char">
    <w:name w:val="Heading 6 Char"/>
    <w:basedOn w:val="DefaultParagraphFont"/>
    <w:link w:val="Heading6"/>
    <w:rsid w:val="0039632F"/>
    <w:rPr>
      <w:b/>
      <w:i/>
      <w:sz w:val="24"/>
    </w:rPr>
  </w:style>
  <w:style w:type="character" w:customStyle="1" w:styleId="Heading7Char">
    <w:name w:val="Heading 7 Char"/>
    <w:basedOn w:val="DefaultParagraphFont"/>
    <w:link w:val="Heading7"/>
    <w:rsid w:val="0039632F"/>
    <w:rPr>
      <w:b/>
      <w:bCs/>
      <w:sz w:val="24"/>
      <w:u w:val="single"/>
    </w:rPr>
  </w:style>
  <w:style w:type="character" w:customStyle="1" w:styleId="Heading8Char">
    <w:name w:val="Heading 8 Char"/>
    <w:basedOn w:val="DefaultParagraphFont"/>
    <w:link w:val="Heading8"/>
    <w:rsid w:val="0039632F"/>
    <w:rPr>
      <w:sz w:val="21"/>
      <w:u w:val="single"/>
    </w:rPr>
  </w:style>
  <w:style w:type="character" w:customStyle="1" w:styleId="Heading9Char">
    <w:name w:val="Heading 9 Char"/>
    <w:basedOn w:val="DefaultParagraphFont"/>
    <w:link w:val="Heading9"/>
    <w:rsid w:val="0039632F"/>
    <w:rPr>
      <w:b/>
      <w:u w:val="single"/>
    </w:rPr>
  </w:style>
  <w:style w:type="paragraph" w:styleId="BodyText2">
    <w:name w:val="Body Text 2"/>
    <w:basedOn w:val="Normal"/>
    <w:link w:val="BodyText2Char"/>
    <w:rsid w:val="0039632F"/>
    <w:pPr>
      <w:tabs>
        <w:tab w:val="left" w:pos="-90"/>
      </w:tabs>
    </w:pPr>
    <w:rPr>
      <w:sz w:val="21"/>
      <w:szCs w:val="20"/>
    </w:rPr>
  </w:style>
  <w:style w:type="character" w:customStyle="1" w:styleId="BodyText2Char">
    <w:name w:val="Body Text 2 Char"/>
    <w:basedOn w:val="DefaultParagraphFont"/>
    <w:link w:val="BodyText2"/>
    <w:rsid w:val="0039632F"/>
    <w:rPr>
      <w:sz w:val="21"/>
    </w:rPr>
  </w:style>
  <w:style w:type="paragraph" w:styleId="BodyTextIndent2">
    <w:name w:val="Body Text Indent 2"/>
    <w:basedOn w:val="Normal"/>
    <w:link w:val="BodyTextIndent2Char"/>
    <w:rsid w:val="0039632F"/>
    <w:pPr>
      <w:ind w:left="270" w:hanging="270"/>
    </w:pPr>
    <w:rPr>
      <w:szCs w:val="20"/>
    </w:rPr>
  </w:style>
  <w:style w:type="character" w:customStyle="1" w:styleId="BodyTextIndent2Char">
    <w:name w:val="Body Text Indent 2 Char"/>
    <w:basedOn w:val="DefaultParagraphFont"/>
    <w:link w:val="BodyTextIndent2"/>
    <w:rsid w:val="0039632F"/>
    <w:rPr>
      <w:sz w:val="24"/>
    </w:rPr>
  </w:style>
  <w:style w:type="paragraph" w:styleId="Subtitle">
    <w:name w:val="Subtitle"/>
    <w:basedOn w:val="Normal"/>
    <w:link w:val="SubtitleChar"/>
    <w:qFormat/>
    <w:rsid w:val="0039632F"/>
    <w:pPr>
      <w:jc w:val="center"/>
    </w:pPr>
    <w:rPr>
      <w:b/>
      <w:bCs/>
      <w:sz w:val="20"/>
      <w:szCs w:val="20"/>
    </w:rPr>
  </w:style>
  <w:style w:type="character" w:customStyle="1" w:styleId="SubtitleChar">
    <w:name w:val="Subtitle Char"/>
    <w:basedOn w:val="DefaultParagraphFont"/>
    <w:link w:val="Subtitle"/>
    <w:rsid w:val="0039632F"/>
    <w:rPr>
      <w:b/>
      <w:bCs/>
    </w:rPr>
  </w:style>
  <w:style w:type="paragraph" w:customStyle="1" w:styleId="c2">
    <w:name w:val="c2"/>
    <w:basedOn w:val="Normal"/>
    <w:rsid w:val="0039632F"/>
    <w:pPr>
      <w:widowControl w:val="0"/>
      <w:spacing w:line="240" w:lineRule="atLeast"/>
      <w:jc w:val="center"/>
    </w:pPr>
    <w:rPr>
      <w:rFonts w:ascii="Chicago" w:hAnsi="Chicago"/>
      <w:szCs w:val="20"/>
    </w:rPr>
  </w:style>
  <w:style w:type="character" w:customStyle="1" w:styleId="label-2">
    <w:name w:val="label-2"/>
    <w:rsid w:val="0039632F"/>
    <w:rPr>
      <w:b/>
      <w:bCs/>
      <w:sz w:val="20"/>
      <w:szCs w:val="20"/>
    </w:rPr>
  </w:style>
  <w:style w:type="character" w:customStyle="1" w:styleId="label-3">
    <w:name w:val="label-3"/>
    <w:rsid w:val="0039632F"/>
    <w:rPr>
      <w:b/>
      <w:bCs/>
      <w:sz w:val="20"/>
      <w:szCs w:val="20"/>
    </w:rPr>
  </w:style>
  <w:style w:type="paragraph" w:styleId="BodyText3">
    <w:name w:val="Body Text 3"/>
    <w:basedOn w:val="Normal"/>
    <w:link w:val="BodyText3Char"/>
    <w:rsid w:val="0039632F"/>
    <w:pPr>
      <w:jc w:val="both"/>
    </w:pPr>
    <w:rPr>
      <w:sz w:val="20"/>
      <w:szCs w:val="20"/>
    </w:rPr>
  </w:style>
  <w:style w:type="character" w:customStyle="1" w:styleId="BodyText3Char">
    <w:name w:val="Body Text 3 Char"/>
    <w:basedOn w:val="DefaultParagraphFont"/>
    <w:link w:val="BodyText3"/>
    <w:rsid w:val="0039632F"/>
  </w:style>
  <w:style w:type="paragraph" w:styleId="BlockText">
    <w:name w:val="Block Text"/>
    <w:basedOn w:val="Normal"/>
    <w:rsid w:val="0039632F"/>
    <w:pPr>
      <w:tabs>
        <w:tab w:val="left" w:pos="-720"/>
        <w:tab w:val="left" w:pos="-360"/>
      </w:tabs>
      <w:suppressAutoHyphens/>
      <w:ind w:left="990" w:right="1152"/>
      <w:jc w:val="both"/>
    </w:pPr>
    <w:rPr>
      <w:rFonts w:ascii="Tahoma" w:hAnsi="Tahoma"/>
      <w:b/>
      <w:sz w:val="28"/>
      <w:szCs w:val="20"/>
    </w:rPr>
  </w:style>
  <w:style w:type="paragraph" w:styleId="BodyTextIndent3">
    <w:name w:val="Body Text Indent 3"/>
    <w:basedOn w:val="Normal"/>
    <w:link w:val="BodyTextIndent3Char"/>
    <w:rsid w:val="0039632F"/>
    <w:pPr>
      <w:spacing w:after="120"/>
      <w:ind w:left="360"/>
    </w:pPr>
    <w:rPr>
      <w:sz w:val="16"/>
      <w:szCs w:val="16"/>
    </w:rPr>
  </w:style>
  <w:style w:type="character" w:customStyle="1" w:styleId="BodyTextIndent3Char">
    <w:name w:val="Body Text Indent 3 Char"/>
    <w:basedOn w:val="DefaultParagraphFont"/>
    <w:link w:val="BodyTextIndent3"/>
    <w:rsid w:val="0039632F"/>
    <w:rPr>
      <w:sz w:val="16"/>
      <w:szCs w:val="16"/>
    </w:rPr>
  </w:style>
  <w:style w:type="paragraph" w:styleId="HTMLPreformatted">
    <w:name w:val="HTML Preformatted"/>
    <w:basedOn w:val="Normal"/>
    <w:link w:val="HTMLPreformattedChar"/>
    <w:rsid w:val="0039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39632F"/>
    <w:rPr>
      <w:rFonts w:ascii="Courier New" w:eastAsia="Courier New" w:hAnsi="Courier New"/>
    </w:rPr>
  </w:style>
  <w:style w:type="paragraph" w:customStyle="1" w:styleId="content">
    <w:name w:val="content"/>
    <w:basedOn w:val="Normal"/>
    <w:rsid w:val="0039632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styleId="FootnoteText">
    <w:name w:val="footnote text"/>
    <w:basedOn w:val="Normal"/>
    <w:link w:val="FootnoteTextChar"/>
    <w:rsid w:val="0039632F"/>
    <w:rPr>
      <w:sz w:val="20"/>
      <w:szCs w:val="20"/>
    </w:rPr>
  </w:style>
  <w:style w:type="character" w:customStyle="1" w:styleId="FootnoteTextChar">
    <w:name w:val="Footnote Text Char"/>
    <w:basedOn w:val="DefaultParagraphFont"/>
    <w:link w:val="FootnoteText"/>
    <w:rsid w:val="0039632F"/>
  </w:style>
  <w:style w:type="paragraph" w:customStyle="1" w:styleId="p4">
    <w:name w:val="p4"/>
    <w:basedOn w:val="Normal"/>
    <w:rsid w:val="0039632F"/>
    <w:pPr>
      <w:widowControl w:val="0"/>
      <w:tabs>
        <w:tab w:val="left" w:pos="720"/>
      </w:tabs>
      <w:spacing w:line="240" w:lineRule="atLeast"/>
      <w:jc w:val="both"/>
    </w:pPr>
    <w:rPr>
      <w:rFonts w:ascii="Chicago" w:hAnsi="Chicago"/>
      <w:szCs w:val="20"/>
    </w:rPr>
  </w:style>
  <w:style w:type="character" w:customStyle="1" w:styleId="HTMLMarkup">
    <w:name w:val="HTML Markup"/>
    <w:rsid w:val="0039632F"/>
    <w:rPr>
      <w:vanish/>
      <w:color w:val="FF0000"/>
    </w:rPr>
  </w:style>
  <w:style w:type="character" w:styleId="FootnoteReference">
    <w:name w:val="footnote reference"/>
    <w:rsid w:val="0039632F"/>
    <w:rPr>
      <w:vertAlign w:val="superscript"/>
    </w:rPr>
  </w:style>
  <w:style w:type="character" w:styleId="Mention">
    <w:name w:val="Mention"/>
    <w:basedOn w:val="DefaultParagraphFont"/>
    <w:uiPriority w:val="99"/>
    <w:semiHidden/>
    <w:unhideWhenUsed/>
    <w:rsid w:val="0039632F"/>
    <w:rPr>
      <w:color w:val="2B579A"/>
      <w:shd w:val="clear" w:color="auto" w:fill="E6E6E6"/>
    </w:rPr>
  </w:style>
  <w:style w:type="paragraph" w:styleId="Revision">
    <w:name w:val="Revision"/>
    <w:hidden/>
    <w:uiPriority w:val="99"/>
    <w:semiHidden/>
    <w:rsid w:val="00A05D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6267">
      <w:bodyDiv w:val="1"/>
      <w:marLeft w:val="0"/>
      <w:marRight w:val="0"/>
      <w:marTop w:val="0"/>
      <w:marBottom w:val="0"/>
      <w:divBdr>
        <w:top w:val="none" w:sz="0" w:space="0" w:color="auto"/>
        <w:left w:val="none" w:sz="0" w:space="0" w:color="auto"/>
        <w:bottom w:val="none" w:sz="0" w:space="0" w:color="auto"/>
        <w:right w:val="none" w:sz="0" w:space="0" w:color="auto"/>
      </w:divBdr>
    </w:div>
    <w:div w:id="790973389">
      <w:bodyDiv w:val="1"/>
      <w:marLeft w:val="0"/>
      <w:marRight w:val="0"/>
      <w:marTop w:val="0"/>
      <w:marBottom w:val="0"/>
      <w:divBdr>
        <w:top w:val="none" w:sz="0" w:space="0" w:color="auto"/>
        <w:left w:val="none" w:sz="0" w:space="0" w:color="auto"/>
        <w:bottom w:val="none" w:sz="0" w:space="0" w:color="auto"/>
        <w:right w:val="none" w:sz="0" w:space="0" w:color="auto"/>
      </w:divBdr>
    </w:div>
    <w:div w:id="954410854">
      <w:bodyDiv w:val="1"/>
      <w:marLeft w:val="0"/>
      <w:marRight w:val="0"/>
      <w:marTop w:val="0"/>
      <w:marBottom w:val="0"/>
      <w:divBdr>
        <w:top w:val="none" w:sz="0" w:space="0" w:color="auto"/>
        <w:left w:val="none" w:sz="0" w:space="0" w:color="auto"/>
        <w:bottom w:val="none" w:sz="0" w:space="0" w:color="auto"/>
        <w:right w:val="none" w:sz="0" w:space="0" w:color="auto"/>
      </w:divBdr>
    </w:div>
    <w:div w:id="987515224">
      <w:bodyDiv w:val="1"/>
      <w:marLeft w:val="0"/>
      <w:marRight w:val="0"/>
      <w:marTop w:val="0"/>
      <w:marBottom w:val="0"/>
      <w:divBdr>
        <w:top w:val="none" w:sz="0" w:space="0" w:color="auto"/>
        <w:left w:val="none" w:sz="0" w:space="0" w:color="auto"/>
        <w:bottom w:val="none" w:sz="0" w:space="0" w:color="auto"/>
        <w:right w:val="none" w:sz="0" w:space="0" w:color="auto"/>
      </w:divBdr>
    </w:div>
    <w:div w:id="1105031796">
      <w:bodyDiv w:val="1"/>
      <w:marLeft w:val="0"/>
      <w:marRight w:val="0"/>
      <w:marTop w:val="0"/>
      <w:marBottom w:val="0"/>
      <w:divBdr>
        <w:top w:val="none" w:sz="0" w:space="0" w:color="auto"/>
        <w:left w:val="none" w:sz="0" w:space="0" w:color="auto"/>
        <w:bottom w:val="none" w:sz="0" w:space="0" w:color="auto"/>
        <w:right w:val="none" w:sz="0" w:space="0" w:color="auto"/>
      </w:divBdr>
    </w:div>
    <w:div w:id="1620602346">
      <w:bodyDiv w:val="1"/>
      <w:marLeft w:val="0"/>
      <w:marRight w:val="0"/>
      <w:marTop w:val="0"/>
      <w:marBottom w:val="0"/>
      <w:divBdr>
        <w:top w:val="none" w:sz="0" w:space="0" w:color="auto"/>
        <w:left w:val="none" w:sz="0" w:space="0" w:color="auto"/>
        <w:bottom w:val="none" w:sz="0" w:space="0" w:color="auto"/>
        <w:right w:val="none" w:sz="0" w:space="0" w:color="auto"/>
      </w:divBdr>
    </w:div>
    <w:div w:id="18672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4201CapitalGrant2@nysed.gov" TargetMode="External"/><Relationship Id="rId18" Type="http://schemas.openxmlformats.org/officeDocument/2006/relationships/hyperlink" Target="mailto:4201CapitalGrant2@nysed.gov" TargetMode="External"/><Relationship Id="rId26" Type="http://schemas.openxmlformats.org/officeDocument/2006/relationships/hyperlink" Target="mailto:4201CapitalGrant2@nysed.gov"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4201CapitalGrant2@nysed.gov" TargetMode="External"/><Relationship Id="rId34" Type="http://schemas.openxmlformats.org/officeDocument/2006/relationships/hyperlink" Target="https://onlineservices.osc.state.ny.us/" TargetMode="External"/><Relationship Id="rId42" Type="http://schemas.openxmlformats.org/officeDocument/2006/relationships/header" Target="header1.xml"/><Relationship Id="rId47" Type="http://schemas.openxmlformats.org/officeDocument/2006/relationships/footer" Target="footer1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4201CapitalGrant2@nysed.gov" TargetMode="External"/><Relationship Id="rId17" Type="http://schemas.openxmlformats.org/officeDocument/2006/relationships/hyperlink" Target="mailto:4201CapitalGrant2@nysed.gov" TargetMode="External"/><Relationship Id="rId25" Type="http://schemas.openxmlformats.org/officeDocument/2006/relationships/hyperlink" Target="https://grantsmanagement.ny.gov/" TargetMode="External"/><Relationship Id="rId33" Type="http://schemas.openxmlformats.org/officeDocument/2006/relationships/hyperlink" Target="https://www.osc.state.ny.us/vendrep/info_vrsystem.htm" TargetMode="External"/><Relationship Id="rId38" Type="http://schemas.openxmlformats.org/officeDocument/2006/relationships/hyperlink" Target="http://www.oms.nysed.gov/cafe/forms/PIform.pdf" TargetMode="Externa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p12.nysed.gov/funding/currentapps.html" TargetMode="External"/><Relationship Id="rId29" Type="http://schemas.openxmlformats.org/officeDocument/2006/relationships/hyperlink" Target="https://ny.newnycontracts.com/FrontEnd/searchcertifieddirectory.asp"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12.nysed.gov/funding/currentapps.html" TargetMode="External"/><Relationship Id="rId24" Type="http://schemas.openxmlformats.org/officeDocument/2006/relationships/hyperlink" Target="http://www.oms.nysed.gov/cafe/forms/PIform.pdf" TargetMode="External"/><Relationship Id="rId32" Type="http://schemas.openxmlformats.org/officeDocument/2006/relationships/hyperlink" Target="http://www.osc.state.ny.us/vendrep/resources_docreq_agency.htm" TargetMode="External"/><Relationship Id="rId37" Type="http://schemas.openxmlformats.org/officeDocument/2006/relationships/hyperlink" Target="http://www.wcb.ny.gov/content/main/Employers/Employers.jsp" TargetMode="External"/><Relationship Id="rId40" Type="http://schemas.openxmlformats.org/officeDocument/2006/relationships/footer" Target="footer6.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4201CapitalGrant2@nysed.gov" TargetMode="External"/><Relationship Id="rId28" Type="http://schemas.openxmlformats.org/officeDocument/2006/relationships/hyperlink" Target="https://ny.newnycontracts.com/FrontEnd/searchcertifieddirectory.asp" TargetMode="External"/><Relationship Id="rId36" Type="http://schemas.openxmlformats.org/officeDocument/2006/relationships/hyperlink" Target="http://www.osc.state.ny.us/vendrep" TargetMode="External"/><Relationship Id="rId49" Type="http://schemas.openxmlformats.org/officeDocument/2006/relationships/fontTable" Target="fontTable.xml"/><Relationship Id="rId10" Type="http://schemas.openxmlformats.org/officeDocument/2006/relationships/hyperlink" Target="mailto:4201CapitalGrant2@nysed.gov" TargetMode="External"/><Relationship Id="rId19" Type="http://schemas.openxmlformats.org/officeDocument/2006/relationships/hyperlink" Target="mailto:4201CapitalGrant2@nysed.gov" TargetMode="External"/><Relationship Id="rId31" Type="http://schemas.openxmlformats.org/officeDocument/2006/relationships/hyperlink" Target="mailto:MWBEGrants@nysed.gov" TargetMode="External"/><Relationship Id="rId44" Type="http://schemas.openxmlformats.org/officeDocument/2006/relationships/hyperlink" Target="mailto:mwbegrants@nysed.gov" TargetMode="External"/><Relationship Id="rId4" Type="http://schemas.openxmlformats.org/officeDocument/2006/relationships/settings" Target="settings.xml"/><Relationship Id="rId9" Type="http://schemas.openxmlformats.org/officeDocument/2006/relationships/hyperlink" Target="mailto:4201CapitalGrant2@nysed.gov"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4201CapitalGrant2@nysed.gov" TargetMode="External"/><Relationship Id="rId30" Type="http://schemas.openxmlformats.org/officeDocument/2006/relationships/hyperlink" Target="mailto:MWBEGrants@nysed.gov" TargetMode="External"/><Relationship Id="rId35" Type="http://schemas.openxmlformats.org/officeDocument/2006/relationships/hyperlink" Target="mailto:ITServiceDesk@osc.ny.gov" TargetMode="External"/><Relationship Id="rId43" Type="http://schemas.openxmlformats.org/officeDocument/2006/relationships/footer" Target="footer8.xml"/><Relationship Id="rId48" Type="http://schemas.openxmlformats.org/officeDocument/2006/relationships/footer" Target="footer11.xml"/><Relationship Id="rId8" Type="http://schemas.openxmlformats.org/officeDocument/2006/relationships/hyperlink" Target="https://www.p12.nysed.gov/funding/currentap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D9CD-1430-4E2B-8EA6-E1E5AC33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39</Pages>
  <Words>9357</Words>
  <Characters>58516</Characters>
  <Application>Microsoft Office Word</Application>
  <DocSecurity>0</DocSecurity>
  <Lines>2167</Lines>
  <Paragraphs>745</Paragraphs>
  <ScaleCrop>false</ScaleCrop>
  <HeadingPairs>
    <vt:vector size="2" baseType="variant">
      <vt:variant>
        <vt:lpstr>Title</vt:lpstr>
      </vt:variant>
      <vt:variant>
        <vt:i4>1</vt:i4>
      </vt:variant>
    </vt:vector>
  </HeadingPairs>
  <TitlesOfParts>
    <vt:vector size="1" baseType="lpstr">
      <vt:lpstr>State-Supported Schools for the Blind and Deaf Facility Grant Program</vt:lpstr>
    </vt:vector>
  </TitlesOfParts>
  <Company/>
  <LinksUpToDate>false</LinksUpToDate>
  <CharactersWithSpaces>67128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State-Supported Schools for the Blind and Deaf Facility Grant Program</dc:title>
  <dc:subject/>
  <dc:creator>New York State Education Department</dc:creator>
  <cp:keywords/>
  <dc:description/>
  <cp:lastModifiedBy>Emily Goodenough</cp:lastModifiedBy>
  <cp:revision>11</cp:revision>
  <cp:lastPrinted>2019-11-27T13:04:00Z</cp:lastPrinted>
  <dcterms:created xsi:type="dcterms:W3CDTF">2023-07-27T19:52:00Z</dcterms:created>
  <dcterms:modified xsi:type="dcterms:W3CDTF">2023-08-28T17:21:00Z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ddcfba7b64b7c1983e3bd29bae134b8d88373c3a6f0feb10e459dd53f88f7e1e</vt:lpwstr>
  </property>
</Properties>
</file>